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3CF" w:rsidRPr="00930AAA" w:rsidRDefault="00AC03CF" w:rsidP="00AC03CF">
      <w:pPr>
        <w:pStyle w:val="1"/>
        <w:jc w:val="both"/>
        <w:rPr>
          <w:sz w:val="19"/>
          <w:szCs w:val="19"/>
        </w:rPr>
      </w:pPr>
    </w:p>
    <w:p w:rsidR="00AC03CF" w:rsidRPr="00930AAA" w:rsidRDefault="00AC03CF" w:rsidP="00AC03CF">
      <w:pPr>
        <w:pStyle w:val="1"/>
        <w:jc w:val="left"/>
        <w:rPr>
          <w:noProof/>
          <w:sz w:val="19"/>
          <w:szCs w:val="19"/>
        </w:rPr>
      </w:pPr>
      <w:r w:rsidRPr="00930AAA">
        <w:rPr>
          <w:noProof/>
          <w:sz w:val="19"/>
          <w:szCs w:val="19"/>
        </w:rPr>
        <w:drawing>
          <wp:inline distT="0" distB="0" distL="0" distR="0">
            <wp:extent cx="1133475" cy="723900"/>
            <wp:effectExtent l="19050" t="0" r="0" b="0"/>
            <wp:docPr id="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0AAA">
        <w:rPr>
          <w:noProof/>
          <w:sz w:val="19"/>
          <w:szCs w:val="19"/>
        </w:rPr>
        <w:t xml:space="preserve">                                     </w:t>
      </w:r>
      <w:r>
        <w:rPr>
          <w:noProof/>
          <w:sz w:val="19"/>
          <w:szCs w:val="19"/>
        </w:rPr>
        <w:t xml:space="preserve">               </w:t>
      </w:r>
      <w:r w:rsidRPr="00930AAA">
        <w:rPr>
          <w:noProof/>
          <w:sz w:val="19"/>
          <w:szCs w:val="19"/>
        </w:rPr>
        <w:t>Приложение № 4 к  Приказу «_____» от «</w:t>
      </w:r>
      <w:r>
        <w:rPr>
          <w:noProof/>
          <w:sz w:val="19"/>
          <w:szCs w:val="19"/>
        </w:rPr>
        <w:t>22</w:t>
      </w:r>
      <w:r w:rsidRPr="00930AAA">
        <w:rPr>
          <w:noProof/>
          <w:sz w:val="19"/>
          <w:szCs w:val="19"/>
        </w:rPr>
        <w:t>»</w:t>
      </w:r>
      <w:r>
        <w:rPr>
          <w:noProof/>
          <w:sz w:val="19"/>
          <w:szCs w:val="19"/>
        </w:rPr>
        <w:t xml:space="preserve"> марта </w:t>
      </w:r>
      <w:r w:rsidRPr="00930AAA">
        <w:rPr>
          <w:noProof/>
          <w:sz w:val="19"/>
          <w:szCs w:val="19"/>
        </w:rPr>
        <w:t>202</w:t>
      </w:r>
      <w:r>
        <w:rPr>
          <w:noProof/>
          <w:sz w:val="19"/>
          <w:szCs w:val="19"/>
        </w:rPr>
        <w:t>4</w:t>
      </w:r>
      <w:r w:rsidRPr="00930AAA">
        <w:rPr>
          <w:noProof/>
          <w:sz w:val="19"/>
          <w:szCs w:val="19"/>
        </w:rPr>
        <w:t xml:space="preserve"> года</w:t>
      </w:r>
    </w:p>
    <w:p w:rsidR="00AC03CF" w:rsidRPr="00930AAA" w:rsidRDefault="00AC03CF" w:rsidP="00AC03CF">
      <w:pPr>
        <w:rPr>
          <w:sz w:val="19"/>
          <w:szCs w:val="19"/>
        </w:rPr>
      </w:pPr>
    </w:p>
    <w:p w:rsidR="00AC03CF" w:rsidRPr="00930AAA" w:rsidRDefault="00AC03CF" w:rsidP="00AC03CF">
      <w:pPr>
        <w:pStyle w:val="1"/>
        <w:rPr>
          <w:sz w:val="19"/>
          <w:szCs w:val="19"/>
        </w:rPr>
      </w:pPr>
      <w:r w:rsidRPr="00930AAA">
        <w:rPr>
          <w:sz w:val="19"/>
          <w:szCs w:val="19"/>
        </w:rPr>
        <w:t>ДОГОВОР  БАНКОВСКОГО  СЧЕТА</w:t>
      </w:r>
    </w:p>
    <w:p w:rsidR="00AC03CF" w:rsidRPr="00930AAA" w:rsidRDefault="00AC03CF" w:rsidP="00AC03CF">
      <w:pPr>
        <w:ind w:right="-85"/>
        <w:jc w:val="center"/>
        <w:rPr>
          <w:i/>
          <w:sz w:val="19"/>
          <w:szCs w:val="19"/>
        </w:rPr>
      </w:pPr>
      <w:r w:rsidRPr="00930AAA">
        <w:rPr>
          <w:i/>
          <w:sz w:val="19"/>
          <w:szCs w:val="19"/>
        </w:rPr>
        <w:t xml:space="preserve">(специальный счет </w:t>
      </w:r>
      <w:proofErr w:type="spellStart"/>
      <w:r w:rsidRPr="00930AAA">
        <w:rPr>
          <w:i/>
          <w:sz w:val="19"/>
          <w:szCs w:val="19"/>
        </w:rPr>
        <w:t>эскроу</w:t>
      </w:r>
      <w:proofErr w:type="spellEnd"/>
      <w:r w:rsidRPr="00930AAA">
        <w:rPr>
          <w:i/>
          <w:color w:val="FF0000"/>
          <w:sz w:val="19"/>
          <w:szCs w:val="19"/>
        </w:rPr>
        <w:t xml:space="preserve"> </w:t>
      </w:r>
      <w:r w:rsidRPr="00930AAA">
        <w:rPr>
          <w:i/>
          <w:sz w:val="19"/>
          <w:szCs w:val="19"/>
        </w:rPr>
        <w:t xml:space="preserve">юридического лица/индивидуального </w:t>
      </w:r>
      <w:proofErr w:type="spellStart"/>
      <w:r w:rsidRPr="00930AAA">
        <w:rPr>
          <w:i/>
          <w:sz w:val="19"/>
          <w:szCs w:val="19"/>
        </w:rPr>
        <w:t>предпринимаетля</w:t>
      </w:r>
      <w:proofErr w:type="spellEnd"/>
      <w:r w:rsidRPr="00930AAA">
        <w:rPr>
          <w:i/>
          <w:sz w:val="19"/>
          <w:szCs w:val="19"/>
        </w:rPr>
        <w:t>)</w:t>
      </w:r>
    </w:p>
    <w:p w:rsidR="00AC03CF" w:rsidRPr="00930AAA" w:rsidRDefault="00AC03CF" w:rsidP="00AC03CF">
      <w:pPr>
        <w:jc w:val="center"/>
        <w:rPr>
          <w:b/>
          <w:bCs/>
          <w:sz w:val="19"/>
          <w:szCs w:val="19"/>
        </w:rPr>
      </w:pPr>
      <w:r w:rsidRPr="00930AAA">
        <w:rPr>
          <w:b/>
          <w:bCs/>
          <w:sz w:val="19"/>
          <w:szCs w:val="19"/>
        </w:rPr>
        <w:t>№ ______</w:t>
      </w:r>
    </w:p>
    <w:p w:rsidR="00AC03CF" w:rsidRPr="00930AAA" w:rsidRDefault="00AC03CF" w:rsidP="00AC03CF">
      <w:pPr>
        <w:jc w:val="both"/>
        <w:rPr>
          <w:b/>
          <w:bCs/>
          <w:sz w:val="19"/>
          <w:szCs w:val="19"/>
        </w:rPr>
      </w:pPr>
    </w:p>
    <w:p w:rsidR="00AC03CF" w:rsidRPr="00930AAA" w:rsidRDefault="00AC03CF" w:rsidP="00AC03CF">
      <w:pPr>
        <w:jc w:val="both"/>
        <w:rPr>
          <w:b/>
          <w:bCs/>
          <w:sz w:val="19"/>
          <w:szCs w:val="19"/>
        </w:rPr>
      </w:pPr>
      <w:r w:rsidRPr="00930AAA">
        <w:rPr>
          <w:b/>
          <w:bCs/>
          <w:sz w:val="19"/>
          <w:szCs w:val="19"/>
        </w:rPr>
        <w:t>г</w:t>
      </w:r>
      <w:proofErr w:type="gramStart"/>
      <w:r w:rsidRPr="00930AAA">
        <w:rPr>
          <w:b/>
          <w:bCs/>
          <w:sz w:val="19"/>
          <w:szCs w:val="19"/>
        </w:rPr>
        <w:t>.Б</w:t>
      </w:r>
      <w:proofErr w:type="gramEnd"/>
      <w:r w:rsidRPr="00930AAA">
        <w:rPr>
          <w:b/>
          <w:bCs/>
          <w:sz w:val="19"/>
          <w:szCs w:val="19"/>
        </w:rPr>
        <w:t xml:space="preserve">арнаул                                                                                                                                             «_____» _____________ 20__г. </w:t>
      </w:r>
    </w:p>
    <w:p w:rsidR="00AC03CF" w:rsidRPr="00930AAA" w:rsidRDefault="00AC03CF" w:rsidP="00AC03CF">
      <w:pPr>
        <w:jc w:val="both"/>
        <w:rPr>
          <w:b/>
          <w:bCs/>
          <w:sz w:val="19"/>
          <w:szCs w:val="19"/>
        </w:rPr>
      </w:pPr>
    </w:p>
    <w:p w:rsidR="00AC03CF" w:rsidRPr="00930AAA" w:rsidRDefault="00AC03CF" w:rsidP="00AC03CF">
      <w:pPr>
        <w:pStyle w:val="12"/>
        <w:jc w:val="both"/>
        <w:rPr>
          <w:rFonts w:ascii="Times New Roman" w:hAnsi="Times New Roman" w:cs="Times New Roman"/>
          <w:sz w:val="19"/>
          <w:szCs w:val="19"/>
        </w:rPr>
      </w:pPr>
      <w:r w:rsidRPr="00930AAA">
        <w:rPr>
          <w:rFonts w:ascii="Times New Roman" w:hAnsi="Times New Roman" w:cs="Times New Roman"/>
          <w:b/>
          <w:sz w:val="19"/>
          <w:szCs w:val="19"/>
        </w:rPr>
        <w:t>Общество с ограниченной ответственностью Коммерческий банк "</w:t>
      </w:r>
      <w:proofErr w:type="spellStart"/>
      <w:r w:rsidRPr="00930AAA">
        <w:rPr>
          <w:rFonts w:ascii="Times New Roman" w:hAnsi="Times New Roman" w:cs="Times New Roman"/>
          <w:b/>
          <w:sz w:val="19"/>
          <w:szCs w:val="19"/>
        </w:rPr>
        <w:t>Алтайкапиталбанк</w:t>
      </w:r>
      <w:proofErr w:type="spellEnd"/>
      <w:r w:rsidRPr="00930AAA">
        <w:rPr>
          <w:rFonts w:ascii="Times New Roman" w:hAnsi="Times New Roman" w:cs="Times New Roman"/>
          <w:b/>
          <w:sz w:val="19"/>
          <w:szCs w:val="19"/>
        </w:rPr>
        <w:t>"</w:t>
      </w:r>
      <w:r w:rsidRPr="00930AAA">
        <w:rPr>
          <w:rFonts w:ascii="Times New Roman" w:hAnsi="Times New Roman" w:cs="Times New Roman"/>
          <w:sz w:val="19"/>
          <w:szCs w:val="19"/>
        </w:rPr>
        <w:t xml:space="preserve">, именуемый в дальнейшем «Банк», в лице Президента Банка Германенко Игоря Владимировича, действующего на основании Устава банка, с одной стороны и </w:t>
      </w:r>
    </w:p>
    <w:p w:rsidR="00AC03CF" w:rsidRPr="00930AAA" w:rsidRDefault="00AC03CF" w:rsidP="00AC03CF">
      <w:pPr>
        <w:pStyle w:val="12"/>
        <w:jc w:val="both"/>
        <w:rPr>
          <w:rFonts w:ascii="Times New Roman" w:hAnsi="Times New Roman" w:cs="Times New Roman"/>
          <w:sz w:val="19"/>
          <w:szCs w:val="19"/>
        </w:rPr>
      </w:pPr>
    </w:p>
    <w:p w:rsidR="00AC03CF" w:rsidRPr="00930AAA" w:rsidRDefault="00AC03CF" w:rsidP="00AC03CF">
      <w:pPr>
        <w:pStyle w:val="12"/>
        <w:jc w:val="both"/>
        <w:rPr>
          <w:rFonts w:ascii="Times New Roman" w:hAnsi="Times New Roman" w:cs="Times New Roman"/>
          <w:sz w:val="19"/>
          <w:szCs w:val="19"/>
        </w:rPr>
      </w:pPr>
      <w:r w:rsidRPr="00930AAA">
        <w:rPr>
          <w:rFonts w:ascii="Times New Roman" w:hAnsi="Times New Roman" w:cs="Times New Roman"/>
          <w:sz w:val="19"/>
          <w:szCs w:val="19"/>
        </w:rPr>
        <w:t>___________________________________________________________________________________________________________</w:t>
      </w:r>
    </w:p>
    <w:p w:rsidR="00AC03CF" w:rsidRPr="00930AAA" w:rsidRDefault="00AC03CF" w:rsidP="00AC03CF">
      <w:pPr>
        <w:jc w:val="both"/>
        <w:rPr>
          <w:sz w:val="19"/>
          <w:szCs w:val="19"/>
        </w:rPr>
      </w:pPr>
      <w:r w:rsidRPr="00930AAA">
        <w:rPr>
          <w:sz w:val="19"/>
          <w:szCs w:val="19"/>
        </w:rPr>
        <w:t xml:space="preserve">                     (полное наименование юридического лица/ ФИО индивидуального предпринимателя/ физического лица.)</w:t>
      </w:r>
    </w:p>
    <w:p w:rsidR="00AC03CF" w:rsidRPr="00930AAA" w:rsidRDefault="00AC03CF" w:rsidP="00AC03CF">
      <w:pPr>
        <w:jc w:val="both"/>
        <w:rPr>
          <w:sz w:val="19"/>
          <w:szCs w:val="19"/>
        </w:rPr>
      </w:pPr>
    </w:p>
    <w:p w:rsidR="00AC03CF" w:rsidRPr="00930AAA" w:rsidRDefault="00AC03CF" w:rsidP="00AC03CF">
      <w:pPr>
        <w:jc w:val="both"/>
        <w:rPr>
          <w:sz w:val="19"/>
          <w:szCs w:val="19"/>
        </w:rPr>
      </w:pPr>
      <w:r w:rsidRPr="00930AAA">
        <w:rPr>
          <w:sz w:val="19"/>
          <w:szCs w:val="19"/>
        </w:rPr>
        <w:t xml:space="preserve">__________________________________________________________________________________________________________,            </w:t>
      </w:r>
    </w:p>
    <w:p w:rsidR="00AC03CF" w:rsidRPr="00930AAA" w:rsidRDefault="00AC03CF" w:rsidP="00AC03CF">
      <w:pPr>
        <w:jc w:val="both"/>
        <w:rPr>
          <w:sz w:val="19"/>
          <w:szCs w:val="19"/>
        </w:rPr>
      </w:pPr>
      <w:r w:rsidRPr="00930AAA">
        <w:rPr>
          <w:sz w:val="19"/>
          <w:szCs w:val="19"/>
        </w:rPr>
        <w:t xml:space="preserve">                                      </w:t>
      </w:r>
    </w:p>
    <w:p w:rsidR="00AC03CF" w:rsidRPr="00930AAA" w:rsidRDefault="00AC03CF" w:rsidP="00AC03CF">
      <w:pPr>
        <w:jc w:val="both"/>
        <w:rPr>
          <w:sz w:val="19"/>
          <w:szCs w:val="19"/>
        </w:rPr>
      </w:pPr>
      <w:r w:rsidRPr="00930AAA">
        <w:rPr>
          <w:sz w:val="19"/>
          <w:szCs w:val="19"/>
        </w:rPr>
        <w:t>в лице _____________________________________________________________________________________________________</w:t>
      </w:r>
    </w:p>
    <w:p w:rsidR="00AC03CF" w:rsidRPr="00930AAA" w:rsidRDefault="00AC03CF" w:rsidP="00AC03CF">
      <w:pPr>
        <w:jc w:val="both"/>
        <w:rPr>
          <w:sz w:val="19"/>
          <w:szCs w:val="19"/>
        </w:rPr>
      </w:pPr>
      <w:r w:rsidRPr="00930AAA">
        <w:rPr>
          <w:sz w:val="19"/>
          <w:szCs w:val="19"/>
        </w:rPr>
        <w:t xml:space="preserve">                                                     (наименование должности руководителя или др</w:t>
      </w:r>
      <w:proofErr w:type="gramStart"/>
      <w:r w:rsidRPr="00930AAA">
        <w:rPr>
          <w:sz w:val="19"/>
          <w:szCs w:val="19"/>
        </w:rPr>
        <w:t>.у</w:t>
      </w:r>
      <w:proofErr w:type="gramEnd"/>
      <w:r w:rsidRPr="00930AAA">
        <w:rPr>
          <w:sz w:val="19"/>
          <w:szCs w:val="19"/>
        </w:rPr>
        <w:t>полномоченного лица)</w:t>
      </w:r>
    </w:p>
    <w:p w:rsidR="00AC03CF" w:rsidRPr="00930AAA" w:rsidRDefault="00AC03CF" w:rsidP="00AC03CF">
      <w:pPr>
        <w:jc w:val="both"/>
        <w:rPr>
          <w:sz w:val="19"/>
          <w:szCs w:val="19"/>
        </w:rPr>
      </w:pPr>
    </w:p>
    <w:p w:rsidR="00AC03CF" w:rsidRPr="00930AAA" w:rsidRDefault="00AC03CF" w:rsidP="00AC03CF">
      <w:pPr>
        <w:jc w:val="both"/>
        <w:rPr>
          <w:sz w:val="19"/>
          <w:szCs w:val="19"/>
        </w:rPr>
      </w:pPr>
      <w:r w:rsidRPr="00930AAA">
        <w:rPr>
          <w:sz w:val="19"/>
          <w:szCs w:val="19"/>
        </w:rPr>
        <w:t>__________________________________________________________________________________________________________,</w:t>
      </w:r>
    </w:p>
    <w:p w:rsidR="00AC03CF" w:rsidRPr="00930AAA" w:rsidRDefault="00AC03CF" w:rsidP="00AC03CF">
      <w:pPr>
        <w:jc w:val="both"/>
        <w:rPr>
          <w:sz w:val="19"/>
          <w:szCs w:val="19"/>
        </w:rPr>
      </w:pPr>
      <w:r w:rsidRPr="00930AAA">
        <w:rPr>
          <w:sz w:val="19"/>
          <w:szCs w:val="19"/>
        </w:rPr>
        <w:t xml:space="preserve">                                                               (Ф.И.О. руководителя или  др. уполномоченного лица)</w:t>
      </w:r>
    </w:p>
    <w:p w:rsidR="00AC03CF" w:rsidRPr="00930AAA" w:rsidRDefault="00AC03CF" w:rsidP="00AC03CF">
      <w:pPr>
        <w:jc w:val="both"/>
        <w:rPr>
          <w:sz w:val="19"/>
          <w:szCs w:val="19"/>
        </w:rPr>
      </w:pPr>
    </w:p>
    <w:p w:rsidR="00AC03CF" w:rsidRPr="00930AAA" w:rsidRDefault="00AC03CF" w:rsidP="00AC03CF">
      <w:pPr>
        <w:jc w:val="both"/>
        <w:rPr>
          <w:sz w:val="19"/>
          <w:szCs w:val="19"/>
        </w:rPr>
      </w:pPr>
      <w:proofErr w:type="gramStart"/>
      <w:r w:rsidRPr="00930AAA">
        <w:rPr>
          <w:sz w:val="19"/>
          <w:szCs w:val="19"/>
        </w:rPr>
        <w:t>действующего</w:t>
      </w:r>
      <w:proofErr w:type="gramEnd"/>
      <w:r w:rsidRPr="00930AAA">
        <w:rPr>
          <w:sz w:val="19"/>
          <w:szCs w:val="19"/>
        </w:rPr>
        <w:t xml:space="preserve"> на основании _________________________________________________________________________________,</w:t>
      </w:r>
    </w:p>
    <w:p w:rsidR="00AC03CF" w:rsidRPr="00930AAA" w:rsidRDefault="00AC03CF" w:rsidP="00AC03CF">
      <w:pPr>
        <w:jc w:val="both"/>
        <w:rPr>
          <w:sz w:val="19"/>
          <w:szCs w:val="19"/>
        </w:rPr>
      </w:pPr>
      <w:r w:rsidRPr="00930AAA">
        <w:rPr>
          <w:sz w:val="19"/>
          <w:szCs w:val="19"/>
        </w:rPr>
        <w:t xml:space="preserve">                                            (наименование документа, подтверждающего  полномочия лица, подписавшего договор)</w:t>
      </w:r>
    </w:p>
    <w:p w:rsidR="00AC03CF" w:rsidRPr="00930AAA" w:rsidRDefault="00AC03CF" w:rsidP="00AC03CF">
      <w:pPr>
        <w:jc w:val="both"/>
        <w:rPr>
          <w:sz w:val="19"/>
          <w:szCs w:val="19"/>
        </w:rPr>
      </w:pPr>
    </w:p>
    <w:p w:rsidR="00AC03CF" w:rsidRPr="00930AAA" w:rsidRDefault="00AC03CF" w:rsidP="00AC03CF">
      <w:pPr>
        <w:jc w:val="both"/>
        <w:rPr>
          <w:sz w:val="19"/>
          <w:szCs w:val="19"/>
        </w:rPr>
      </w:pPr>
      <w:r w:rsidRPr="00930AAA">
        <w:rPr>
          <w:sz w:val="19"/>
          <w:szCs w:val="19"/>
        </w:rPr>
        <w:t xml:space="preserve">именуемый в дальнейшем «ДЕПОНЕНТ», с другой стороны, и </w:t>
      </w:r>
    </w:p>
    <w:p w:rsidR="00AC03CF" w:rsidRPr="00930AAA" w:rsidRDefault="00AC03CF" w:rsidP="00AC03CF">
      <w:pPr>
        <w:jc w:val="both"/>
        <w:rPr>
          <w:sz w:val="19"/>
          <w:szCs w:val="19"/>
        </w:rPr>
      </w:pPr>
    </w:p>
    <w:p w:rsidR="00AC03CF" w:rsidRPr="00930AAA" w:rsidRDefault="00AC03CF" w:rsidP="00AC03CF">
      <w:pPr>
        <w:pStyle w:val="12"/>
        <w:jc w:val="both"/>
        <w:rPr>
          <w:rFonts w:ascii="Times New Roman" w:hAnsi="Times New Roman" w:cs="Times New Roman"/>
          <w:sz w:val="19"/>
          <w:szCs w:val="19"/>
        </w:rPr>
      </w:pPr>
      <w:r w:rsidRPr="00930AAA">
        <w:rPr>
          <w:rFonts w:ascii="Times New Roman" w:hAnsi="Times New Roman" w:cs="Times New Roman"/>
          <w:sz w:val="19"/>
          <w:szCs w:val="19"/>
        </w:rPr>
        <w:t>___________________________________________________________________________________________________________</w:t>
      </w:r>
    </w:p>
    <w:p w:rsidR="00AC03CF" w:rsidRPr="00930AAA" w:rsidRDefault="00AC03CF" w:rsidP="00AC03CF">
      <w:pPr>
        <w:jc w:val="both"/>
        <w:rPr>
          <w:sz w:val="19"/>
          <w:szCs w:val="19"/>
        </w:rPr>
      </w:pPr>
      <w:r w:rsidRPr="00930AAA">
        <w:rPr>
          <w:sz w:val="19"/>
          <w:szCs w:val="19"/>
        </w:rPr>
        <w:t xml:space="preserve">                     (полное наименование юридического лица/ ФИО индивидуального предпринимателя/ физического лица.)</w:t>
      </w:r>
    </w:p>
    <w:p w:rsidR="00AC03CF" w:rsidRPr="00930AAA" w:rsidRDefault="00AC03CF" w:rsidP="00AC03CF">
      <w:pPr>
        <w:jc w:val="both"/>
        <w:rPr>
          <w:sz w:val="19"/>
          <w:szCs w:val="19"/>
        </w:rPr>
      </w:pPr>
    </w:p>
    <w:p w:rsidR="00AC03CF" w:rsidRPr="00930AAA" w:rsidRDefault="00AC03CF" w:rsidP="00AC03CF">
      <w:pPr>
        <w:jc w:val="both"/>
        <w:rPr>
          <w:sz w:val="19"/>
          <w:szCs w:val="19"/>
        </w:rPr>
      </w:pPr>
      <w:r w:rsidRPr="00930AAA">
        <w:rPr>
          <w:sz w:val="19"/>
          <w:szCs w:val="19"/>
        </w:rPr>
        <w:t xml:space="preserve">__________________________________________________________________________________________________________,            </w:t>
      </w:r>
    </w:p>
    <w:p w:rsidR="00AC03CF" w:rsidRPr="00930AAA" w:rsidRDefault="00AC03CF" w:rsidP="00AC03CF">
      <w:pPr>
        <w:jc w:val="both"/>
        <w:rPr>
          <w:sz w:val="19"/>
          <w:szCs w:val="19"/>
        </w:rPr>
      </w:pPr>
      <w:r w:rsidRPr="00930AAA">
        <w:rPr>
          <w:sz w:val="19"/>
          <w:szCs w:val="19"/>
        </w:rPr>
        <w:t xml:space="preserve">                                      </w:t>
      </w:r>
    </w:p>
    <w:p w:rsidR="00AC03CF" w:rsidRPr="00930AAA" w:rsidRDefault="00AC03CF" w:rsidP="00AC03CF">
      <w:pPr>
        <w:jc w:val="both"/>
        <w:rPr>
          <w:sz w:val="19"/>
          <w:szCs w:val="19"/>
        </w:rPr>
      </w:pPr>
      <w:r w:rsidRPr="00930AAA">
        <w:rPr>
          <w:sz w:val="19"/>
          <w:szCs w:val="19"/>
        </w:rPr>
        <w:t>в лице _____________________________________________________________________________________________________</w:t>
      </w:r>
    </w:p>
    <w:p w:rsidR="00AC03CF" w:rsidRPr="00930AAA" w:rsidRDefault="00AC03CF" w:rsidP="00AC03CF">
      <w:pPr>
        <w:jc w:val="both"/>
        <w:rPr>
          <w:sz w:val="19"/>
          <w:szCs w:val="19"/>
        </w:rPr>
      </w:pPr>
      <w:r w:rsidRPr="00930AAA">
        <w:rPr>
          <w:sz w:val="19"/>
          <w:szCs w:val="19"/>
        </w:rPr>
        <w:t xml:space="preserve">                                                     (наименование должности руководителя или др</w:t>
      </w:r>
      <w:proofErr w:type="gramStart"/>
      <w:r w:rsidRPr="00930AAA">
        <w:rPr>
          <w:sz w:val="19"/>
          <w:szCs w:val="19"/>
        </w:rPr>
        <w:t>.у</w:t>
      </w:r>
      <w:proofErr w:type="gramEnd"/>
      <w:r w:rsidRPr="00930AAA">
        <w:rPr>
          <w:sz w:val="19"/>
          <w:szCs w:val="19"/>
        </w:rPr>
        <w:t>полномоченного лица)</w:t>
      </w:r>
    </w:p>
    <w:p w:rsidR="00AC03CF" w:rsidRPr="00930AAA" w:rsidRDefault="00AC03CF" w:rsidP="00AC03CF">
      <w:pPr>
        <w:jc w:val="both"/>
        <w:rPr>
          <w:sz w:val="19"/>
          <w:szCs w:val="19"/>
        </w:rPr>
      </w:pPr>
    </w:p>
    <w:p w:rsidR="00AC03CF" w:rsidRPr="00930AAA" w:rsidRDefault="00AC03CF" w:rsidP="00AC03CF">
      <w:pPr>
        <w:jc w:val="both"/>
        <w:rPr>
          <w:sz w:val="19"/>
          <w:szCs w:val="19"/>
        </w:rPr>
      </w:pPr>
      <w:r w:rsidRPr="00930AAA">
        <w:rPr>
          <w:sz w:val="19"/>
          <w:szCs w:val="19"/>
        </w:rPr>
        <w:t>__________________________________________________________________________________________________________,</w:t>
      </w:r>
    </w:p>
    <w:p w:rsidR="00AC03CF" w:rsidRPr="00930AAA" w:rsidRDefault="00AC03CF" w:rsidP="00AC03CF">
      <w:pPr>
        <w:jc w:val="both"/>
        <w:rPr>
          <w:sz w:val="19"/>
          <w:szCs w:val="19"/>
        </w:rPr>
      </w:pPr>
      <w:r w:rsidRPr="00930AAA">
        <w:rPr>
          <w:sz w:val="19"/>
          <w:szCs w:val="19"/>
        </w:rPr>
        <w:t xml:space="preserve">                                                               (Ф.И.О. руководителя или  др. уполномоченного лица)</w:t>
      </w:r>
    </w:p>
    <w:p w:rsidR="00AC03CF" w:rsidRPr="00930AAA" w:rsidRDefault="00AC03CF" w:rsidP="00AC03CF">
      <w:pPr>
        <w:jc w:val="both"/>
        <w:rPr>
          <w:sz w:val="19"/>
          <w:szCs w:val="19"/>
        </w:rPr>
      </w:pPr>
    </w:p>
    <w:p w:rsidR="00AC03CF" w:rsidRPr="00930AAA" w:rsidRDefault="00AC03CF" w:rsidP="00AC03CF">
      <w:pPr>
        <w:jc w:val="both"/>
        <w:rPr>
          <w:sz w:val="19"/>
          <w:szCs w:val="19"/>
        </w:rPr>
      </w:pPr>
      <w:proofErr w:type="gramStart"/>
      <w:r w:rsidRPr="00930AAA">
        <w:rPr>
          <w:sz w:val="19"/>
          <w:szCs w:val="19"/>
        </w:rPr>
        <w:t>действующего</w:t>
      </w:r>
      <w:proofErr w:type="gramEnd"/>
      <w:r w:rsidRPr="00930AAA">
        <w:rPr>
          <w:sz w:val="19"/>
          <w:szCs w:val="19"/>
        </w:rPr>
        <w:t xml:space="preserve"> на основании _________________________________________________________________________________,</w:t>
      </w:r>
    </w:p>
    <w:p w:rsidR="00AC03CF" w:rsidRPr="00930AAA" w:rsidRDefault="00AC03CF" w:rsidP="00AC03CF">
      <w:pPr>
        <w:jc w:val="both"/>
        <w:rPr>
          <w:sz w:val="19"/>
          <w:szCs w:val="19"/>
        </w:rPr>
      </w:pPr>
      <w:r w:rsidRPr="00930AAA">
        <w:rPr>
          <w:sz w:val="19"/>
          <w:szCs w:val="19"/>
        </w:rPr>
        <w:t xml:space="preserve">                                                          (наименование документа, подтверждающего  полномочия лица, подписавшего договор)</w:t>
      </w:r>
    </w:p>
    <w:p w:rsidR="00AC03CF" w:rsidRPr="00930AAA" w:rsidRDefault="00AC03CF" w:rsidP="00AC03CF">
      <w:pPr>
        <w:jc w:val="both"/>
        <w:rPr>
          <w:sz w:val="19"/>
          <w:szCs w:val="19"/>
        </w:rPr>
      </w:pPr>
    </w:p>
    <w:p w:rsidR="00AC03CF" w:rsidRPr="00930AAA" w:rsidRDefault="00AC03CF" w:rsidP="00AC03CF">
      <w:pPr>
        <w:jc w:val="both"/>
        <w:rPr>
          <w:sz w:val="19"/>
          <w:szCs w:val="19"/>
        </w:rPr>
      </w:pPr>
      <w:r w:rsidRPr="00930AAA">
        <w:rPr>
          <w:sz w:val="19"/>
          <w:szCs w:val="19"/>
        </w:rPr>
        <w:t>именуемый в дальнейшем «БЕНЕФИЦИАР», с другой стороны, именуемые в дальнейшем «СТОРОНЫ», а каждый в отдельности – «СТОРОНА», заключили настоящий Договор о нижеследующем:</w:t>
      </w:r>
    </w:p>
    <w:p w:rsidR="00AC03CF" w:rsidRPr="00930AAA" w:rsidRDefault="00AC03CF" w:rsidP="00AC03CF">
      <w:pPr>
        <w:autoSpaceDE w:val="0"/>
        <w:autoSpaceDN w:val="0"/>
        <w:adjustRightInd w:val="0"/>
        <w:jc w:val="both"/>
        <w:rPr>
          <w:sz w:val="19"/>
          <w:szCs w:val="19"/>
        </w:rPr>
      </w:pPr>
    </w:p>
    <w:p w:rsidR="00AC03CF" w:rsidRPr="00930AAA" w:rsidRDefault="00AC03CF" w:rsidP="00AC03CF">
      <w:pPr>
        <w:spacing w:before="100"/>
        <w:ind w:right="-85"/>
        <w:jc w:val="both"/>
        <w:rPr>
          <w:sz w:val="19"/>
          <w:szCs w:val="19"/>
        </w:rPr>
      </w:pPr>
      <w:r w:rsidRPr="00930AAA">
        <w:rPr>
          <w:b/>
          <w:sz w:val="19"/>
          <w:szCs w:val="19"/>
        </w:rPr>
        <w:t>1. ПРЕДМЕТ ДОГОВОРА</w:t>
      </w:r>
    </w:p>
    <w:p w:rsidR="00AC03CF" w:rsidRPr="00930AAA" w:rsidRDefault="00AC03CF" w:rsidP="00AC03CF">
      <w:pPr>
        <w:pStyle w:val="ConsPlusNormal"/>
        <w:spacing w:before="100"/>
        <w:ind w:firstLine="0"/>
        <w:jc w:val="both"/>
        <w:rPr>
          <w:rFonts w:ascii="Times New Roman" w:hAnsi="Times New Roman" w:cs="Times New Roman"/>
          <w:sz w:val="19"/>
          <w:szCs w:val="19"/>
        </w:rPr>
      </w:pPr>
      <w:r w:rsidRPr="00930AAA">
        <w:rPr>
          <w:rFonts w:ascii="Times New Roman" w:hAnsi="Times New Roman" w:cs="Times New Roman"/>
          <w:sz w:val="19"/>
          <w:szCs w:val="19"/>
        </w:rPr>
        <w:t xml:space="preserve">1.1. ДЕПОНЕНТ поручает, а БАНК открывает ДЕПОНЕНТУ специальный банковский счет </w:t>
      </w:r>
      <w:proofErr w:type="spellStart"/>
      <w:r w:rsidRPr="00930AAA">
        <w:rPr>
          <w:rFonts w:ascii="Times New Roman" w:hAnsi="Times New Roman" w:cs="Times New Roman"/>
          <w:sz w:val="19"/>
          <w:szCs w:val="19"/>
        </w:rPr>
        <w:t>эскроу</w:t>
      </w:r>
      <w:proofErr w:type="spellEnd"/>
      <w:r w:rsidRPr="00930AAA">
        <w:rPr>
          <w:rFonts w:ascii="Times New Roman" w:hAnsi="Times New Roman" w:cs="Times New Roman"/>
          <w:sz w:val="19"/>
          <w:szCs w:val="19"/>
        </w:rPr>
        <w:t xml:space="preserve"> в валюте Российской Федерации, далее именуемый «Счет», для учета и блокирования денежных средств, полученных им от владельца счета (ДЕПОНЕНТА) в целях их последующей передачи БЕНЕФИЦИАРУ при возникновении следующих оснований/ при условии выполнения БЕНЕФИЦИАРОМ следующих обязательств</w:t>
      </w:r>
      <w:proofErr w:type="gramStart"/>
      <w:r w:rsidRPr="00930AAA">
        <w:rPr>
          <w:rFonts w:ascii="Times New Roman" w:hAnsi="Times New Roman" w:cs="Times New Roman"/>
          <w:sz w:val="19"/>
          <w:szCs w:val="19"/>
        </w:rPr>
        <w:t>:</w:t>
      </w:r>
      <w:proofErr w:type="gramEnd"/>
    </w:p>
    <w:p w:rsidR="00AC03CF" w:rsidRPr="00930AAA" w:rsidRDefault="00AC03CF" w:rsidP="00AC03CF">
      <w:pPr>
        <w:pStyle w:val="ConsPlusNormal"/>
        <w:spacing w:before="100"/>
        <w:ind w:firstLine="0"/>
        <w:jc w:val="both"/>
        <w:rPr>
          <w:rFonts w:ascii="Times New Roman" w:hAnsi="Times New Roman" w:cs="Times New Roman"/>
          <w:sz w:val="19"/>
          <w:szCs w:val="19"/>
        </w:rPr>
      </w:pPr>
      <w:r w:rsidRPr="00930AAA">
        <w:rPr>
          <w:rFonts w:ascii="Times New Roman" w:hAnsi="Times New Roman" w:cs="Times New Roman"/>
          <w:sz w:val="19"/>
          <w:szCs w:val="19"/>
        </w:rPr>
        <w:t>-__________________________________________________________________________;</w:t>
      </w:r>
    </w:p>
    <w:p w:rsidR="00AC03CF" w:rsidRPr="00930AAA" w:rsidRDefault="00AC03CF" w:rsidP="00AC03CF">
      <w:pPr>
        <w:pStyle w:val="ConsPlusNormal"/>
        <w:spacing w:before="100"/>
        <w:ind w:firstLine="0"/>
        <w:jc w:val="both"/>
        <w:rPr>
          <w:rFonts w:ascii="Times New Roman" w:hAnsi="Times New Roman" w:cs="Times New Roman"/>
          <w:sz w:val="19"/>
          <w:szCs w:val="19"/>
        </w:rPr>
      </w:pPr>
      <w:r w:rsidRPr="00930AAA">
        <w:rPr>
          <w:rFonts w:ascii="Times New Roman" w:hAnsi="Times New Roman" w:cs="Times New Roman"/>
          <w:sz w:val="19"/>
          <w:szCs w:val="19"/>
        </w:rPr>
        <w:t>-__________________________________________________________________________;</w:t>
      </w:r>
    </w:p>
    <w:p w:rsidR="00AC03CF" w:rsidRPr="00930AAA" w:rsidRDefault="00AC03CF" w:rsidP="00AC03CF">
      <w:pPr>
        <w:pStyle w:val="ConsPlusNormal"/>
        <w:spacing w:before="100"/>
        <w:ind w:firstLine="0"/>
        <w:jc w:val="both"/>
        <w:rPr>
          <w:rFonts w:ascii="Times New Roman" w:hAnsi="Times New Roman" w:cs="Times New Roman"/>
          <w:sz w:val="19"/>
          <w:szCs w:val="19"/>
        </w:rPr>
      </w:pPr>
      <w:r w:rsidRPr="00930AAA">
        <w:rPr>
          <w:rFonts w:ascii="Times New Roman" w:hAnsi="Times New Roman" w:cs="Times New Roman"/>
          <w:sz w:val="19"/>
          <w:szCs w:val="19"/>
        </w:rPr>
        <w:t>-__________________________________________________________________________,</w:t>
      </w:r>
    </w:p>
    <w:p w:rsidR="00AC03CF" w:rsidRPr="00930AAA" w:rsidRDefault="00AC03CF" w:rsidP="00AC03CF">
      <w:pPr>
        <w:pStyle w:val="ConsPlusNormal"/>
        <w:spacing w:before="100"/>
        <w:ind w:firstLine="0"/>
        <w:jc w:val="both"/>
        <w:rPr>
          <w:rFonts w:ascii="Times New Roman" w:hAnsi="Times New Roman" w:cs="Times New Roman"/>
          <w:sz w:val="19"/>
          <w:szCs w:val="19"/>
        </w:rPr>
      </w:pPr>
      <w:r w:rsidRPr="00930AAA">
        <w:rPr>
          <w:rFonts w:ascii="Times New Roman" w:hAnsi="Times New Roman" w:cs="Times New Roman"/>
          <w:i/>
          <w:sz w:val="19"/>
          <w:szCs w:val="19"/>
        </w:rPr>
        <w:t>(указывается основание  передачи денежных средств)</w:t>
      </w:r>
    </w:p>
    <w:p w:rsidR="00AC03CF" w:rsidRPr="00930AAA" w:rsidRDefault="00AC03CF" w:rsidP="00AC03CF">
      <w:pPr>
        <w:pStyle w:val="ConsPlusNormal"/>
        <w:spacing w:before="100"/>
        <w:ind w:firstLine="0"/>
        <w:jc w:val="both"/>
        <w:rPr>
          <w:rFonts w:ascii="Times New Roman" w:hAnsi="Times New Roman" w:cs="Times New Roman"/>
          <w:sz w:val="19"/>
          <w:szCs w:val="19"/>
        </w:rPr>
      </w:pPr>
      <w:r w:rsidRPr="00930AAA">
        <w:rPr>
          <w:rFonts w:ascii="Times New Roman" w:hAnsi="Times New Roman" w:cs="Times New Roman"/>
          <w:sz w:val="19"/>
          <w:szCs w:val="19"/>
        </w:rPr>
        <w:t xml:space="preserve">что должно быть подтверждено путем предоставления БЕНЕФИЦИАРОМ/иным лицом в БАНК следующих документов: </w:t>
      </w:r>
    </w:p>
    <w:p w:rsidR="00AC03CF" w:rsidRPr="00930AAA" w:rsidRDefault="00AC03CF" w:rsidP="00AC03CF">
      <w:pPr>
        <w:pStyle w:val="ConsPlusNormal"/>
        <w:spacing w:before="100"/>
        <w:ind w:firstLine="0"/>
        <w:jc w:val="both"/>
        <w:rPr>
          <w:rFonts w:ascii="Times New Roman" w:hAnsi="Times New Roman" w:cs="Times New Roman"/>
          <w:sz w:val="19"/>
          <w:szCs w:val="19"/>
        </w:rPr>
      </w:pPr>
      <w:r w:rsidRPr="00930AAA">
        <w:rPr>
          <w:rFonts w:ascii="Times New Roman" w:hAnsi="Times New Roman" w:cs="Times New Roman"/>
          <w:sz w:val="19"/>
          <w:szCs w:val="19"/>
        </w:rPr>
        <w:t>-____________________________________________________________________________</w:t>
      </w:r>
    </w:p>
    <w:p w:rsidR="00AC03CF" w:rsidRPr="00930AAA" w:rsidRDefault="00AC03CF" w:rsidP="00AC03CF">
      <w:pPr>
        <w:pStyle w:val="ConsPlusNormal"/>
        <w:spacing w:before="100"/>
        <w:ind w:firstLine="0"/>
        <w:jc w:val="both"/>
        <w:rPr>
          <w:rFonts w:ascii="Times New Roman" w:hAnsi="Times New Roman" w:cs="Times New Roman"/>
          <w:sz w:val="19"/>
          <w:szCs w:val="19"/>
        </w:rPr>
      </w:pPr>
      <w:r w:rsidRPr="00930AAA">
        <w:rPr>
          <w:rFonts w:ascii="Times New Roman" w:hAnsi="Times New Roman" w:cs="Times New Roman"/>
          <w:sz w:val="19"/>
          <w:szCs w:val="19"/>
        </w:rPr>
        <w:t xml:space="preserve">-___________________________________________________________________________ </w:t>
      </w:r>
    </w:p>
    <w:p w:rsidR="00AC03CF" w:rsidRPr="00930AAA" w:rsidRDefault="00AC03CF" w:rsidP="00AC03CF">
      <w:pPr>
        <w:pStyle w:val="ConsPlusNormal"/>
        <w:spacing w:before="100"/>
        <w:ind w:firstLine="0"/>
        <w:jc w:val="both"/>
        <w:rPr>
          <w:rFonts w:ascii="Times New Roman" w:hAnsi="Times New Roman" w:cs="Times New Roman"/>
          <w:sz w:val="19"/>
          <w:szCs w:val="19"/>
        </w:rPr>
      </w:pPr>
      <w:r w:rsidRPr="00930AAA">
        <w:rPr>
          <w:rFonts w:ascii="Times New Roman" w:hAnsi="Times New Roman" w:cs="Times New Roman"/>
          <w:sz w:val="19"/>
          <w:szCs w:val="19"/>
        </w:rPr>
        <w:t>-__________________________________________________________________________</w:t>
      </w:r>
    </w:p>
    <w:p w:rsidR="00AC03CF" w:rsidRPr="00930AAA" w:rsidRDefault="00AC03CF" w:rsidP="00AC03CF">
      <w:pPr>
        <w:pStyle w:val="ConsPlusNormal"/>
        <w:spacing w:before="100"/>
        <w:ind w:firstLine="0"/>
        <w:jc w:val="both"/>
        <w:rPr>
          <w:rFonts w:ascii="Times New Roman" w:hAnsi="Times New Roman" w:cs="Times New Roman"/>
          <w:i/>
          <w:sz w:val="19"/>
          <w:szCs w:val="19"/>
        </w:rPr>
      </w:pPr>
      <w:r w:rsidRPr="00930AAA">
        <w:rPr>
          <w:rFonts w:ascii="Times New Roman" w:hAnsi="Times New Roman" w:cs="Times New Roman"/>
          <w:i/>
          <w:sz w:val="19"/>
          <w:szCs w:val="19"/>
        </w:rPr>
        <w:t>(указывается перечень документов и порядок их оформления).</w:t>
      </w:r>
    </w:p>
    <w:p w:rsidR="00AC03CF" w:rsidRPr="00930AAA" w:rsidRDefault="00AC03CF" w:rsidP="00AC03CF">
      <w:pPr>
        <w:autoSpaceDE w:val="0"/>
        <w:autoSpaceDN w:val="0"/>
        <w:adjustRightInd w:val="0"/>
        <w:jc w:val="both"/>
        <w:rPr>
          <w:sz w:val="19"/>
          <w:szCs w:val="19"/>
        </w:rPr>
      </w:pPr>
    </w:p>
    <w:p w:rsidR="00AC03CF" w:rsidRPr="00930AAA" w:rsidRDefault="00AC03CF" w:rsidP="00AC03CF">
      <w:pPr>
        <w:autoSpaceDE w:val="0"/>
        <w:autoSpaceDN w:val="0"/>
        <w:adjustRightInd w:val="0"/>
        <w:jc w:val="both"/>
        <w:rPr>
          <w:sz w:val="19"/>
          <w:szCs w:val="19"/>
        </w:rPr>
      </w:pPr>
      <w:r w:rsidRPr="00930AAA">
        <w:rPr>
          <w:sz w:val="19"/>
          <w:szCs w:val="19"/>
        </w:rPr>
        <w:lastRenderedPageBreak/>
        <w:t xml:space="preserve">Права на денежные средства, находящиеся на счете </w:t>
      </w:r>
      <w:proofErr w:type="spellStart"/>
      <w:r w:rsidRPr="00930AAA">
        <w:rPr>
          <w:sz w:val="19"/>
          <w:szCs w:val="19"/>
        </w:rPr>
        <w:t>эскроу</w:t>
      </w:r>
      <w:proofErr w:type="spellEnd"/>
      <w:r w:rsidRPr="00930AAA">
        <w:rPr>
          <w:sz w:val="19"/>
          <w:szCs w:val="19"/>
        </w:rPr>
        <w:t xml:space="preserve">, принадлежат ДЕПОНЕНТУ до даты возникновения оснований для передачи денежных средств БЕНЕФИЦИАРУ, а после указанной даты - БЕНЕФИЦИАРУ. Распоряжение денежными средствами, находящимися на счете </w:t>
      </w:r>
      <w:proofErr w:type="spellStart"/>
      <w:r w:rsidRPr="00930AAA">
        <w:rPr>
          <w:sz w:val="19"/>
          <w:szCs w:val="19"/>
        </w:rPr>
        <w:t>эскроу</w:t>
      </w:r>
      <w:proofErr w:type="spellEnd"/>
      <w:r w:rsidRPr="00930AAA">
        <w:rPr>
          <w:sz w:val="19"/>
          <w:szCs w:val="19"/>
        </w:rPr>
        <w:t>, осуществляется в порядке, предусмотренном настоящим договором.</w:t>
      </w:r>
    </w:p>
    <w:p w:rsidR="00AC03CF" w:rsidRPr="00930AAA" w:rsidRDefault="00AC03CF" w:rsidP="00AC03CF">
      <w:pPr>
        <w:pStyle w:val="ConsPlusNormal"/>
        <w:spacing w:before="100"/>
        <w:ind w:firstLine="0"/>
        <w:jc w:val="both"/>
        <w:rPr>
          <w:rFonts w:ascii="Times New Roman" w:hAnsi="Times New Roman" w:cs="Times New Roman"/>
          <w:sz w:val="19"/>
          <w:szCs w:val="19"/>
        </w:rPr>
      </w:pPr>
    </w:p>
    <w:p w:rsidR="00AC03CF" w:rsidRPr="00930AAA" w:rsidRDefault="00AC03CF" w:rsidP="00AC03CF">
      <w:pPr>
        <w:pStyle w:val="ConsPlusNormal"/>
        <w:spacing w:before="100"/>
        <w:ind w:firstLine="0"/>
        <w:jc w:val="both"/>
        <w:rPr>
          <w:rFonts w:ascii="Times New Roman" w:hAnsi="Times New Roman" w:cs="Times New Roman"/>
          <w:sz w:val="19"/>
          <w:szCs w:val="19"/>
        </w:rPr>
      </w:pPr>
      <w:r w:rsidRPr="00930AAA">
        <w:rPr>
          <w:rFonts w:ascii="Times New Roman" w:hAnsi="Times New Roman" w:cs="Times New Roman"/>
          <w:sz w:val="19"/>
          <w:szCs w:val="19"/>
        </w:rPr>
        <w:t>1.2. Указанные в п. 1.1. документы, подтверждающие возникновение оснований передачи БЕНЕФИЦИАРУ средств со Счета должны быть представлены в БАНК не позднее ________________________________________ (указывается срок предоставления документов).</w:t>
      </w:r>
    </w:p>
    <w:p w:rsidR="00AC03CF" w:rsidRPr="00930AAA" w:rsidRDefault="00AC03CF" w:rsidP="00AC03CF">
      <w:pPr>
        <w:pStyle w:val="ConsPlusNormal"/>
        <w:spacing w:before="100"/>
        <w:ind w:firstLine="0"/>
        <w:jc w:val="both"/>
        <w:rPr>
          <w:rFonts w:ascii="Times New Roman" w:hAnsi="Times New Roman" w:cs="Times New Roman"/>
          <w:sz w:val="19"/>
          <w:szCs w:val="19"/>
        </w:rPr>
      </w:pPr>
      <w:r w:rsidRPr="00930AAA">
        <w:rPr>
          <w:rFonts w:ascii="Times New Roman" w:hAnsi="Times New Roman" w:cs="Times New Roman"/>
          <w:sz w:val="19"/>
          <w:szCs w:val="19"/>
        </w:rPr>
        <w:t>1.3. ДЕПОНЕНТ перечисляет на Счет денежную сумму в размере _________________________________________________</w:t>
      </w:r>
    </w:p>
    <w:p w:rsidR="00AC03CF" w:rsidRPr="00930AAA" w:rsidRDefault="00AC03CF" w:rsidP="00AC03CF">
      <w:pPr>
        <w:ind w:right="-1"/>
        <w:jc w:val="both"/>
        <w:rPr>
          <w:sz w:val="19"/>
          <w:szCs w:val="19"/>
        </w:rPr>
      </w:pPr>
      <w:r w:rsidRPr="00930AAA">
        <w:rPr>
          <w:sz w:val="19"/>
          <w:szCs w:val="19"/>
        </w:rPr>
        <w:t>__________________________________________________________________________________________________________</w:t>
      </w:r>
    </w:p>
    <w:p w:rsidR="00AC03CF" w:rsidRPr="00930AAA" w:rsidRDefault="00AC03CF" w:rsidP="00AC03CF">
      <w:pPr>
        <w:ind w:right="-1"/>
        <w:jc w:val="both"/>
        <w:rPr>
          <w:sz w:val="19"/>
          <w:szCs w:val="19"/>
        </w:rPr>
      </w:pPr>
      <w:r w:rsidRPr="00930AAA">
        <w:rPr>
          <w:i/>
          <w:sz w:val="19"/>
          <w:szCs w:val="19"/>
        </w:rPr>
        <w:t>(сумма цифрами и прописью).</w:t>
      </w:r>
    </w:p>
    <w:p w:rsidR="00AC03CF" w:rsidRPr="00930AAA" w:rsidRDefault="00AC03CF" w:rsidP="00AC03CF">
      <w:pPr>
        <w:pStyle w:val="ConsPlusNormal"/>
        <w:spacing w:before="100"/>
        <w:ind w:firstLine="0"/>
        <w:jc w:val="both"/>
        <w:rPr>
          <w:rFonts w:ascii="Times New Roman" w:hAnsi="Times New Roman" w:cs="Times New Roman"/>
          <w:sz w:val="19"/>
          <w:szCs w:val="19"/>
        </w:rPr>
      </w:pPr>
      <w:r w:rsidRPr="00930AAA">
        <w:rPr>
          <w:rFonts w:ascii="Times New Roman" w:hAnsi="Times New Roman" w:cs="Times New Roman"/>
          <w:sz w:val="19"/>
          <w:szCs w:val="19"/>
        </w:rPr>
        <w:t>1.4. Зачисление на Счет иных денежных средств ДЕПОНЕНТА, помимо суммы, указанной в п.1.3 настоящего Договора не допускается.</w:t>
      </w:r>
    </w:p>
    <w:p w:rsidR="00AC03CF" w:rsidRPr="00930AAA" w:rsidRDefault="00AC03CF" w:rsidP="00AC03CF">
      <w:pPr>
        <w:pStyle w:val="ConsPlusNormal"/>
        <w:spacing w:before="100"/>
        <w:ind w:firstLine="0"/>
        <w:jc w:val="both"/>
        <w:rPr>
          <w:rFonts w:ascii="Times New Roman" w:hAnsi="Times New Roman" w:cs="Times New Roman"/>
          <w:i/>
          <w:sz w:val="19"/>
          <w:szCs w:val="19"/>
        </w:rPr>
      </w:pPr>
      <w:r w:rsidRPr="00930AAA">
        <w:rPr>
          <w:rFonts w:ascii="Times New Roman" w:hAnsi="Times New Roman" w:cs="Times New Roman"/>
          <w:i/>
          <w:sz w:val="19"/>
          <w:szCs w:val="19"/>
        </w:rPr>
        <w:t>Вариант</w:t>
      </w:r>
      <w:proofErr w:type="gramStart"/>
      <w:r w:rsidRPr="00930AAA">
        <w:rPr>
          <w:rFonts w:ascii="Times New Roman" w:hAnsi="Times New Roman" w:cs="Times New Roman"/>
          <w:i/>
          <w:sz w:val="19"/>
          <w:szCs w:val="19"/>
        </w:rPr>
        <w:t>1</w:t>
      </w:r>
      <w:proofErr w:type="gramEnd"/>
    </w:p>
    <w:p w:rsidR="00AC03CF" w:rsidRPr="00930AAA" w:rsidRDefault="00AC03CF" w:rsidP="00AC03CF">
      <w:pPr>
        <w:pStyle w:val="ConsPlusNormal"/>
        <w:spacing w:before="100"/>
        <w:ind w:firstLine="0"/>
        <w:jc w:val="both"/>
        <w:rPr>
          <w:rFonts w:ascii="Times New Roman" w:hAnsi="Times New Roman" w:cs="Times New Roman"/>
          <w:sz w:val="19"/>
          <w:szCs w:val="19"/>
        </w:rPr>
      </w:pPr>
      <w:r w:rsidRPr="00930AAA">
        <w:rPr>
          <w:rFonts w:ascii="Times New Roman" w:hAnsi="Times New Roman" w:cs="Times New Roman"/>
          <w:sz w:val="19"/>
          <w:szCs w:val="19"/>
        </w:rPr>
        <w:t>1.5. ДЕПОНЕНТ и БЕНЕФИЦИАР не вправе распоряжаться денежными средствами, находящимися на Счете.</w:t>
      </w:r>
    </w:p>
    <w:p w:rsidR="00AC03CF" w:rsidRPr="00930AAA" w:rsidRDefault="00AC03CF" w:rsidP="00AC03CF">
      <w:pPr>
        <w:pStyle w:val="ConsPlusNormal"/>
        <w:spacing w:before="100"/>
        <w:ind w:firstLine="0"/>
        <w:jc w:val="both"/>
        <w:rPr>
          <w:rFonts w:ascii="Times New Roman" w:hAnsi="Times New Roman" w:cs="Times New Roman"/>
          <w:i/>
          <w:sz w:val="19"/>
          <w:szCs w:val="19"/>
        </w:rPr>
      </w:pPr>
      <w:r w:rsidRPr="00930AAA">
        <w:rPr>
          <w:rFonts w:ascii="Times New Roman" w:hAnsi="Times New Roman" w:cs="Times New Roman"/>
          <w:i/>
          <w:sz w:val="19"/>
          <w:szCs w:val="19"/>
        </w:rPr>
        <w:t>Вариант 2</w:t>
      </w:r>
    </w:p>
    <w:p w:rsidR="00AC03CF" w:rsidRPr="00930AAA" w:rsidRDefault="00AC03CF" w:rsidP="00AC03CF">
      <w:pPr>
        <w:pStyle w:val="21"/>
        <w:spacing w:before="100"/>
        <w:ind w:firstLine="0"/>
        <w:rPr>
          <w:sz w:val="19"/>
          <w:szCs w:val="19"/>
        </w:rPr>
      </w:pPr>
      <w:r w:rsidRPr="00930AAA">
        <w:rPr>
          <w:sz w:val="19"/>
          <w:szCs w:val="19"/>
        </w:rPr>
        <w:t xml:space="preserve">1.5. </w:t>
      </w:r>
      <w:proofErr w:type="gramStart"/>
      <w:r w:rsidRPr="00930AAA">
        <w:rPr>
          <w:sz w:val="19"/>
          <w:szCs w:val="19"/>
        </w:rPr>
        <w:t>ДЕПОНЕНТ/ БЕНЕФИЦИАР вправе распоряжаться денежными средствами, находящимися на Счете, в случае наличия согласия соответственно БЕНЕФИЦИАРА /ДЕПОНЕНТА (согласие может быть оформлено в виде письма либо путем проставления на распоряжении ДЕПОНЕНТА/ БЕНЕФИЦИАРА подписи уполномоченного лица соответственно БЕНЕФИЦИАРА/ ДЕПОНЕНТА), образец подписи, которого представлен в БАНК (в виде письма за подписью уполномоченного лица/либо путем оформления карточки с образцами подписей).</w:t>
      </w:r>
      <w:proofErr w:type="gramEnd"/>
    </w:p>
    <w:p w:rsidR="00AC03CF" w:rsidRPr="00930AAA" w:rsidRDefault="00AC03CF" w:rsidP="00AC03CF">
      <w:pPr>
        <w:autoSpaceDE w:val="0"/>
        <w:autoSpaceDN w:val="0"/>
        <w:adjustRightInd w:val="0"/>
        <w:ind w:firstLine="540"/>
        <w:jc w:val="both"/>
        <w:rPr>
          <w:b/>
          <w:bCs/>
          <w:sz w:val="19"/>
          <w:szCs w:val="19"/>
        </w:rPr>
      </w:pPr>
      <w:bookmarkStart w:id="0" w:name="Par3"/>
      <w:bookmarkEnd w:id="0"/>
    </w:p>
    <w:p w:rsidR="00AC03CF" w:rsidRPr="00930AAA" w:rsidRDefault="00AC03CF" w:rsidP="00AC03CF">
      <w:pPr>
        <w:autoSpaceDE w:val="0"/>
        <w:autoSpaceDN w:val="0"/>
        <w:adjustRightInd w:val="0"/>
        <w:jc w:val="both"/>
        <w:rPr>
          <w:bCs/>
          <w:sz w:val="19"/>
          <w:szCs w:val="19"/>
        </w:rPr>
      </w:pPr>
      <w:r w:rsidRPr="00930AAA">
        <w:rPr>
          <w:bCs/>
          <w:sz w:val="19"/>
          <w:szCs w:val="19"/>
        </w:rPr>
        <w:t xml:space="preserve">1.6. Приостановление операций по счету </w:t>
      </w:r>
      <w:proofErr w:type="spellStart"/>
      <w:r w:rsidRPr="00930AAA">
        <w:rPr>
          <w:bCs/>
          <w:sz w:val="19"/>
          <w:szCs w:val="19"/>
        </w:rPr>
        <w:t>эскроу</w:t>
      </w:r>
      <w:proofErr w:type="spellEnd"/>
      <w:r w:rsidRPr="00930AAA">
        <w:rPr>
          <w:bCs/>
          <w:sz w:val="19"/>
          <w:szCs w:val="19"/>
        </w:rPr>
        <w:t xml:space="preserve">, арест или списание денежных средств, находящихся на счете </w:t>
      </w:r>
      <w:proofErr w:type="spellStart"/>
      <w:r w:rsidRPr="00930AAA">
        <w:rPr>
          <w:bCs/>
          <w:sz w:val="19"/>
          <w:szCs w:val="19"/>
        </w:rPr>
        <w:t>эскроу</w:t>
      </w:r>
      <w:proofErr w:type="spellEnd"/>
      <w:r w:rsidRPr="00930AAA">
        <w:rPr>
          <w:bCs/>
          <w:sz w:val="19"/>
          <w:szCs w:val="19"/>
        </w:rPr>
        <w:t xml:space="preserve">, по обязательствам </w:t>
      </w:r>
      <w:r w:rsidRPr="00930AAA">
        <w:rPr>
          <w:sz w:val="19"/>
          <w:szCs w:val="19"/>
        </w:rPr>
        <w:t>ДЕПОНЕНТА</w:t>
      </w:r>
      <w:r w:rsidRPr="00930AAA">
        <w:rPr>
          <w:bCs/>
          <w:sz w:val="19"/>
          <w:szCs w:val="19"/>
        </w:rPr>
        <w:t xml:space="preserve"> перед третьими лицами и по обязательствам </w:t>
      </w:r>
      <w:r w:rsidRPr="00930AAA">
        <w:rPr>
          <w:sz w:val="19"/>
          <w:szCs w:val="19"/>
        </w:rPr>
        <w:t>БЕНЕФИЦИАРА</w:t>
      </w:r>
      <w:r w:rsidRPr="00930AAA">
        <w:rPr>
          <w:bCs/>
          <w:sz w:val="19"/>
          <w:szCs w:val="19"/>
        </w:rPr>
        <w:t xml:space="preserve"> не допускается.</w:t>
      </w:r>
    </w:p>
    <w:p w:rsidR="00AC03CF" w:rsidRPr="00930AAA" w:rsidRDefault="00AC03CF" w:rsidP="00AC03CF">
      <w:pPr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</w:p>
    <w:p w:rsidR="00AC03CF" w:rsidRPr="00930AAA" w:rsidRDefault="00AC03CF" w:rsidP="00AC03CF">
      <w:pPr>
        <w:tabs>
          <w:tab w:val="left" w:pos="630"/>
        </w:tabs>
        <w:spacing w:before="100"/>
        <w:ind w:right="-85"/>
        <w:jc w:val="both"/>
        <w:rPr>
          <w:b/>
          <w:sz w:val="19"/>
          <w:szCs w:val="19"/>
        </w:rPr>
      </w:pPr>
      <w:r w:rsidRPr="00930AAA">
        <w:rPr>
          <w:b/>
          <w:sz w:val="19"/>
          <w:szCs w:val="19"/>
        </w:rPr>
        <w:t>2. ПОРЯДОК ОТКРЫТИЯ СЧЕТА</w:t>
      </w:r>
    </w:p>
    <w:p w:rsidR="00AC03CF" w:rsidRPr="00930AAA" w:rsidRDefault="00AC03CF" w:rsidP="00AC03CF">
      <w:pPr>
        <w:pStyle w:val="3"/>
        <w:tabs>
          <w:tab w:val="left" w:pos="540"/>
          <w:tab w:val="left" w:pos="630"/>
        </w:tabs>
        <w:spacing w:before="100"/>
        <w:rPr>
          <w:sz w:val="19"/>
          <w:szCs w:val="19"/>
        </w:rPr>
      </w:pPr>
      <w:r w:rsidRPr="00930AAA">
        <w:rPr>
          <w:sz w:val="19"/>
          <w:szCs w:val="19"/>
        </w:rPr>
        <w:t>2.1. Счет открывается ДЕПОНЕНТУ на основании настоящего Договора и прилагаемых к нему документов, предоставляемых ДЕПОНЕНТОМ, БЕНЕФИЦИАРОМ согласно перечню, определяемому БАНКОМ в соответствии с законодательством Российской Федерации и нормативными актами Банка России (далее – законодательство Российской Федерации) Приложение №1 к настоящему договору.</w:t>
      </w:r>
    </w:p>
    <w:p w:rsidR="00AC03CF" w:rsidRPr="00930AAA" w:rsidRDefault="00AC03CF" w:rsidP="00AC03CF">
      <w:pPr>
        <w:spacing w:before="100"/>
        <w:ind w:right="-85"/>
        <w:jc w:val="both"/>
        <w:rPr>
          <w:b/>
          <w:sz w:val="19"/>
          <w:szCs w:val="19"/>
        </w:rPr>
      </w:pPr>
    </w:p>
    <w:p w:rsidR="00AC03CF" w:rsidRPr="00930AAA" w:rsidRDefault="00AC03CF" w:rsidP="00AC03CF">
      <w:pPr>
        <w:spacing w:before="100"/>
        <w:ind w:right="-85"/>
        <w:jc w:val="both"/>
        <w:rPr>
          <w:b/>
          <w:sz w:val="19"/>
          <w:szCs w:val="19"/>
        </w:rPr>
      </w:pPr>
      <w:r w:rsidRPr="00930AAA">
        <w:rPr>
          <w:b/>
          <w:sz w:val="19"/>
          <w:szCs w:val="19"/>
        </w:rPr>
        <w:t>3. ОБЯЗАННОСТИ СТОРОН</w:t>
      </w:r>
    </w:p>
    <w:p w:rsidR="00AC03CF" w:rsidRPr="00930AAA" w:rsidRDefault="00AC03CF" w:rsidP="00AC03CF">
      <w:pPr>
        <w:spacing w:before="100"/>
        <w:ind w:right="-85"/>
        <w:jc w:val="both"/>
        <w:rPr>
          <w:b/>
          <w:sz w:val="19"/>
          <w:szCs w:val="19"/>
        </w:rPr>
      </w:pPr>
      <w:r w:rsidRPr="00930AAA">
        <w:rPr>
          <w:b/>
          <w:sz w:val="19"/>
          <w:szCs w:val="19"/>
        </w:rPr>
        <w:t>3.1. БАНК обязуется:</w:t>
      </w:r>
    </w:p>
    <w:p w:rsidR="00AC03CF" w:rsidRPr="00930AAA" w:rsidRDefault="00AC03CF" w:rsidP="00AC03CF">
      <w:pPr>
        <w:pStyle w:val="31"/>
        <w:spacing w:before="100"/>
        <w:ind w:firstLine="0"/>
        <w:rPr>
          <w:sz w:val="19"/>
          <w:szCs w:val="19"/>
        </w:rPr>
      </w:pPr>
      <w:r w:rsidRPr="00930AAA">
        <w:rPr>
          <w:sz w:val="19"/>
          <w:szCs w:val="19"/>
        </w:rPr>
        <w:t>3.1.1. Зачислить поступающие от ДЕПОНЕНТА в соответствии с разделом 1 настоящего Договора денежные средства на Счет не позднее рабочего</w:t>
      </w:r>
      <w:r w:rsidRPr="00930AAA">
        <w:rPr>
          <w:b/>
          <w:sz w:val="19"/>
          <w:szCs w:val="19"/>
        </w:rPr>
        <w:t xml:space="preserve"> </w:t>
      </w:r>
      <w:r w:rsidRPr="00930AAA">
        <w:rPr>
          <w:sz w:val="19"/>
          <w:szCs w:val="19"/>
        </w:rPr>
        <w:t>дня, следующего за днем поступления в БАНК должным образом оформленных расчетных документов на соответствующие денежные суммы.</w:t>
      </w:r>
    </w:p>
    <w:p w:rsidR="00AC03CF" w:rsidRPr="00930AAA" w:rsidRDefault="00AC03CF" w:rsidP="00AC03CF">
      <w:pPr>
        <w:pStyle w:val="2"/>
        <w:tabs>
          <w:tab w:val="left" w:pos="540"/>
        </w:tabs>
        <w:spacing w:before="100"/>
        <w:ind w:right="-85"/>
        <w:rPr>
          <w:sz w:val="19"/>
          <w:szCs w:val="19"/>
        </w:rPr>
      </w:pPr>
      <w:r w:rsidRPr="00930AAA">
        <w:rPr>
          <w:sz w:val="19"/>
          <w:szCs w:val="19"/>
        </w:rPr>
        <w:t xml:space="preserve">3.1.2. Гарантировать тайну банковского Счета, операций по Счету и сведений о ДЕПОНЕНТЕ/ БЕНЕФИЦИАРЕ в соответствии с законодательством Российской Федерации. </w:t>
      </w:r>
    </w:p>
    <w:p w:rsidR="00AC03CF" w:rsidRPr="00930AAA" w:rsidRDefault="00AC03CF" w:rsidP="00AC03CF">
      <w:pPr>
        <w:pStyle w:val="2"/>
        <w:tabs>
          <w:tab w:val="left" w:pos="540"/>
        </w:tabs>
        <w:spacing w:before="100"/>
        <w:ind w:right="-85"/>
        <w:rPr>
          <w:sz w:val="19"/>
          <w:szCs w:val="19"/>
        </w:rPr>
      </w:pPr>
      <w:r w:rsidRPr="00930AAA">
        <w:rPr>
          <w:sz w:val="19"/>
          <w:szCs w:val="19"/>
        </w:rPr>
        <w:t>Предоставлять ДЕПОНЕНТУ и БЕНЕФИЦИАРУ по их требованию сведения по настоящему Договору, составляющие банковскую тайну.</w:t>
      </w:r>
    </w:p>
    <w:p w:rsidR="00AC03CF" w:rsidRPr="00930AAA" w:rsidRDefault="00AC03CF" w:rsidP="00AC03CF">
      <w:pPr>
        <w:pStyle w:val="ConsPlusNormal"/>
        <w:spacing w:before="100"/>
        <w:ind w:firstLine="0"/>
        <w:jc w:val="both"/>
        <w:outlineLvl w:val="2"/>
        <w:rPr>
          <w:rFonts w:ascii="Times New Roman" w:hAnsi="Times New Roman" w:cs="Times New Roman"/>
          <w:sz w:val="19"/>
          <w:szCs w:val="19"/>
        </w:rPr>
      </w:pPr>
      <w:r w:rsidRPr="00930AAA">
        <w:rPr>
          <w:rFonts w:ascii="Times New Roman" w:hAnsi="Times New Roman" w:cs="Times New Roman"/>
          <w:sz w:val="19"/>
          <w:szCs w:val="19"/>
        </w:rPr>
        <w:t>3.1.3. При предоставлении в БАНК в установленный п. 1.2. срок полного пакета перечисленных в п. 1.1. документов  в течение 10 дней  перечислить/выдать</w:t>
      </w:r>
      <w:r w:rsidRPr="00930AAA">
        <w:rPr>
          <w:rStyle w:val="a8"/>
          <w:rFonts w:ascii="Times New Roman" w:hAnsi="Times New Roman" w:cs="Times New Roman"/>
          <w:sz w:val="19"/>
          <w:szCs w:val="19"/>
        </w:rPr>
        <w:footnoteReference w:id="2"/>
      </w:r>
      <w:r w:rsidRPr="00930AAA">
        <w:rPr>
          <w:rFonts w:ascii="Times New Roman" w:hAnsi="Times New Roman" w:cs="Times New Roman"/>
          <w:sz w:val="19"/>
          <w:szCs w:val="19"/>
        </w:rPr>
        <w:t xml:space="preserve"> денежные средства в сумме _______________________________________ на счет БЕНЕФИЦИАРА, указанный в п.9 настоящего Договора.</w:t>
      </w:r>
    </w:p>
    <w:p w:rsidR="00AC03CF" w:rsidRPr="00930AAA" w:rsidRDefault="00AC03CF" w:rsidP="00AC03CF">
      <w:pPr>
        <w:pStyle w:val="ConsPlusNormal"/>
        <w:spacing w:before="100"/>
        <w:ind w:firstLine="0"/>
        <w:jc w:val="both"/>
        <w:outlineLvl w:val="2"/>
        <w:rPr>
          <w:rFonts w:ascii="Times New Roman" w:hAnsi="Times New Roman" w:cs="Times New Roman"/>
          <w:sz w:val="19"/>
          <w:szCs w:val="19"/>
        </w:rPr>
      </w:pPr>
      <w:r w:rsidRPr="00930AAA">
        <w:rPr>
          <w:rFonts w:ascii="Times New Roman" w:hAnsi="Times New Roman" w:cs="Times New Roman"/>
          <w:sz w:val="19"/>
          <w:szCs w:val="19"/>
        </w:rPr>
        <w:t>БАНК осуществляет проверку  документов, представляемых в качестве подтверждения возникновения оснований для перечисления/ выдачи денежных средств со Счета, по внешним признакам. Банк проверяет визуально наличие оригиналов подписей печатей/штампов на подлинниках</w:t>
      </w:r>
      <w:proofErr w:type="gramStart"/>
      <w:r w:rsidRPr="00930AAA">
        <w:rPr>
          <w:rFonts w:ascii="Times New Roman" w:hAnsi="Times New Roman" w:cs="Times New Roman"/>
          <w:sz w:val="19"/>
          <w:szCs w:val="19"/>
        </w:rPr>
        <w:t xml:space="preserve"> ,</w:t>
      </w:r>
      <w:proofErr w:type="gramEnd"/>
      <w:r w:rsidRPr="00930AAA">
        <w:rPr>
          <w:rFonts w:ascii="Times New Roman" w:hAnsi="Times New Roman" w:cs="Times New Roman"/>
          <w:sz w:val="19"/>
          <w:szCs w:val="19"/>
        </w:rPr>
        <w:t xml:space="preserve">либо нотариально удостоверенных  копиях предоставленных документов.  Банк не осуществляет проверку  подлинности проверяемых документов и не несет ответственности в случае проведения операции по счету на основании предоставленных Бенефициаром  не подлинных документов. </w:t>
      </w:r>
    </w:p>
    <w:p w:rsidR="00AC03CF" w:rsidRPr="00930AAA" w:rsidRDefault="00AC03CF" w:rsidP="00AC03CF">
      <w:pPr>
        <w:pStyle w:val="ConsPlusNormal"/>
        <w:spacing w:before="100"/>
        <w:ind w:firstLine="0"/>
        <w:jc w:val="both"/>
        <w:outlineLvl w:val="2"/>
        <w:rPr>
          <w:rFonts w:ascii="Times New Roman" w:hAnsi="Times New Roman" w:cs="Times New Roman"/>
          <w:sz w:val="19"/>
          <w:szCs w:val="19"/>
        </w:rPr>
      </w:pPr>
      <w:r w:rsidRPr="00930AAA">
        <w:rPr>
          <w:rFonts w:ascii="Times New Roman" w:hAnsi="Times New Roman" w:cs="Times New Roman"/>
          <w:sz w:val="19"/>
          <w:szCs w:val="19"/>
        </w:rPr>
        <w:t>БАНК не рассматривает по существу возражения ДЕПОНЕНТА против перечисления/выдачи денежных средств с его Счета БЕНЕФИЦИАРУ на основании представленных документов.</w:t>
      </w:r>
    </w:p>
    <w:p w:rsidR="00AC03CF" w:rsidRPr="00930AAA" w:rsidRDefault="00AC03CF" w:rsidP="00AC03CF">
      <w:pPr>
        <w:pStyle w:val="ConsPlusNormal"/>
        <w:spacing w:before="100"/>
        <w:ind w:firstLine="0"/>
        <w:jc w:val="both"/>
        <w:outlineLvl w:val="2"/>
        <w:rPr>
          <w:rFonts w:ascii="Times New Roman" w:hAnsi="Times New Roman" w:cs="Times New Roman"/>
          <w:sz w:val="19"/>
          <w:szCs w:val="19"/>
        </w:rPr>
      </w:pPr>
      <w:r w:rsidRPr="00930AAA">
        <w:rPr>
          <w:rFonts w:ascii="Times New Roman" w:hAnsi="Times New Roman" w:cs="Times New Roman"/>
          <w:sz w:val="19"/>
          <w:szCs w:val="19"/>
        </w:rPr>
        <w:t xml:space="preserve">При установлении несоответствия принятых БАНКОМ документов по внешним признакам условиям Договора, денежные средства со Счета могут быть </w:t>
      </w:r>
      <w:proofErr w:type="gramStart"/>
      <w:r w:rsidRPr="00930AAA">
        <w:rPr>
          <w:rFonts w:ascii="Times New Roman" w:hAnsi="Times New Roman" w:cs="Times New Roman"/>
          <w:sz w:val="19"/>
          <w:szCs w:val="19"/>
        </w:rPr>
        <w:t>выданы</w:t>
      </w:r>
      <w:proofErr w:type="gramEnd"/>
      <w:r w:rsidRPr="00930AAA">
        <w:rPr>
          <w:rFonts w:ascii="Times New Roman" w:hAnsi="Times New Roman" w:cs="Times New Roman"/>
          <w:sz w:val="19"/>
          <w:szCs w:val="19"/>
        </w:rPr>
        <w:t xml:space="preserve">/перечислены БЕНЕФИЦИАРУ только после получения от ДЕПОНЕНТА письменного согласия на выдачу/перечисление средств с учетом таких несоответствий, подписанного уполномоченным лицом и заверенного печатью (при наличии) ДЕПОНЕНТА. </w:t>
      </w:r>
    </w:p>
    <w:p w:rsidR="00AC03CF" w:rsidRPr="00930AAA" w:rsidRDefault="00AC03CF" w:rsidP="00AC03CF">
      <w:pPr>
        <w:tabs>
          <w:tab w:val="left" w:pos="0"/>
        </w:tabs>
        <w:spacing w:before="100"/>
        <w:ind w:right="-159"/>
        <w:jc w:val="both"/>
        <w:rPr>
          <w:sz w:val="19"/>
          <w:szCs w:val="19"/>
        </w:rPr>
      </w:pPr>
      <w:r w:rsidRPr="00930AAA">
        <w:rPr>
          <w:sz w:val="19"/>
          <w:szCs w:val="19"/>
        </w:rPr>
        <w:t>3.1.4. Предоставлять ДЕПОНЕНТУ /БЕНЕФИЦИАРУ</w:t>
      </w:r>
      <w:r w:rsidRPr="00930AAA">
        <w:rPr>
          <w:rStyle w:val="a8"/>
          <w:sz w:val="19"/>
          <w:szCs w:val="19"/>
        </w:rPr>
        <w:footnoteReference w:id="3"/>
      </w:r>
      <w:r w:rsidRPr="00930AAA">
        <w:rPr>
          <w:sz w:val="19"/>
          <w:szCs w:val="19"/>
        </w:rPr>
        <w:t xml:space="preserve"> выписки по Счету, содержащие информацию о реквизитах документов, на основании которых произведены расчеты и совершены записи по дебету и кредиту Счета, на бумажном носителе, в порядке, установленном в соответствии с заявлением ДЕПОНЕНТА/ требовании БЕНЕФИЦИАРА. При этом выдача указанных документов (копий документов) производится БАНКОМ по запросу ДЕПОНЕНТА/ БЕНЕФИЦИАРА. </w:t>
      </w:r>
    </w:p>
    <w:p w:rsidR="00AC03CF" w:rsidRPr="00930AAA" w:rsidRDefault="00AC03CF" w:rsidP="00AC03CF">
      <w:pPr>
        <w:tabs>
          <w:tab w:val="left" w:pos="0"/>
        </w:tabs>
        <w:spacing w:before="100"/>
        <w:ind w:right="-85"/>
        <w:jc w:val="both"/>
        <w:rPr>
          <w:sz w:val="19"/>
          <w:szCs w:val="19"/>
        </w:rPr>
      </w:pPr>
      <w:r w:rsidRPr="00930AAA">
        <w:rPr>
          <w:sz w:val="19"/>
          <w:szCs w:val="19"/>
        </w:rPr>
        <w:lastRenderedPageBreak/>
        <w:t>В случае подключения ДЕПОНЕНТОМ/ БЕНЕФИЦИАРОМ Счета к системе дистанционного банковского обслуживания/ осуществления ДЕПОНЕНТОМ/ БЕНЕФИЦИАРОМ операций по Счету с использованием системы дистанционного банковского обслуживания</w:t>
      </w:r>
      <w:r w:rsidRPr="00930AAA">
        <w:rPr>
          <w:rStyle w:val="a8"/>
          <w:sz w:val="19"/>
          <w:szCs w:val="19"/>
        </w:rPr>
        <w:footnoteReference w:id="4"/>
      </w:r>
      <w:r w:rsidRPr="00930AAA">
        <w:rPr>
          <w:sz w:val="19"/>
          <w:szCs w:val="19"/>
        </w:rPr>
        <w:t xml:space="preserve"> выписки направляются по указанной системе. При этом документы, на основании которых произведены расчеты и совершены записи по дебету и кредиту счета, и выписки  по счету, на бумажном носителе выдаются по запросу ДЕПОНЕНТА/ БЕНЕФИЦИАРА.</w:t>
      </w:r>
    </w:p>
    <w:p w:rsidR="00AC03CF" w:rsidRPr="00930AAA" w:rsidRDefault="00AC03CF" w:rsidP="00AC03CF">
      <w:pPr>
        <w:pStyle w:val="2"/>
        <w:spacing w:before="100"/>
        <w:ind w:right="-85"/>
        <w:rPr>
          <w:sz w:val="19"/>
          <w:szCs w:val="19"/>
        </w:rPr>
      </w:pPr>
      <w:r w:rsidRPr="00930AAA">
        <w:rPr>
          <w:sz w:val="19"/>
          <w:szCs w:val="19"/>
        </w:rPr>
        <w:t>В период неработоспособности системы дистанционного банковского обслуживания выдача выписок осуществляется в порядке, предусмотренном в первом абзаце настоящего пункта.</w:t>
      </w:r>
    </w:p>
    <w:p w:rsidR="00AC03CF" w:rsidRPr="00930AAA" w:rsidRDefault="00AC03CF" w:rsidP="00AC03CF">
      <w:pPr>
        <w:tabs>
          <w:tab w:val="left" w:pos="0"/>
        </w:tabs>
        <w:spacing w:before="100"/>
        <w:ind w:right="-85"/>
        <w:jc w:val="both"/>
        <w:rPr>
          <w:sz w:val="19"/>
          <w:szCs w:val="19"/>
        </w:rPr>
      </w:pPr>
      <w:r w:rsidRPr="00930AAA">
        <w:rPr>
          <w:sz w:val="19"/>
          <w:szCs w:val="19"/>
        </w:rPr>
        <w:t>Выдача дубликатов выписок производится по письменному запросу ДЕПОНЕНТА/ БЕНЕФИЦИАРА.</w:t>
      </w:r>
    </w:p>
    <w:p w:rsidR="00AC03CF" w:rsidRPr="00930AAA" w:rsidRDefault="00AC03CF" w:rsidP="00AC03CF">
      <w:pPr>
        <w:tabs>
          <w:tab w:val="left" w:pos="0"/>
        </w:tabs>
        <w:spacing w:before="100"/>
        <w:ind w:right="-85"/>
        <w:jc w:val="both"/>
        <w:rPr>
          <w:sz w:val="19"/>
          <w:szCs w:val="19"/>
        </w:rPr>
      </w:pPr>
      <w:r w:rsidRPr="00930AAA">
        <w:rPr>
          <w:sz w:val="19"/>
          <w:szCs w:val="19"/>
        </w:rPr>
        <w:t xml:space="preserve">Выдача выписок (дубликатов выписок) и документов в обоснование произведенных расчетов осуществляется только лицам, уполномоченным распоряжаться денежными средствами на Счете, и лицам, предъявившим в БАНК надлежащим образом оформленную доверенность. </w:t>
      </w:r>
    </w:p>
    <w:p w:rsidR="00AC03CF" w:rsidRPr="00930AAA" w:rsidRDefault="00AC03CF" w:rsidP="00AC03CF">
      <w:pPr>
        <w:tabs>
          <w:tab w:val="left" w:pos="0"/>
        </w:tabs>
        <w:spacing w:before="100"/>
        <w:ind w:right="-85"/>
        <w:jc w:val="both"/>
        <w:rPr>
          <w:sz w:val="19"/>
          <w:szCs w:val="19"/>
        </w:rPr>
      </w:pPr>
      <w:r w:rsidRPr="00930AAA">
        <w:rPr>
          <w:sz w:val="19"/>
          <w:szCs w:val="19"/>
        </w:rPr>
        <w:t xml:space="preserve">3.1.5. </w:t>
      </w:r>
      <w:proofErr w:type="gramStart"/>
      <w:r w:rsidRPr="00930AAA">
        <w:rPr>
          <w:sz w:val="19"/>
          <w:szCs w:val="19"/>
        </w:rPr>
        <w:t xml:space="preserve">В случае непредставления перечисленных в п. 1.1 документов в установленный настоящим Договором срок, а также в случае их несоответствия по внешним признакам условиям настоящего Договора, в случае отсутствия письменного согласия ДЕПОНЕНТА на выдачу/перечисление средств с учетом таких несоответствий,  БАНК возвращает находящиеся на Счете денежные средства ДЕПОНЕНТУ на указанный в разделе 9 настоящего Договора счет в течение  </w:t>
      </w:r>
      <w:proofErr w:type="spellStart"/>
      <w:r w:rsidRPr="00930AAA">
        <w:rPr>
          <w:sz w:val="19"/>
          <w:szCs w:val="19"/>
        </w:rPr>
        <w:t>________дней</w:t>
      </w:r>
      <w:proofErr w:type="spellEnd"/>
      <w:r w:rsidRPr="00930AAA">
        <w:rPr>
          <w:sz w:val="19"/>
          <w:szCs w:val="19"/>
        </w:rPr>
        <w:t xml:space="preserve"> после истечения</w:t>
      </w:r>
      <w:proofErr w:type="gramEnd"/>
      <w:r w:rsidRPr="00930AAA">
        <w:rPr>
          <w:sz w:val="19"/>
          <w:szCs w:val="19"/>
        </w:rPr>
        <w:t xml:space="preserve"> срока для предоставления документов.</w:t>
      </w:r>
    </w:p>
    <w:p w:rsidR="00AC03CF" w:rsidRPr="00930AAA" w:rsidRDefault="00AC03CF" w:rsidP="00AC03CF">
      <w:pPr>
        <w:tabs>
          <w:tab w:val="left" w:pos="0"/>
        </w:tabs>
        <w:spacing w:before="100"/>
        <w:ind w:right="-85"/>
        <w:jc w:val="both"/>
        <w:rPr>
          <w:sz w:val="19"/>
          <w:szCs w:val="19"/>
        </w:rPr>
      </w:pPr>
    </w:p>
    <w:p w:rsidR="00AC03CF" w:rsidRPr="00930AAA" w:rsidRDefault="00AC03CF" w:rsidP="00AC03CF">
      <w:pPr>
        <w:tabs>
          <w:tab w:val="left" w:pos="0"/>
        </w:tabs>
        <w:ind w:right="-85"/>
        <w:jc w:val="both"/>
        <w:rPr>
          <w:b/>
          <w:sz w:val="19"/>
          <w:szCs w:val="19"/>
        </w:rPr>
      </w:pPr>
      <w:r w:rsidRPr="00930AAA">
        <w:rPr>
          <w:b/>
          <w:sz w:val="19"/>
          <w:szCs w:val="19"/>
        </w:rPr>
        <w:t>3.2.ДЕПОНЕНТ обязуется:</w:t>
      </w:r>
    </w:p>
    <w:p w:rsidR="00AC03CF" w:rsidRPr="00930AAA" w:rsidRDefault="00AC03CF" w:rsidP="00AC03CF">
      <w:pPr>
        <w:tabs>
          <w:tab w:val="left" w:pos="0"/>
        </w:tabs>
        <w:spacing w:before="100"/>
        <w:ind w:right="-85"/>
        <w:jc w:val="both"/>
        <w:rPr>
          <w:sz w:val="19"/>
          <w:szCs w:val="19"/>
        </w:rPr>
      </w:pPr>
      <w:r w:rsidRPr="00930AAA">
        <w:rPr>
          <w:sz w:val="19"/>
          <w:szCs w:val="19"/>
        </w:rPr>
        <w:t>3.2.1. Перечислить денежные средства, указанные в п.1.3 настоящего Договора в течение ________________________ дней с даты подписания настоящего Договор/</w:t>
      </w:r>
      <w:proofErr w:type="gramStart"/>
      <w:r w:rsidRPr="00930AAA">
        <w:rPr>
          <w:sz w:val="19"/>
          <w:szCs w:val="19"/>
        </w:rPr>
        <w:t>до</w:t>
      </w:r>
      <w:proofErr w:type="gramEnd"/>
      <w:r w:rsidRPr="00930AAA">
        <w:rPr>
          <w:sz w:val="19"/>
          <w:szCs w:val="19"/>
        </w:rPr>
        <w:t xml:space="preserve"> ____________ (</w:t>
      </w:r>
      <w:r w:rsidRPr="00930AAA">
        <w:rPr>
          <w:i/>
          <w:sz w:val="19"/>
          <w:szCs w:val="19"/>
        </w:rPr>
        <w:t xml:space="preserve">указать </w:t>
      </w:r>
      <w:proofErr w:type="gramStart"/>
      <w:r w:rsidRPr="00930AAA">
        <w:rPr>
          <w:i/>
          <w:sz w:val="19"/>
          <w:szCs w:val="19"/>
        </w:rPr>
        <w:t>календарную</w:t>
      </w:r>
      <w:proofErr w:type="gramEnd"/>
      <w:r w:rsidRPr="00930AAA">
        <w:rPr>
          <w:i/>
          <w:sz w:val="19"/>
          <w:szCs w:val="19"/>
        </w:rPr>
        <w:t xml:space="preserve"> дату и/или порядок перечисления денежных средств по графику, единовременно, частями и т.п.</w:t>
      </w:r>
      <w:r w:rsidRPr="00930AAA">
        <w:rPr>
          <w:sz w:val="19"/>
          <w:szCs w:val="19"/>
        </w:rPr>
        <w:t>).</w:t>
      </w:r>
    </w:p>
    <w:p w:rsidR="00AC03CF" w:rsidRPr="00930AAA" w:rsidRDefault="00AC03CF" w:rsidP="00AC03CF">
      <w:pPr>
        <w:tabs>
          <w:tab w:val="left" w:pos="0"/>
        </w:tabs>
        <w:spacing w:before="100"/>
        <w:ind w:right="-85"/>
        <w:jc w:val="both"/>
        <w:rPr>
          <w:sz w:val="19"/>
          <w:szCs w:val="19"/>
        </w:rPr>
      </w:pPr>
      <w:r w:rsidRPr="00930AAA">
        <w:rPr>
          <w:sz w:val="19"/>
          <w:szCs w:val="19"/>
        </w:rPr>
        <w:t>3.2.2. В письменной форме уведомлять БАНК в течение 10 рабочих дней после выдачи ДЕПОНЕНТУ выписок по Счету об ошибочно зачисленных или списанных суммах и давать распоряжение БАНКУ о списании ошибочно зачисленных на Счет ДЕПОНЕНТА суммах. При не поступлении от ДЕПОНЕНТА в указанные сроки возражений совершенные операции и остаток средств на Счете считаются подтвержденными.</w:t>
      </w:r>
    </w:p>
    <w:p w:rsidR="00AC03CF" w:rsidRPr="00930AAA" w:rsidRDefault="00AC03CF" w:rsidP="00AC03CF">
      <w:pPr>
        <w:tabs>
          <w:tab w:val="left" w:pos="0"/>
        </w:tabs>
        <w:spacing w:before="100"/>
        <w:ind w:right="-85"/>
        <w:jc w:val="both"/>
        <w:rPr>
          <w:sz w:val="19"/>
          <w:szCs w:val="19"/>
        </w:rPr>
      </w:pPr>
      <w:r w:rsidRPr="00930AAA">
        <w:rPr>
          <w:sz w:val="19"/>
          <w:szCs w:val="19"/>
        </w:rPr>
        <w:t xml:space="preserve">3.2.3. </w:t>
      </w:r>
      <w:proofErr w:type="gramStart"/>
      <w:r w:rsidRPr="00930AAA">
        <w:rPr>
          <w:sz w:val="19"/>
          <w:szCs w:val="19"/>
        </w:rPr>
        <w:t>Предоставлять БАНКУ документы об изменении своего статуса или изменении и дополнении в учредительных и иных документах в течение двух рабочих дней с момента их государственной регистрации, уведомлять в письменной форме БАНК в течение двух рабочих дней с момента изменения адреса (места нахождения), почтовых реквизитов, номеров телефонов, факса, телекса и т.п., о приеме и увольнении должностных лиц, имеющих право подписывать</w:t>
      </w:r>
      <w:proofErr w:type="gramEnd"/>
      <w:r w:rsidRPr="00930AAA">
        <w:rPr>
          <w:sz w:val="19"/>
          <w:szCs w:val="19"/>
        </w:rPr>
        <w:t xml:space="preserve"> расчетные документы (при этом одновременно с уведомлением представлять БАНКУ новую банковскую карточку с образцами подписей и оттиска печати).</w:t>
      </w:r>
    </w:p>
    <w:p w:rsidR="00AC03CF" w:rsidRPr="00930AAA" w:rsidRDefault="00AC03CF" w:rsidP="00AC03CF">
      <w:pPr>
        <w:pStyle w:val="3"/>
        <w:tabs>
          <w:tab w:val="left" w:pos="540"/>
        </w:tabs>
        <w:spacing w:before="100"/>
        <w:rPr>
          <w:sz w:val="19"/>
          <w:szCs w:val="19"/>
        </w:rPr>
      </w:pPr>
      <w:r w:rsidRPr="00930AAA">
        <w:rPr>
          <w:sz w:val="19"/>
          <w:szCs w:val="19"/>
        </w:rPr>
        <w:t>БАНК не несет ответственности за ущерб, причиненный ДЕПОНЕНТУ в случае распоряжения счетом неуполномоченным лицом, если прекращение полномочий лиц, утративших право распоряжаться Счетом, не было своевременно документально подтверждено.</w:t>
      </w:r>
    </w:p>
    <w:p w:rsidR="00AC03CF" w:rsidRPr="00930AAA" w:rsidRDefault="00AC03CF" w:rsidP="00AC03CF">
      <w:pPr>
        <w:spacing w:before="100"/>
        <w:jc w:val="both"/>
        <w:rPr>
          <w:sz w:val="19"/>
          <w:szCs w:val="19"/>
        </w:rPr>
      </w:pPr>
      <w:r w:rsidRPr="00930AAA">
        <w:rPr>
          <w:sz w:val="19"/>
          <w:szCs w:val="19"/>
        </w:rPr>
        <w:t xml:space="preserve">3.2.4. Предоставлять БАНКУ необходимые документы и информацию, требуемые в соответствии с законодательством Российской Федерации, в области противодействия легализации (отмыванию) доходов, полученных преступным путем, и финансированию терроризма, включая информацию о своих </w:t>
      </w:r>
      <w:proofErr w:type="spellStart"/>
      <w:r w:rsidRPr="00930AAA">
        <w:rPr>
          <w:sz w:val="19"/>
          <w:szCs w:val="19"/>
        </w:rPr>
        <w:t>выгодоприобретателях</w:t>
      </w:r>
      <w:proofErr w:type="spellEnd"/>
      <w:r w:rsidRPr="00930AAA">
        <w:rPr>
          <w:sz w:val="19"/>
          <w:szCs w:val="19"/>
        </w:rPr>
        <w:t xml:space="preserve"> и </w:t>
      </w:r>
      <w:proofErr w:type="spellStart"/>
      <w:r w:rsidRPr="00930AAA">
        <w:rPr>
          <w:sz w:val="19"/>
          <w:szCs w:val="19"/>
        </w:rPr>
        <w:t>бенефициарных</w:t>
      </w:r>
      <w:proofErr w:type="spellEnd"/>
      <w:r w:rsidRPr="00930AAA">
        <w:rPr>
          <w:sz w:val="19"/>
          <w:szCs w:val="19"/>
        </w:rPr>
        <w:t xml:space="preserve"> владельцах, </w:t>
      </w:r>
      <w:proofErr w:type="gramStart"/>
      <w:r w:rsidRPr="00930AAA">
        <w:rPr>
          <w:sz w:val="19"/>
          <w:szCs w:val="19"/>
        </w:rPr>
        <w:t>согласно сроков</w:t>
      </w:r>
      <w:proofErr w:type="gramEnd"/>
      <w:r w:rsidRPr="00930AAA">
        <w:rPr>
          <w:sz w:val="19"/>
          <w:szCs w:val="19"/>
        </w:rPr>
        <w:t>, указанных в запросах Банка.</w:t>
      </w:r>
    </w:p>
    <w:p w:rsidR="00AC03CF" w:rsidRPr="00930AAA" w:rsidRDefault="00AC03CF" w:rsidP="00AC03CF">
      <w:pPr>
        <w:tabs>
          <w:tab w:val="left" w:pos="0"/>
        </w:tabs>
        <w:spacing w:before="100"/>
        <w:ind w:right="-85"/>
        <w:jc w:val="both"/>
        <w:rPr>
          <w:sz w:val="19"/>
          <w:szCs w:val="19"/>
        </w:rPr>
      </w:pPr>
      <w:r w:rsidRPr="00930AAA">
        <w:rPr>
          <w:sz w:val="19"/>
          <w:szCs w:val="19"/>
        </w:rPr>
        <w:t xml:space="preserve">3.2.5. Уплачивать БАНКУ вознаграждение и возмещать расходы в соответствии с разделом 5 настоящего Договора, а также вознаграждение БАНКУ как </w:t>
      </w:r>
      <w:proofErr w:type="spellStart"/>
      <w:r w:rsidRPr="00930AAA">
        <w:rPr>
          <w:sz w:val="19"/>
          <w:szCs w:val="19"/>
        </w:rPr>
        <w:t>эскроу-агенту</w:t>
      </w:r>
      <w:proofErr w:type="spellEnd"/>
      <w:r w:rsidRPr="00930AAA">
        <w:rPr>
          <w:sz w:val="19"/>
          <w:szCs w:val="19"/>
        </w:rPr>
        <w:t xml:space="preserve"> согласно действующим Тарифам Банка (Приложение 2) .</w:t>
      </w:r>
    </w:p>
    <w:p w:rsidR="00AC03CF" w:rsidRPr="00930AAA" w:rsidRDefault="00AC03CF" w:rsidP="00AC03CF">
      <w:pPr>
        <w:pStyle w:val="3"/>
        <w:tabs>
          <w:tab w:val="left" w:pos="540"/>
        </w:tabs>
        <w:spacing w:before="100"/>
        <w:rPr>
          <w:b/>
          <w:sz w:val="19"/>
          <w:szCs w:val="19"/>
        </w:rPr>
      </w:pPr>
    </w:p>
    <w:p w:rsidR="00AC03CF" w:rsidRPr="00930AAA" w:rsidRDefault="00AC03CF" w:rsidP="00AC03CF">
      <w:pPr>
        <w:pStyle w:val="3"/>
        <w:tabs>
          <w:tab w:val="left" w:pos="540"/>
        </w:tabs>
        <w:spacing w:before="100"/>
        <w:rPr>
          <w:b/>
          <w:sz w:val="19"/>
          <w:szCs w:val="19"/>
        </w:rPr>
      </w:pPr>
      <w:r w:rsidRPr="00930AAA">
        <w:rPr>
          <w:b/>
          <w:sz w:val="19"/>
          <w:szCs w:val="19"/>
        </w:rPr>
        <w:t>3.3. БЕНЕФИЦИАР обязуется:</w:t>
      </w:r>
    </w:p>
    <w:p w:rsidR="00AC03CF" w:rsidRPr="00930AAA" w:rsidRDefault="00AC03CF" w:rsidP="00AC03CF">
      <w:pPr>
        <w:tabs>
          <w:tab w:val="left" w:pos="0"/>
        </w:tabs>
        <w:spacing w:before="100"/>
        <w:ind w:right="-85"/>
        <w:jc w:val="both"/>
        <w:rPr>
          <w:sz w:val="19"/>
          <w:szCs w:val="19"/>
        </w:rPr>
      </w:pPr>
      <w:r w:rsidRPr="00930AAA">
        <w:rPr>
          <w:sz w:val="19"/>
          <w:szCs w:val="19"/>
        </w:rPr>
        <w:t xml:space="preserve">3.3.1. </w:t>
      </w:r>
      <w:proofErr w:type="gramStart"/>
      <w:r w:rsidRPr="00930AAA">
        <w:rPr>
          <w:sz w:val="19"/>
          <w:szCs w:val="19"/>
        </w:rPr>
        <w:t>Предоставлять БАНКУ документы об изменении своего статуса или изменении и дополнении в учредительных и иных документах в течение двух рабочих дней с момента их государственной регистрации, уведомлять в письменной форме БАНК в течение двух рабочих дней с момента изменения адреса (места нахождения), почтовых реквизитов, номеров телефонов, факса, телекса и т.п., о приеме и увольнении должностных лиц, имеющих право подписывать</w:t>
      </w:r>
      <w:proofErr w:type="gramEnd"/>
      <w:r w:rsidRPr="00930AAA">
        <w:rPr>
          <w:sz w:val="19"/>
          <w:szCs w:val="19"/>
        </w:rPr>
        <w:t xml:space="preserve"> расчетные документы (при этом одновременно с уведомлением представлять БАНКУ новую банковскую карточку с образцами подписей и оттиска печати).</w:t>
      </w:r>
    </w:p>
    <w:p w:rsidR="00AC03CF" w:rsidRPr="00930AAA" w:rsidRDefault="00AC03CF" w:rsidP="00AC03CF">
      <w:pPr>
        <w:pStyle w:val="3"/>
        <w:tabs>
          <w:tab w:val="left" w:pos="540"/>
        </w:tabs>
        <w:spacing w:before="100"/>
        <w:rPr>
          <w:sz w:val="19"/>
          <w:szCs w:val="19"/>
        </w:rPr>
      </w:pPr>
      <w:r w:rsidRPr="00930AAA">
        <w:rPr>
          <w:sz w:val="19"/>
          <w:szCs w:val="19"/>
        </w:rPr>
        <w:t>БАНК не несет ответственности за ущерб, причиненный БЕНЕФИЦИАРУ/ДЕПОНЕНТУ в случае распоряжения счетом неуполномоченным/и лицом/</w:t>
      </w:r>
      <w:proofErr w:type="spellStart"/>
      <w:r w:rsidRPr="00930AAA">
        <w:rPr>
          <w:sz w:val="19"/>
          <w:szCs w:val="19"/>
        </w:rPr>
        <w:t>ами</w:t>
      </w:r>
      <w:proofErr w:type="spellEnd"/>
      <w:r w:rsidRPr="00930AAA">
        <w:rPr>
          <w:sz w:val="19"/>
          <w:szCs w:val="19"/>
        </w:rPr>
        <w:t>, если прекращение полномочий лиц, утративших право распоряжаться Счетом, не было своевременно документально подтверждено.</w:t>
      </w:r>
    </w:p>
    <w:p w:rsidR="00AC03CF" w:rsidRPr="00930AAA" w:rsidRDefault="00AC03CF" w:rsidP="00AC03CF">
      <w:pPr>
        <w:spacing w:before="100"/>
        <w:jc w:val="both"/>
        <w:rPr>
          <w:sz w:val="19"/>
          <w:szCs w:val="19"/>
        </w:rPr>
      </w:pPr>
      <w:r w:rsidRPr="00930AAA">
        <w:rPr>
          <w:sz w:val="19"/>
          <w:szCs w:val="19"/>
        </w:rPr>
        <w:t xml:space="preserve">3.3.2. </w:t>
      </w:r>
      <w:proofErr w:type="gramStart"/>
      <w:r w:rsidRPr="00930AAA">
        <w:rPr>
          <w:sz w:val="19"/>
          <w:szCs w:val="19"/>
        </w:rPr>
        <w:t>Предоставлять БАНКУ необходимые документы</w:t>
      </w:r>
      <w:proofErr w:type="gramEnd"/>
      <w:r w:rsidRPr="00930AAA">
        <w:rPr>
          <w:sz w:val="19"/>
          <w:szCs w:val="19"/>
        </w:rPr>
        <w:t xml:space="preserve"> и информацию, требуемые в соответствии с законодательством Российской Федерации, в области противодействия легализации (отмыванию) доходов, полученных преступным путем, и финансированию терроризма, включая информацию о своих </w:t>
      </w:r>
      <w:proofErr w:type="spellStart"/>
      <w:r w:rsidRPr="00930AAA">
        <w:rPr>
          <w:sz w:val="19"/>
          <w:szCs w:val="19"/>
        </w:rPr>
        <w:t>выгодоприобретателях</w:t>
      </w:r>
      <w:proofErr w:type="spellEnd"/>
      <w:r w:rsidRPr="00930AAA">
        <w:rPr>
          <w:sz w:val="19"/>
          <w:szCs w:val="19"/>
        </w:rPr>
        <w:t xml:space="preserve"> и </w:t>
      </w:r>
      <w:proofErr w:type="spellStart"/>
      <w:r w:rsidRPr="00930AAA">
        <w:rPr>
          <w:sz w:val="19"/>
          <w:szCs w:val="19"/>
        </w:rPr>
        <w:t>бенефициарных</w:t>
      </w:r>
      <w:proofErr w:type="spellEnd"/>
      <w:r w:rsidRPr="00930AAA">
        <w:rPr>
          <w:sz w:val="19"/>
          <w:szCs w:val="19"/>
        </w:rPr>
        <w:t xml:space="preserve"> владельцах.</w:t>
      </w:r>
    </w:p>
    <w:p w:rsidR="00AC03CF" w:rsidRPr="00930AAA" w:rsidRDefault="00AC03CF" w:rsidP="00AC03CF">
      <w:pPr>
        <w:spacing w:before="100"/>
        <w:jc w:val="both"/>
        <w:rPr>
          <w:sz w:val="19"/>
          <w:szCs w:val="19"/>
        </w:rPr>
      </w:pPr>
      <w:r w:rsidRPr="00930AAA">
        <w:rPr>
          <w:sz w:val="19"/>
          <w:szCs w:val="19"/>
        </w:rPr>
        <w:t>3.3.3. Представить БАНКУ все документы, перечисленные в п. 1.1 в установленный Договором срок</w:t>
      </w:r>
    </w:p>
    <w:p w:rsidR="00AC03CF" w:rsidRPr="00930AAA" w:rsidRDefault="00AC03CF" w:rsidP="00AC03CF">
      <w:pPr>
        <w:pStyle w:val="3"/>
        <w:tabs>
          <w:tab w:val="left" w:pos="540"/>
        </w:tabs>
        <w:spacing w:before="100"/>
        <w:rPr>
          <w:sz w:val="19"/>
          <w:szCs w:val="19"/>
        </w:rPr>
      </w:pPr>
    </w:p>
    <w:p w:rsidR="00AC03CF" w:rsidRPr="00930AAA" w:rsidRDefault="00AC03CF" w:rsidP="00AC03CF">
      <w:pPr>
        <w:ind w:right="-85"/>
        <w:jc w:val="both"/>
        <w:rPr>
          <w:b/>
          <w:sz w:val="19"/>
          <w:szCs w:val="19"/>
        </w:rPr>
      </w:pPr>
      <w:r w:rsidRPr="00930AAA">
        <w:rPr>
          <w:b/>
          <w:sz w:val="19"/>
          <w:szCs w:val="19"/>
        </w:rPr>
        <w:t>4. ПРАВА СТОРОН</w:t>
      </w:r>
    </w:p>
    <w:p w:rsidR="00AC03CF" w:rsidRPr="00930AAA" w:rsidRDefault="00AC03CF" w:rsidP="00AC03CF">
      <w:pPr>
        <w:spacing w:before="100"/>
        <w:ind w:right="-85"/>
        <w:jc w:val="both"/>
        <w:rPr>
          <w:b/>
          <w:sz w:val="19"/>
          <w:szCs w:val="19"/>
        </w:rPr>
      </w:pPr>
      <w:r w:rsidRPr="00930AAA">
        <w:rPr>
          <w:b/>
          <w:sz w:val="19"/>
          <w:szCs w:val="19"/>
        </w:rPr>
        <w:t xml:space="preserve">4.1. БАНК имеет право: </w:t>
      </w:r>
    </w:p>
    <w:p w:rsidR="00AC03CF" w:rsidRPr="00930AAA" w:rsidRDefault="00AC03CF" w:rsidP="00AC03CF">
      <w:pPr>
        <w:tabs>
          <w:tab w:val="left" w:pos="540"/>
          <w:tab w:val="left" w:pos="567"/>
          <w:tab w:val="left" w:pos="1080"/>
        </w:tabs>
        <w:spacing w:before="100"/>
        <w:ind w:right="-85"/>
        <w:jc w:val="both"/>
        <w:rPr>
          <w:sz w:val="19"/>
          <w:szCs w:val="19"/>
        </w:rPr>
      </w:pPr>
      <w:r w:rsidRPr="00930AAA">
        <w:rPr>
          <w:sz w:val="19"/>
          <w:szCs w:val="19"/>
        </w:rPr>
        <w:t xml:space="preserve">4.1.1. Не принимать к исполнению расчетные документы ДЕПОНЕНТА/БЕНЕФИЦИАРА в случае противоречия операции условиям Договора, законодательству Российской Федерации, а так же в случае ненадлежащего их оформления или при </w:t>
      </w:r>
      <w:r w:rsidRPr="00930AAA">
        <w:rPr>
          <w:sz w:val="19"/>
          <w:szCs w:val="19"/>
        </w:rPr>
        <w:lastRenderedPageBreak/>
        <w:t>явном сомнении в их подлинности, о чем БАНК сообщает ДЕПОНЕНТУ/БЕНЕФИЦИАРУ в течение одного рабочего дня с момента предоставления документов в БАНК.</w:t>
      </w:r>
    </w:p>
    <w:p w:rsidR="00AC03CF" w:rsidRPr="00930AAA" w:rsidRDefault="00AC03CF" w:rsidP="00AC03CF">
      <w:pPr>
        <w:tabs>
          <w:tab w:val="left" w:pos="540"/>
          <w:tab w:val="left" w:pos="567"/>
          <w:tab w:val="left" w:pos="1080"/>
        </w:tabs>
        <w:spacing w:before="100"/>
        <w:ind w:right="-85"/>
        <w:jc w:val="both"/>
        <w:rPr>
          <w:sz w:val="19"/>
          <w:szCs w:val="19"/>
        </w:rPr>
      </w:pPr>
      <w:r w:rsidRPr="00930AAA">
        <w:rPr>
          <w:sz w:val="19"/>
          <w:szCs w:val="19"/>
        </w:rPr>
        <w:t>4.1.2. Осуществлять списание денежных средств со Счета на основании распоряжений выставляемых взыскателем/получателем средств:</w:t>
      </w:r>
    </w:p>
    <w:p w:rsidR="00AC03CF" w:rsidRPr="00930AAA" w:rsidRDefault="00AC03CF" w:rsidP="00AC03CF">
      <w:pPr>
        <w:tabs>
          <w:tab w:val="left" w:pos="426"/>
          <w:tab w:val="left" w:pos="567"/>
          <w:tab w:val="left" w:pos="1080"/>
        </w:tabs>
        <w:spacing w:before="100"/>
        <w:ind w:right="-85"/>
        <w:jc w:val="both"/>
        <w:rPr>
          <w:sz w:val="19"/>
          <w:szCs w:val="19"/>
        </w:rPr>
      </w:pPr>
      <w:r w:rsidRPr="00930AAA">
        <w:rPr>
          <w:sz w:val="19"/>
          <w:szCs w:val="19"/>
        </w:rPr>
        <w:t xml:space="preserve">- в случае ошибочного зачисления БАНКОМ денежных средств на Счет; </w:t>
      </w:r>
    </w:p>
    <w:p w:rsidR="00AC03CF" w:rsidRPr="00930AAA" w:rsidRDefault="00AC03CF" w:rsidP="00AC03CF">
      <w:pPr>
        <w:tabs>
          <w:tab w:val="left" w:pos="360"/>
          <w:tab w:val="left" w:pos="567"/>
          <w:tab w:val="left" w:pos="1080"/>
        </w:tabs>
        <w:spacing w:before="100"/>
        <w:ind w:right="-85"/>
        <w:jc w:val="both"/>
        <w:rPr>
          <w:sz w:val="19"/>
          <w:szCs w:val="19"/>
        </w:rPr>
      </w:pPr>
      <w:r w:rsidRPr="00930AAA">
        <w:rPr>
          <w:sz w:val="19"/>
          <w:szCs w:val="19"/>
        </w:rPr>
        <w:t>- по решению суда, а также в иных случаях, предусмотренных законодательством Российской Федерацией и настоящим Договором.</w:t>
      </w:r>
    </w:p>
    <w:p w:rsidR="00AC03CF" w:rsidRPr="00930AAA" w:rsidRDefault="00AC03CF" w:rsidP="00AC03CF">
      <w:pPr>
        <w:tabs>
          <w:tab w:val="left" w:pos="567"/>
        </w:tabs>
        <w:spacing w:before="100"/>
        <w:ind w:right="-85"/>
        <w:jc w:val="both"/>
        <w:rPr>
          <w:sz w:val="19"/>
          <w:szCs w:val="19"/>
        </w:rPr>
      </w:pPr>
      <w:r w:rsidRPr="00930AAA">
        <w:rPr>
          <w:sz w:val="19"/>
          <w:szCs w:val="19"/>
        </w:rPr>
        <w:t>4.1.3. Самостоятельно определять схему прохождения платежа, т.е. определять перечень и очередность кредитных организаций - участников проведения платежа.</w:t>
      </w:r>
    </w:p>
    <w:p w:rsidR="00AC03CF" w:rsidRPr="00930AAA" w:rsidRDefault="00AC03CF" w:rsidP="00AC03CF">
      <w:pPr>
        <w:adjustRightInd w:val="0"/>
        <w:spacing w:before="100"/>
        <w:jc w:val="both"/>
        <w:rPr>
          <w:sz w:val="19"/>
          <w:szCs w:val="19"/>
        </w:rPr>
      </w:pPr>
      <w:r w:rsidRPr="00930AAA">
        <w:rPr>
          <w:sz w:val="19"/>
          <w:szCs w:val="19"/>
        </w:rPr>
        <w:t xml:space="preserve">4.1.4. Изменять реквизиты Счета (номер, сведения о БАНКЕ) в соответствии с требованиями законодательства, письменно известив об этом ДЕПОНЕНТА и БЕНЕФИЦИАРА путем направления уведомления в течение одного рабочего дня, следующего за днем изменения реквизитов Счета, по адресу, указанному в разделе 9 настоящего Договора. </w:t>
      </w:r>
    </w:p>
    <w:p w:rsidR="00AC03CF" w:rsidRPr="00930AAA" w:rsidRDefault="00AC03CF" w:rsidP="00AC03CF">
      <w:pPr>
        <w:spacing w:before="100"/>
        <w:jc w:val="both"/>
        <w:rPr>
          <w:sz w:val="19"/>
          <w:szCs w:val="19"/>
        </w:rPr>
      </w:pPr>
      <w:r w:rsidRPr="00930AAA">
        <w:rPr>
          <w:sz w:val="19"/>
          <w:szCs w:val="19"/>
        </w:rPr>
        <w:t xml:space="preserve">4.1.5. Запрашивать документы и информацию, необходимые в соответствии с требованиями законодательства Российской Федерации, в том числе в области противодействия легализации (отмыванию) доходов, полученных преступным путем, и финансированию терроризма. </w:t>
      </w:r>
    </w:p>
    <w:p w:rsidR="00AC03CF" w:rsidRPr="00930AAA" w:rsidRDefault="00AC03CF" w:rsidP="00AC03CF">
      <w:pPr>
        <w:spacing w:before="100"/>
        <w:jc w:val="both"/>
        <w:rPr>
          <w:sz w:val="19"/>
          <w:szCs w:val="19"/>
        </w:rPr>
      </w:pPr>
      <w:r w:rsidRPr="00930AAA">
        <w:rPr>
          <w:sz w:val="19"/>
          <w:szCs w:val="19"/>
        </w:rPr>
        <w:t xml:space="preserve">4.1.6. Списывать денежные средства за услуги Банка со  счетов, открытых ДЕПОНЕНТУ/БЕНЕФИЦИАРУ в кредитных организациях на основании договора. </w:t>
      </w:r>
    </w:p>
    <w:p w:rsidR="00AC03CF" w:rsidRPr="00930AAA" w:rsidRDefault="00AC03CF" w:rsidP="00AC03CF">
      <w:pPr>
        <w:spacing w:before="100"/>
        <w:jc w:val="both"/>
        <w:rPr>
          <w:sz w:val="19"/>
          <w:szCs w:val="19"/>
        </w:rPr>
      </w:pPr>
      <w:r w:rsidRPr="00930AAA">
        <w:rPr>
          <w:sz w:val="19"/>
          <w:szCs w:val="19"/>
        </w:rPr>
        <w:t>4.1.7. Приостанавливать операции по Счету, применять меры по блокированию денежных средств на Счете в случаях, установленных  действующим законодательством РФ, нормативными актами  Банка России,  настоящим  Договором</w:t>
      </w:r>
      <w:proofErr w:type="gramStart"/>
      <w:r w:rsidRPr="00930AAA">
        <w:rPr>
          <w:sz w:val="19"/>
          <w:szCs w:val="19"/>
        </w:rPr>
        <w:t xml:space="preserve"> ,</w:t>
      </w:r>
      <w:proofErr w:type="gramEnd"/>
      <w:r w:rsidRPr="00930AAA">
        <w:rPr>
          <w:sz w:val="19"/>
          <w:szCs w:val="19"/>
        </w:rPr>
        <w:t xml:space="preserve"> и банковскими  правилами. </w:t>
      </w:r>
    </w:p>
    <w:p w:rsidR="00AC03CF" w:rsidRPr="00930AAA" w:rsidRDefault="00AC03CF" w:rsidP="00AC03CF">
      <w:pPr>
        <w:spacing w:before="100"/>
        <w:ind w:right="-85"/>
        <w:jc w:val="both"/>
        <w:rPr>
          <w:b/>
          <w:sz w:val="19"/>
          <w:szCs w:val="19"/>
        </w:rPr>
      </w:pPr>
    </w:p>
    <w:p w:rsidR="00AC03CF" w:rsidRPr="00930AAA" w:rsidRDefault="00AC03CF" w:rsidP="00AC03CF">
      <w:pPr>
        <w:ind w:right="-85"/>
        <w:jc w:val="both"/>
        <w:rPr>
          <w:sz w:val="19"/>
          <w:szCs w:val="19"/>
        </w:rPr>
      </w:pPr>
      <w:r w:rsidRPr="00930AAA">
        <w:rPr>
          <w:b/>
          <w:sz w:val="19"/>
          <w:szCs w:val="19"/>
        </w:rPr>
        <w:t xml:space="preserve">4.2. ДЕПОНЕНТ имеет право: </w:t>
      </w:r>
    </w:p>
    <w:p w:rsidR="00AC03CF" w:rsidRPr="00930AAA" w:rsidRDefault="00AC03CF" w:rsidP="00AC03CF">
      <w:pPr>
        <w:spacing w:before="100"/>
        <w:ind w:right="-85"/>
        <w:jc w:val="both"/>
        <w:rPr>
          <w:sz w:val="19"/>
          <w:szCs w:val="19"/>
        </w:rPr>
      </w:pPr>
      <w:r w:rsidRPr="00930AAA">
        <w:rPr>
          <w:sz w:val="19"/>
          <w:szCs w:val="19"/>
        </w:rPr>
        <w:t>4.2.1. Требовать от БАНКА предоставление сведений, составляющих банковскую тайну по Договору.</w:t>
      </w:r>
    </w:p>
    <w:p w:rsidR="00AC03CF" w:rsidRPr="00930AAA" w:rsidRDefault="00AC03CF" w:rsidP="00AC03CF">
      <w:pPr>
        <w:spacing w:before="100"/>
        <w:ind w:right="-85"/>
        <w:jc w:val="both"/>
        <w:rPr>
          <w:sz w:val="19"/>
          <w:szCs w:val="19"/>
        </w:rPr>
      </w:pPr>
      <w:r w:rsidRPr="00930AAA">
        <w:rPr>
          <w:sz w:val="19"/>
          <w:szCs w:val="19"/>
        </w:rPr>
        <w:t>4.2.2. Получать консультации и направлять письменные запросы в БАНК по вопросам проведения обслуживания Счета.</w:t>
      </w:r>
    </w:p>
    <w:p w:rsidR="00AC03CF" w:rsidRPr="00930AAA" w:rsidRDefault="00AC03CF" w:rsidP="00AC03CF">
      <w:pPr>
        <w:spacing w:before="100"/>
        <w:ind w:right="-85"/>
        <w:jc w:val="both"/>
        <w:rPr>
          <w:sz w:val="19"/>
          <w:szCs w:val="19"/>
        </w:rPr>
      </w:pPr>
      <w:r w:rsidRPr="00930AAA">
        <w:rPr>
          <w:sz w:val="19"/>
          <w:szCs w:val="19"/>
        </w:rPr>
        <w:t>4.2.3. Требовать возврата денежных сре</w:t>
      </w:r>
      <w:proofErr w:type="gramStart"/>
      <w:r w:rsidRPr="00930AAA">
        <w:rPr>
          <w:sz w:val="19"/>
          <w:szCs w:val="19"/>
        </w:rPr>
        <w:t>дств в сл</w:t>
      </w:r>
      <w:proofErr w:type="gramEnd"/>
      <w:r w:rsidRPr="00930AAA">
        <w:rPr>
          <w:sz w:val="19"/>
          <w:szCs w:val="19"/>
        </w:rPr>
        <w:t>учаях, установленных Договором.</w:t>
      </w:r>
    </w:p>
    <w:p w:rsidR="00AC03CF" w:rsidRPr="00930AAA" w:rsidRDefault="00AC03CF" w:rsidP="00AC03CF">
      <w:pPr>
        <w:spacing w:before="100"/>
        <w:ind w:right="-85"/>
        <w:jc w:val="both"/>
        <w:rPr>
          <w:b/>
          <w:sz w:val="19"/>
          <w:szCs w:val="19"/>
        </w:rPr>
      </w:pPr>
    </w:p>
    <w:p w:rsidR="00AC03CF" w:rsidRPr="00930AAA" w:rsidRDefault="00AC03CF" w:rsidP="00AC03CF">
      <w:pPr>
        <w:spacing w:before="100"/>
        <w:ind w:right="-85"/>
        <w:jc w:val="both"/>
        <w:rPr>
          <w:b/>
          <w:sz w:val="19"/>
          <w:szCs w:val="19"/>
        </w:rPr>
      </w:pPr>
      <w:r w:rsidRPr="00930AAA">
        <w:rPr>
          <w:b/>
          <w:sz w:val="19"/>
          <w:szCs w:val="19"/>
        </w:rPr>
        <w:t>4.3. БЕНЕФИЦИАР имеет право:</w:t>
      </w:r>
      <w:r w:rsidRPr="00930AAA">
        <w:rPr>
          <w:rStyle w:val="a8"/>
          <w:sz w:val="19"/>
          <w:szCs w:val="19"/>
        </w:rPr>
        <w:t xml:space="preserve"> </w:t>
      </w:r>
    </w:p>
    <w:p w:rsidR="00AC03CF" w:rsidRPr="00930AAA" w:rsidRDefault="00AC03CF" w:rsidP="00AC03CF">
      <w:pPr>
        <w:spacing w:before="100"/>
        <w:ind w:right="-85"/>
        <w:jc w:val="both"/>
        <w:rPr>
          <w:sz w:val="19"/>
          <w:szCs w:val="19"/>
        </w:rPr>
      </w:pPr>
      <w:r w:rsidRPr="00930AAA">
        <w:rPr>
          <w:sz w:val="19"/>
          <w:szCs w:val="19"/>
        </w:rPr>
        <w:t>4.3.1. Требовать от БАНКА предоставление сведений, составляющих банковскую тайну по Договору.</w:t>
      </w:r>
    </w:p>
    <w:p w:rsidR="00AC03CF" w:rsidRPr="00930AAA" w:rsidRDefault="00AC03CF" w:rsidP="00AC03CF">
      <w:pPr>
        <w:autoSpaceDE w:val="0"/>
        <w:autoSpaceDN w:val="0"/>
        <w:adjustRightInd w:val="0"/>
        <w:spacing w:before="100"/>
        <w:jc w:val="both"/>
        <w:rPr>
          <w:sz w:val="19"/>
          <w:szCs w:val="19"/>
        </w:rPr>
      </w:pPr>
      <w:r w:rsidRPr="00930AAA">
        <w:rPr>
          <w:sz w:val="19"/>
          <w:szCs w:val="19"/>
        </w:rPr>
        <w:t>4.3.2. Требовать от Банка перечисления/выдачи денежных сре</w:t>
      </w:r>
      <w:proofErr w:type="gramStart"/>
      <w:r w:rsidRPr="00930AAA">
        <w:rPr>
          <w:sz w:val="19"/>
          <w:szCs w:val="19"/>
        </w:rPr>
        <w:t>дств в сл</w:t>
      </w:r>
      <w:proofErr w:type="gramEnd"/>
      <w:r w:rsidRPr="00930AAA">
        <w:rPr>
          <w:sz w:val="19"/>
          <w:szCs w:val="19"/>
        </w:rPr>
        <w:t>учаях, установленных Договором.</w:t>
      </w:r>
      <w:r w:rsidRPr="00930AAA" w:rsidDel="00440CEC">
        <w:rPr>
          <w:sz w:val="19"/>
          <w:szCs w:val="19"/>
        </w:rPr>
        <w:t xml:space="preserve"> </w:t>
      </w:r>
    </w:p>
    <w:p w:rsidR="00AC03CF" w:rsidRPr="00930AAA" w:rsidRDefault="00AC03CF" w:rsidP="00AC03CF">
      <w:pPr>
        <w:autoSpaceDE w:val="0"/>
        <w:autoSpaceDN w:val="0"/>
        <w:adjustRightInd w:val="0"/>
        <w:spacing w:before="100"/>
        <w:jc w:val="both"/>
        <w:rPr>
          <w:sz w:val="19"/>
          <w:szCs w:val="19"/>
        </w:rPr>
      </w:pPr>
    </w:p>
    <w:p w:rsidR="00AC03CF" w:rsidRPr="00930AAA" w:rsidRDefault="00AC03CF" w:rsidP="00AC03CF">
      <w:pPr>
        <w:ind w:right="-85"/>
        <w:jc w:val="both"/>
        <w:rPr>
          <w:b/>
          <w:sz w:val="19"/>
          <w:szCs w:val="19"/>
        </w:rPr>
      </w:pPr>
      <w:r w:rsidRPr="00930AAA">
        <w:rPr>
          <w:b/>
          <w:sz w:val="19"/>
          <w:szCs w:val="19"/>
        </w:rPr>
        <w:t xml:space="preserve">5. ФИНАНСОВЫЕ ВЗАИМООТНОШЕНИЯ </w:t>
      </w:r>
    </w:p>
    <w:p w:rsidR="00AC03CF" w:rsidRPr="00930AAA" w:rsidRDefault="00AC03CF" w:rsidP="00AC03CF">
      <w:pPr>
        <w:tabs>
          <w:tab w:val="left" w:pos="540"/>
        </w:tabs>
        <w:spacing w:before="100"/>
        <w:ind w:right="-85"/>
        <w:jc w:val="both"/>
        <w:rPr>
          <w:sz w:val="19"/>
          <w:szCs w:val="19"/>
        </w:rPr>
      </w:pPr>
      <w:r w:rsidRPr="00930AAA">
        <w:rPr>
          <w:sz w:val="19"/>
          <w:szCs w:val="19"/>
        </w:rPr>
        <w:t xml:space="preserve">5.1. За услуги по открытию, обслуживанию Счета и совершению операций с денежными средствами, находящимися на Счете БАНК взимает вознаграждение в размере и на условиях, установленных БАНКОМ на дату проведения операции. </w:t>
      </w:r>
    </w:p>
    <w:p w:rsidR="00AC03CF" w:rsidRPr="00930AAA" w:rsidRDefault="00AC03CF" w:rsidP="00AC03CF">
      <w:pPr>
        <w:spacing w:before="100"/>
        <w:jc w:val="both"/>
        <w:rPr>
          <w:sz w:val="19"/>
          <w:szCs w:val="19"/>
        </w:rPr>
      </w:pPr>
      <w:r w:rsidRPr="00930AAA">
        <w:rPr>
          <w:sz w:val="19"/>
          <w:szCs w:val="19"/>
        </w:rPr>
        <w:t>Ставки и условия взимания вознаграждения устанавливаются БАНКОМ для всех клиентов (групп клиентов) БАНКА (далее – Тарифы) (Приложение №2 к настоящему договору).</w:t>
      </w:r>
    </w:p>
    <w:p w:rsidR="00AC03CF" w:rsidRPr="00930AAA" w:rsidRDefault="00AC03CF" w:rsidP="00AC03CF">
      <w:pPr>
        <w:spacing w:before="100"/>
        <w:jc w:val="both"/>
        <w:rPr>
          <w:sz w:val="19"/>
          <w:szCs w:val="19"/>
        </w:rPr>
      </w:pPr>
      <w:r w:rsidRPr="00930AAA">
        <w:rPr>
          <w:sz w:val="19"/>
          <w:szCs w:val="19"/>
        </w:rPr>
        <w:t xml:space="preserve">5.2. Изменение Тарифов осуществляется БАНКОМ в одностороннем порядке.  </w:t>
      </w:r>
    </w:p>
    <w:p w:rsidR="00AC03CF" w:rsidRPr="00930AAA" w:rsidRDefault="00AC03CF" w:rsidP="00AC03CF">
      <w:pPr>
        <w:spacing w:before="100"/>
        <w:jc w:val="both"/>
        <w:rPr>
          <w:sz w:val="19"/>
          <w:szCs w:val="19"/>
        </w:rPr>
      </w:pPr>
      <w:r w:rsidRPr="00930AAA">
        <w:rPr>
          <w:sz w:val="19"/>
          <w:szCs w:val="19"/>
        </w:rPr>
        <w:t>Об изменениях, внесенных в Тарифы и дате вступления изменений в силу, БАНК уведомляет ДЕПОНЕНТА/БЕНЕФИЦИАРА не позднее десяти рабочих дней до вступления изменений в силу путем размещения соответствующей информации во всех операционных залах БАНКА по месту открытия Счета либо на официальном сайте Банка.</w:t>
      </w:r>
    </w:p>
    <w:p w:rsidR="00AC03CF" w:rsidRPr="00930AAA" w:rsidRDefault="00AC03CF" w:rsidP="00AC03CF">
      <w:pPr>
        <w:spacing w:before="100"/>
        <w:jc w:val="both"/>
        <w:rPr>
          <w:sz w:val="19"/>
          <w:szCs w:val="19"/>
        </w:rPr>
      </w:pPr>
      <w:r w:rsidRPr="00930AAA">
        <w:rPr>
          <w:sz w:val="19"/>
          <w:szCs w:val="19"/>
        </w:rPr>
        <w:t>С даты вступления в силу измененных Тарифов вознаграждение взимается в соответствии с вновь установленными Тарифами.</w:t>
      </w:r>
    </w:p>
    <w:p w:rsidR="00AC03CF" w:rsidRPr="00930AAA" w:rsidRDefault="00AC03CF" w:rsidP="00AC03CF">
      <w:pPr>
        <w:spacing w:before="100"/>
        <w:jc w:val="both"/>
        <w:rPr>
          <w:sz w:val="19"/>
          <w:szCs w:val="19"/>
        </w:rPr>
      </w:pPr>
      <w:r w:rsidRPr="00930AAA">
        <w:rPr>
          <w:i/>
          <w:sz w:val="19"/>
          <w:szCs w:val="19"/>
        </w:rPr>
        <w:t>Незнание Депонента об изменении либо ведении новых Тарифов  Банка, порядка обслуживания, когда Депонент не ознакомился с информацией в вышеуказанных источниках, не освобождает его от уплаты соответствующих сумм  согласно действующим на момент проведения операции Тарифам Банка. Депонент согласен</w:t>
      </w:r>
      <w:proofErr w:type="gramStart"/>
      <w:r w:rsidRPr="00930AAA">
        <w:rPr>
          <w:i/>
          <w:sz w:val="19"/>
          <w:szCs w:val="19"/>
        </w:rPr>
        <w:t xml:space="preserve"> ,</w:t>
      </w:r>
      <w:proofErr w:type="gramEnd"/>
      <w:r w:rsidRPr="00930AAA">
        <w:rPr>
          <w:i/>
          <w:sz w:val="19"/>
          <w:szCs w:val="19"/>
        </w:rPr>
        <w:t xml:space="preserve">что плата за предоставляемые  Банком услуги будет </w:t>
      </w:r>
      <w:proofErr w:type="spellStart"/>
      <w:r w:rsidRPr="00930AAA">
        <w:rPr>
          <w:i/>
          <w:sz w:val="19"/>
          <w:szCs w:val="19"/>
        </w:rPr>
        <w:t>взтматься</w:t>
      </w:r>
      <w:proofErr w:type="spellEnd"/>
      <w:r w:rsidRPr="00930AAA">
        <w:rPr>
          <w:i/>
          <w:sz w:val="19"/>
          <w:szCs w:val="19"/>
        </w:rPr>
        <w:t xml:space="preserve"> в размере ,установленном Тарифами банка, действующими на день совершения операции.</w:t>
      </w:r>
    </w:p>
    <w:p w:rsidR="00AC03CF" w:rsidRPr="00930AAA" w:rsidRDefault="00AC03CF" w:rsidP="00AC03CF">
      <w:pPr>
        <w:tabs>
          <w:tab w:val="left" w:pos="540"/>
        </w:tabs>
        <w:spacing w:before="100"/>
        <w:ind w:right="-85"/>
        <w:jc w:val="both"/>
        <w:rPr>
          <w:sz w:val="19"/>
          <w:szCs w:val="19"/>
        </w:rPr>
      </w:pPr>
      <w:r w:rsidRPr="00930AAA">
        <w:rPr>
          <w:sz w:val="19"/>
          <w:szCs w:val="19"/>
        </w:rPr>
        <w:t>5.3. ДЕПОНЕНТ и БЕНЕФИЦИАР предоставляют право БАНКУ осуществлять на условиях заранее данного акцепта списание денежных средств со счетов ДЕПОНЕНТА/БЕНЕФИЦИАРА открытых в кредитных организациях в соответствии с пунктами 5.1, 5.2 Договора</w:t>
      </w:r>
      <w:r w:rsidRPr="00930AAA">
        <w:rPr>
          <w:i/>
          <w:sz w:val="19"/>
          <w:szCs w:val="19"/>
          <w:vertAlign w:val="superscript"/>
        </w:rPr>
        <w:t>.</w:t>
      </w:r>
      <w:r w:rsidRPr="00930AAA">
        <w:rPr>
          <w:i/>
          <w:sz w:val="19"/>
          <w:szCs w:val="19"/>
        </w:rPr>
        <w:t>.</w:t>
      </w:r>
    </w:p>
    <w:p w:rsidR="00AC03CF" w:rsidRPr="00930AAA" w:rsidRDefault="00AC03CF" w:rsidP="00AC03CF">
      <w:pPr>
        <w:autoSpaceDE w:val="0"/>
        <w:autoSpaceDN w:val="0"/>
        <w:adjustRightInd w:val="0"/>
        <w:spacing w:before="100"/>
        <w:jc w:val="both"/>
        <w:rPr>
          <w:b/>
          <w:sz w:val="19"/>
          <w:szCs w:val="19"/>
        </w:rPr>
      </w:pPr>
      <w:r w:rsidRPr="00930AAA">
        <w:rPr>
          <w:sz w:val="19"/>
          <w:szCs w:val="19"/>
        </w:rPr>
        <w:t>5.4. ДЕПОНЕНТ/ БЕНЕФИЦИАР обязан оплатить причитающееся БАНКУ вознаграждение путем внесения наличных денежных сре</w:t>
      </w:r>
      <w:proofErr w:type="gramStart"/>
      <w:r w:rsidRPr="00930AAA">
        <w:rPr>
          <w:sz w:val="19"/>
          <w:szCs w:val="19"/>
        </w:rPr>
        <w:t>дств в р</w:t>
      </w:r>
      <w:proofErr w:type="gramEnd"/>
      <w:r w:rsidRPr="00930AAA">
        <w:rPr>
          <w:sz w:val="19"/>
          <w:szCs w:val="19"/>
        </w:rPr>
        <w:t>ублях непосредственно в кассу Банка либо путем безналичного перечисления средств со счетов, открытых в других кредитных организациях.</w:t>
      </w:r>
    </w:p>
    <w:p w:rsidR="00AC03CF" w:rsidRPr="00930AAA" w:rsidRDefault="00AC03CF" w:rsidP="00AC03CF">
      <w:pPr>
        <w:pStyle w:val="11"/>
        <w:tabs>
          <w:tab w:val="left" w:pos="540"/>
        </w:tabs>
        <w:spacing w:before="100"/>
        <w:jc w:val="both"/>
        <w:rPr>
          <w:sz w:val="19"/>
          <w:szCs w:val="19"/>
        </w:rPr>
      </w:pPr>
      <w:r w:rsidRPr="00930AAA">
        <w:rPr>
          <w:sz w:val="19"/>
          <w:szCs w:val="19"/>
        </w:rPr>
        <w:t>5.5. БАНК не производит начисление процентов за пользование денежными средствами, находящимися на Счете.</w:t>
      </w:r>
    </w:p>
    <w:p w:rsidR="00AC03CF" w:rsidRPr="00930AAA" w:rsidRDefault="00AC03CF" w:rsidP="00AC03CF">
      <w:pPr>
        <w:spacing w:before="100"/>
        <w:jc w:val="both"/>
        <w:rPr>
          <w:snapToGrid w:val="0"/>
          <w:sz w:val="19"/>
          <w:szCs w:val="19"/>
        </w:rPr>
      </w:pPr>
      <w:r w:rsidRPr="00930AAA">
        <w:rPr>
          <w:sz w:val="19"/>
          <w:szCs w:val="19"/>
        </w:rPr>
        <w:t xml:space="preserve">5.6. Согласие (акцепт) ДЕПОНЕНТА и БЕНЕФИЦИАРА на списание БАНКОМ денежных средств со счетов является заранее данным акцептом и предоставляется без ограничения по количеству и сумме предъявляемых БАНКОМ расчетных </w:t>
      </w:r>
      <w:r w:rsidRPr="00930AAA">
        <w:rPr>
          <w:sz w:val="19"/>
          <w:szCs w:val="19"/>
        </w:rPr>
        <w:lastRenderedPageBreak/>
        <w:t>документов, с возможностью их частичного исполнения. При этом размер списываемых денежных средств должен соответствовать обязательствам ДЕПОНЕНТА и БЕНЕФИЦИАРА перед БАНКОМ.</w:t>
      </w:r>
    </w:p>
    <w:p w:rsidR="00AC03CF" w:rsidRPr="00930AAA" w:rsidRDefault="00AC03CF" w:rsidP="00AC03CF">
      <w:pPr>
        <w:pStyle w:val="Default"/>
        <w:jc w:val="center"/>
        <w:rPr>
          <w:color w:val="auto"/>
          <w:sz w:val="19"/>
          <w:szCs w:val="19"/>
        </w:rPr>
      </w:pPr>
    </w:p>
    <w:p w:rsidR="00AC03CF" w:rsidRPr="00930AAA" w:rsidRDefault="00AC03CF" w:rsidP="00AC03CF">
      <w:pPr>
        <w:pStyle w:val="Default"/>
        <w:rPr>
          <w:b/>
          <w:color w:val="auto"/>
          <w:sz w:val="19"/>
          <w:szCs w:val="19"/>
        </w:rPr>
      </w:pPr>
      <w:r w:rsidRPr="00930AAA">
        <w:rPr>
          <w:b/>
          <w:color w:val="auto"/>
          <w:sz w:val="19"/>
          <w:szCs w:val="19"/>
        </w:rPr>
        <w:t xml:space="preserve">6. ПОРЯДОК ДЕЙСТВИЙ ПРИ ВЫЯВЛЕНИИ ОПЕРАЦИЙ, СООТВЕТСТВУЮЩИХ ПРИЗНАКАМ ОСУЩЕСТВЛЕНИЯ ПЕРЕВОДА ДЕНЕЖНЫХ СРЕДСТВ БЕЗ СОГЛАСИЯ  </w:t>
      </w:r>
      <w:r w:rsidRPr="00930AAA">
        <w:rPr>
          <w:b/>
          <w:sz w:val="19"/>
          <w:szCs w:val="19"/>
        </w:rPr>
        <w:t>ДЕПОНЕНТА/БЕНЕФИЦИАРА</w:t>
      </w:r>
      <w:r w:rsidRPr="00930AAA">
        <w:rPr>
          <w:b/>
          <w:color w:val="auto"/>
          <w:sz w:val="19"/>
          <w:szCs w:val="19"/>
        </w:rPr>
        <w:t>.</w:t>
      </w:r>
    </w:p>
    <w:p w:rsidR="00AC03CF" w:rsidRPr="00930AAA" w:rsidRDefault="00AC03CF" w:rsidP="00AC03CF">
      <w:pPr>
        <w:pStyle w:val="Default"/>
        <w:rPr>
          <w:color w:val="auto"/>
          <w:sz w:val="19"/>
          <w:szCs w:val="19"/>
        </w:rPr>
      </w:pPr>
    </w:p>
    <w:p w:rsidR="00AC03CF" w:rsidRPr="00930AAA" w:rsidRDefault="00AC03CF" w:rsidP="00AC03CF">
      <w:pPr>
        <w:pStyle w:val="Default"/>
        <w:jc w:val="both"/>
        <w:rPr>
          <w:color w:val="auto"/>
          <w:sz w:val="19"/>
          <w:szCs w:val="19"/>
        </w:rPr>
      </w:pPr>
      <w:r w:rsidRPr="00930AAA">
        <w:rPr>
          <w:color w:val="auto"/>
          <w:sz w:val="19"/>
          <w:szCs w:val="19"/>
        </w:rPr>
        <w:t xml:space="preserve">6.1. </w:t>
      </w:r>
      <w:proofErr w:type="gramStart"/>
      <w:r w:rsidRPr="00930AAA">
        <w:rPr>
          <w:color w:val="auto"/>
          <w:sz w:val="19"/>
          <w:szCs w:val="19"/>
        </w:rPr>
        <w:t xml:space="preserve">При выявлении Банком операции, соответствующей признакам осуществления перевода денежных средств без согласия </w:t>
      </w:r>
      <w:r w:rsidRPr="00930AAA">
        <w:rPr>
          <w:b/>
          <w:sz w:val="19"/>
          <w:szCs w:val="19"/>
        </w:rPr>
        <w:t>ДЕПОНЕНТА/БЕНЕФИЦИАРА</w:t>
      </w:r>
      <w:r w:rsidRPr="00930AAA">
        <w:rPr>
          <w:color w:val="auto"/>
          <w:sz w:val="19"/>
          <w:szCs w:val="19"/>
        </w:rPr>
        <w:t xml:space="preserve">, до осуществления списания денежных средств со Счета Банк уведомляет </w:t>
      </w:r>
      <w:r w:rsidRPr="00930AAA">
        <w:rPr>
          <w:b/>
          <w:sz w:val="19"/>
          <w:szCs w:val="19"/>
        </w:rPr>
        <w:t>ДЕПОНЕНТА/БЕНЕФИЦИАРА</w:t>
      </w:r>
      <w:r w:rsidRPr="00930AAA">
        <w:rPr>
          <w:color w:val="auto"/>
          <w:sz w:val="19"/>
          <w:szCs w:val="19"/>
        </w:rPr>
        <w:t xml:space="preserve"> любыми доступными средствами о приостановлении исполнения Распоряжения </w:t>
      </w:r>
      <w:r w:rsidRPr="00930AAA">
        <w:rPr>
          <w:b/>
          <w:sz w:val="19"/>
          <w:szCs w:val="19"/>
        </w:rPr>
        <w:t>ДЕПОНЕНТА/БЕНЕФИЦИАРА</w:t>
      </w:r>
      <w:r w:rsidRPr="00930AAA">
        <w:rPr>
          <w:color w:val="auto"/>
          <w:sz w:val="19"/>
          <w:szCs w:val="19"/>
        </w:rPr>
        <w:t xml:space="preserve"> о совершении такой операции в соответствии с требованиями Законодательства и необходимости подтверждения </w:t>
      </w:r>
      <w:r w:rsidRPr="00930AAA">
        <w:rPr>
          <w:b/>
          <w:sz w:val="19"/>
          <w:szCs w:val="19"/>
        </w:rPr>
        <w:t>ДЕПОНЕНТОМ/БЕНЕФИЦИАРОМ</w:t>
      </w:r>
      <w:r w:rsidRPr="00930AAA">
        <w:rPr>
          <w:color w:val="auto"/>
          <w:sz w:val="19"/>
          <w:szCs w:val="19"/>
        </w:rPr>
        <w:t xml:space="preserve"> возобновления исполнения Распоряжения, если </w:t>
      </w:r>
      <w:r w:rsidRPr="00930AAA">
        <w:rPr>
          <w:b/>
          <w:sz w:val="19"/>
          <w:szCs w:val="19"/>
        </w:rPr>
        <w:t>ДЕПОНЕНТ/БЕНЕФИЦИАР</w:t>
      </w:r>
      <w:r w:rsidRPr="00930AAA">
        <w:rPr>
          <w:color w:val="auto"/>
          <w:sz w:val="19"/>
          <w:szCs w:val="19"/>
        </w:rPr>
        <w:t xml:space="preserve"> согласен на совершение данной операции. </w:t>
      </w:r>
      <w:proofErr w:type="gramEnd"/>
    </w:p>
    <w:p w:rsidR="00AC03CF" w:rsidRPr="00930AAA" w:rsidRDefault="00AC03CF" w:rsidP="00AC03CF">
      <w:pPr>
        <w:pStyle w:val="Default"/>
        <w:jc w:val="both"/>
        <w:rPr>
          <w:color w:val="auto"/>
          <w:sz w:val="19"/>
          <w:szCs w:val="19"/>
        </w:rPr>
      </w:pPr>
      <w:r w:rsidRPr="00930AAA">
        <w:rPr>
          <w:color w:val="auto"/>
          <w:sz w:val="19"/>
          <w:szCs w:val="19"/>
        </w:rPr>
        <w:t xml:space="preserve">6.2. Доступными средствами  для уведомления  </w:t>
      </w:r>
      <w:r w:rsidRPr="00930AAA">
        <w:rPr>
          <w:b/>
          <w:sz w:val="19"/>
          <w:szCs w:val="19"/>
        </w:rPr>
        <w:t>ДЕПОНЕНТА/БЕНЕФИЦИАРА</w:t>
      </w:r>
      <w:r w:rsidRPr="00930AAA">
        <w:rPr>
          <w:color w:val="auto"/>
          <w:sz w:val="19"/>
          <w:szCs w:val="19"/>
        </w:rPr>
        <w:t xml:space="preserve"> считаются звонок или сообщение </w:t>
      </w:r>
      <w:proofErr w:type="gramStart"/>
      <w:r w:rsidRPr="00930AAA">
        <w:rPr>
          <w:color w:val="auto"/>
          <w:sz w:val="19"/>
          <w:szCs w:val="19"/>
        </w:rPr>
        <w:t>на</w:t>
      </w:r>
      <w:proofErr w:type="gramEnd"/>
      <w:r w:rsidRPr="00930AAA">
        <w:rPr>
          <w:color w:val="auto"/>
          <w:sz w:val="19"/>
          <w:szCs w:val="19"/>
        </w:rPr>
        <w:t xml:space="preserve">: </w:t>
      </w:r>
    </w:p>
    <w:p w:rsidR="00AC03CF" w:rsidRPr="00930AAA" w:rsidRDefault="00AC03CF" w:rsidP="00AC03CF">
      <w:pPr>
        <w:jc w:val="both"/>
        <w:rPr>
          <w:sz w:val="19"/>
          <w:szCs w:val="19"/>
        </w:rPr>
      </w:pPr>
      <w:proofErr w:type="gramStart"/>
      <w:r w:rsidRPr="00930AAA">
        <w:rPr>
          <w:sz w:val="19"/>
          <w:szCs w:val="19"/>
        </w:rPr>
        <w:t xml:space="preserve">а)  номер телефона, указанный в  Запросе/Приложении  к анкете клиента юридического лица, ИСБОЮЛ, индивидуального предпринимателя, физического лица, занимающегося в установленном законодательством РФ порядке, частной практикой (к Приложениям №1, № 1.1, №1.2  Программы идентификации), </w:t>
      </w:r>
      <w:proofErr w:type="gramEnd"/>
    </w:p>
    <w:p w:rsidR="00AC03CF" w:rsidRPr="00930AAA" w:rsidRDefault="00AC03CF" w:rsidP="00AC03CF">
      <w:pPr>
        <w:pStyle w:val="Default"/>
        <w:jc w:val="both"/>
        <w:rPr>
          <w:color w:val="auto"/>
          <w:sz w:val="19"/>
          <w:szCs w:val="19"/>
        </w:rPr>
      </w:pPr>
      <w:r w:rsidRPr="00930AAA">
        <w:rPr>
          <w:color w:val="auto"/>
          <w:sz w:val="19"/>
          <w:szCs w:val="19"/>
        </w:rPr>
        <w:t xml:space="preserve">б)  номер телефона, указанный в  Заявлении на подключение к услуге «Телефонный </w:t>
      </w:r>
      <w:proofErr w:type="spellStart"/>
      <w:r w:rsidRPr="00930AAA">
        <w:rPr>
          <w:color w:val="auto"/>
          <w:sz w:val="19"/>
          <w:szCs w:val="19"/>
        </w:rPr>
        <w:t>банкинг</w:t>
      </w:r>
      <w:proofErr w:type="spellEnd"/>
      <w:r w:rsidRPr="00930AAA">
        <w:rPr>
          <w:color w:val="auto"/>
          <w:sz w:val="19"/>
          <w:szCs w:val="19"/>
        </w:rPr>
        <w:t>» (при наличии подключенной услуги),</w:t>
      </w:r>
    </w:p>
    <w:p w:rsidR="00AC03CF" w:rsidRPr="00930AAA" w:rsidRDefault="00AC03CF" w:rsidP="00AC03CF">
      <w:pPr>
        <w:pStyle w:val="Default"/>
        <w:jc w:val="both"/>
        <w:rPr>
          <w:color w:val="auto"/>
          <w:sz w:val="19"/>
          <w:szCs w:val="19"/>
        </w:rPr>
      </w:pPr>
      <w:r w:rsidRPr="00930AAA">
        <w:rPr>
          <w:color w:val="auto"/>
          <w:sz w:val="19"/>
          <w:szCs w:val="19"/>
        </w:rPr>
        <w:t>в)  номер мобильного телефона, указанный в Заявлении на услугу по получению S</w:t>
      </w:r>
      <w:r w:rsidRPr="00930AAA">
        <w:rPr>
          <w:color w:val="auto"/>
          <w:sz w:val="19"/>
          <w:szCs w:val="19"/>
          <w:lang w:val="en-US"/>
        </w:rPr>
        <w:t>MS</w:t>
      </w:r>
      <w:r w:rsidRPr="00930AAA">
        <w:rPr>
          <w:color w:val="auto"/>
          <w:sz w:val="19"/>
          <w:szCs w:val="19"/>
        </w:rPr>
        <w:t>-сообщений о состоянии расчетного счета  (при наличии подключенной услуги),</w:t>
      </w:r>
    </w:p>
    <w:p w:rsidR="00AC03CF" w:rsidRPr="00930AAA" w:rsidRDefault="00AC03CF" w:rsidP="00AC03CF">
      <w:pPr>
        <w:pStyle w:val="Default"/>
        <w:jc w:val="both"/>
        <w:rPr>
          <w:color w:val="auto"/>
          <w:sz w:val="19"/>
          <w:szCs w:val="19"/>
        </w:rPr>
      </w:pPr>
      <w:r w:rsidRPr="00930AAA">
        <w:rPr>
          <w:color w:val="auto"/>
          <w:sz w:val="19"/>
          <w:szCs w:val="19"/>
        </w:rPr>
        <w:t xml:space="preserve">  </w:t>
      </w:r>
      <w:proofErr w:type="gramStart"/>
      <w:r w:rsidRPr="00930AAA">
        <w:rPr>
          <w:color w:val="auto"/>
          <w:sz w:val="19"/>
          <w:szCs w:val="19"/>
        </w:rPr>
        <w:t xml:space="preserve">г)  при невозможности связаться любыми из вышеуказанных способов, Банк доносит информацию, каким образом </w:t>
      </w:r>
      <w:r w:rsidRPr="00930AAA">
        <w:rPr>
          <w:b/>
          <w:sz w:val="19"/>
          <w:szCs w:val="19"/>
        </w:rPr>
        <w:t>ДЕПОНЕНТ/БЕНЕФИЦИАР</w:t>
      </w:r>
      <w:r w:rsidRPr="00930AAA">
        <w:rPr>
          <w:color w:val="auto"/>
          <w:sz w:val="19"/>
          <w:szCs w:val="19"/>
        </w:rPr>
        <w:t xml:space="preserve"> может подтвердить/не подтвердить  легитимность операции и возобновить ее  исполнение (или отказать в ее исполнении): либо СМС – сообщением (сообщением через </w:t>
      </w:r>
      <w:proofErr w:type="spellStart"/>
      <w:r w:rsidRPr="00930AAA">
        <w:rPr>
          <w:color w:val="auto"/>
          <w:sz w:val="19"/>
          <w:szCs w:val="19"/>
        </w:rPr>
        <w:t>Whatsapp</w:t>
      </w:r>
      <w:proofErr w:type="spellEnd"/>
      <w:r w:rsidRPr="00930AAA">
        <w:rPr>
          <w:bCs/>
          <w:sz w:val="19"/>
          <w:szCs w:val="19"/>
        </w:rPr>
        <w:t xml:space="preserve"> / </w:t>
      </w:r>
      <w:proofErr w:type="spellStart"/>
      <w:r w:rsidRPr="00930AAA">
        <w:rPr>
          <w:bCs/>
          <w:sz w:val="19"/>
          <w:szCs w:val="19"/>
          <w:lang w:val="en-US"/>
        </w:rPr>
        <w:t>Viber</w:t>
      </w:r>
      <w:proofErr w:type="spellEnd"/>
      <w:r w:rsidRPr="00930AAA">
        <w:rPr>
          <w:bCs/>
          <w:sz w:val="19"/>
          <w:szCs w:val="19"/>
        </w:rPr>
        <w:t xml:space="preserve">) </w:t>
      </w:r>
      <w:r w:rsidRPr="00930AAA">
        <w:rPr>
          <w:color w:val="auto"/>
          <w:sz w:val="19"/>
          <w:szCs w:val="19"/>
        </w:rPr>
        <w:t>на экстренный телефон Банка, указанный в п. 6.10. настоящего договора с заявленного номера телефона клиента согласно п.п. 6.2 (а, в) настоящего договора</w:t>
      </w:r>
      <w:proofErr w:type="gramEnd"/>
      <w:r w:rsidRPr="00930AAA">
        <w:rPr>
          <w:color w:val="auto"/>
          <w:sz w:val="19"/>
          <w:szCs w:val="19"/>
        </w:rPr>
        <w:t xml:space="preserve">, </w:t>
      </w:r>
      <w:proofErr w:type="gramStart"/>
      <w:r w:rsidRPr="00930AAA">
        <w:rPr>
          <w:color w:val="auto"/>
          <w:sz w:val="19"/>
          <w:szCs w:val="19"/>
        </w:rPr>
        <w:t xml:space="preserve">либо с использованием кодового слова (при подключенной услуге «Телефонный </w:t>
      </w:r>
      <w:proofErr w:type="spellStart"/>
      <w:r w:rsidRPr="00930AAA">
        <w:rPr>
          <w:color w:val="auto"/>
          <w:sz w:val="19"/>
          <w:szCs w:val="19"/>
        </w:rPr>
        <w:t>банкинг</w:t>
      </w:r>
      <w:proofErr w:type="spellEnd"/>
      <w:r w:rsidRPr="00930AAA">
        <w:rPr>
          <w:color w:val="auto"/>
          <w:sz w:val="19"/>
          <w:szCs w:val="19"/>
        </w:rPr>
        <w:t xml:space="preserve">»),  либо явиться в Банк для подтверждения/не подтверждения операции. </w:t>
      </w:r>
      <w:proofErr w:type="gramEnd"/>
    </w:p>
    <w:p w:rsidR="00AC03CF" w:rsidRPr="00930AAA" w:rsidRDefault="00AC03CF" w:rsidP="00AC03CF">
      <w:pPr>
        <w:pStyle w:val="Default"/>
        <w:jc w:val="both"/>
        <w:rPr>
          <w:color w:val="auto"/>
          <w:sz w:val="19"/>
          <w:szCs w:val="19"/>
        </w:rPr>
      </w:pPr>
      <w:r w:rsidRPr="00930AAA">
        <w:rPr>
          <w:color w:val="auto"/>
          <w:sz w:val="19"/>
          <w:szCs w:val="19"/>
        </w:rPr>
        <w:t xml:space="preserve">6.3. При неполучении от </w:t>
      </w:r>
      <w:r w:rsidRPr="00930AAA">
        <w:rPr>
          <w:b/>
          <w:sz w:val="19"/>
          <w:szCs w:val="19"/>
        </w:rPr>
        <w:t>ДЕПОНЕНТА/</w:t>
      </w:r>
      <w:proofErr w:type="gramStart"/>
      <w:r w:rsidRPr="00930AAA">
        <w:rPr>
          <w:b/>
          <w:sz w:val="19"/>
          <w:szCs w:val="19"/>
        </w:rPr>
        <w:t>БЕНЕФИЦИАРА</w:t>
      </w:r>
      <w:r w:rsidRPr="00930AAA">
        <w:rPr>
          <w:color w:val="auto"/>
          <w:sz w:val="19"/>
          <w:szCs w:val="19"/>
        </w:rPr>
        <w:t xml:space="preserve"> подтверждения возобновления исполнения Распоряжения</w:t>
      </w:r>
      <w:proofErr w:type="gramEnd"/>
      <w:r w:rsidRPr="00930AAA">
        <w:rPr>
          <w:color w:val="auto"/>
          <w:sz w:val="19"/>
          <w:szCs w:val="19"/>
        </w:rPr>
        <w:t xml:space="preserve"> Банк возобновляет исполнение Распоряжения по истечении двух рабочих дней после </w:t>
      </w:r>
      <w:r w:rsidRPr="00930AAA">
        <w:rPr>
          <w:bCs/>
          <w:sz w:val="19"/>
          <w:szCs w:val="19"/>
        </w:rPr>
        <w:t xml:space="preserve"> дня совершения Банком  всех действий по выявленной  возможно нелегитимной операции.</w:t>
      </w:r>
    </w:p>
    <w:p w:rsidR="00AC03CF" w:rsidRPr="00930AAA" w:rsidRDefault="00AC03CF" w:rsidP="00AC03CF">
      <w:pPr>
        <w:pStyle w:val="Default"/>
        <w:jc w:val="both"/>
        <w:rPr>
          <w:color w:val="auto"/>
          <w:sz w:val="19"/>
          <w:szCs w:val="19"/>
        </w:rPr>
      </w:pPr>
      <w:r w:rsidRPr="00930AAA">
        <w:rPr>
          <w:color w:val="auto"/>
          <w:sz w:val="19"/>
          <w:szCs w:val="19"/>
        </w:rPr>
        <w:t xml:space="preserve">6.4. Банк приостанавливает зачисление денежных средств на Счет в следующих случаях: </w:t>
      </w:r>
    </w:p>
    <w:p w:rsidR="00AC03CF" w:rsidRPr="00930AAA" w:rsidRDefault="00AC03CF" w:rsidP="00AC03CF">
      <w:pPr>
        <w:pStyle w:val="Default"/>
        <w:jc w:val="both"/>
        <w:rPr>
          <w:color w:val="auto"/>
          <w:sz w:val="19"/>
          <w:szCs w:val="19"/>
        </w:rPr>
      </w:pPr>
      <w:r w:rsidRPr="00930AAA">
        <w:rPr>
          <w:color w:val="auto"/>
          <w:sz w:val="19"/>
          <w:szCs w:val="19"/>
        </w:rPr>
        <w:t xml:space="preserve">- поступления в Банк уведомления банка, обслуживающего плательщика, о приостановлении зачисления денежных средств на Счет, </w:t>
      </w:r>
    </w:p>
    <w:p w:rsidR="00AC03CF" w:rsidRPr="00930AAA" w:rsidRDefault="00AC03CF" w:rsidP="00AC03CF">
      <w:pPr>
        <w:pStyle w:val="Default"/>
        <w:jc w:val="both"/>
        <w:rPr>
          <w:color w:val="auto"/>
          <w:sz w:val="19"/>
          <w:szCs w:val="19"/>
        </w:rPr>
      </w:pPr>
      <w:r w:rsidRPr="00930AAA">
        <w:rPr>
          <w:color w:val="auto"/>
          <w:sz w:val="19"/>
          <w:szCs w:val="19"/>
        </w:rPr>
        <w:t>- поступления в Банк уведомления плательщика, банковский счет которого обслуживает Банк, о том, что операция по переводу денежных средств, осуществленная с использованием электронного средства платежа, на Счет, совершена без согласия плательщика.</w:t>
      </w:r>
    </w:p>
    <w:p w:rsidR="00AC03CF" w:rsidRPr="00930AAA" w:rsidRDefault="00AC03CF" w:rsidP="00AC03CF">
      <w:pPr>
        <w:pStyle w:val="Default"/>
        <w:jc w:val="both"/>
        <w:rPr>
          <w:color w:val="auto"/>
          <w:sz w:val="19"/>
          <w:szCs w:val="19"/>
        </w:rPr>
      </w:pPr>
      <w:r w:rsidRPr="00930AAA">
        <w:rPr>
          <w:color w:val="auto"/>
          <w:sz w:val="19"/>
          <w:szCs w:val="19"/>
        </w:rPr>
        <w:t xml:space="preserve">6.5. Одновременно Банк уведомляет </w:t>
      </w:r>
      <w:r w:rsidRPr="00930AAA">
        <w:rPr>
          <w:b/>
          <w:sz w:val="19"/>
          <w:szCs w:val="19"/>
        </w:rPr>
        <w:t>ДЕПОНЕНТА/БЕНЕФИЦИАРА</w:t>
      </w:r>
      <w:r w:rsidRPr="00930AAA">
        <w:rPr>
          <w:color w:val="auto"/>
          <w:sz w:val="19"/>
          <w:szCs w:val="19"/>
        </w:rPr>
        <w:t xml:space="preserve"> доступными ему способами  о приостановлении зачисления денежных средств на Счет и необходимости предоставления Банку документов, подтверждающих обоснованность получения  подлежащих зачислению денежных средств. </w:t>
      </w:r>
    </w:p>
    <w:p w:rsidR="00AC03CF" w:rsidRPr="00930AAA" w:rsidRDefault="00AC03CF" w:rsidP="00AC03CF">
      <w:pPr>
        <w:pStyle w:val="Default"/>
        <w:jc w:val="both"/>
        <w:rPr>
          <w:color w:val="auto"/>
          <w:sz w:val="19"/>
          <w:szCs w:val="19"/>
        </w:rPr>
      </w:pPr>
      <w:r w:rsidRPr="00930AAA">
        <w:rPr>
          <w:color w:val="auto"/>
          <w:sz w:val="19"/>
          <w:szCs w:val="19"/>
        </w:rPr>
        <w:t xml:space="preserve">6.6. </w:t>
      </w:r>
      <w:r w:rsidRPr="00930AAA">
        <w:rPr>
          <w:b/>
          <w:sz w:val="19"/>
          <w:szCs w:val="19"/>
        </w:rPr>
        <w:t>ДЕПОНЕНТ/БЕНЕФИЦИАР</w:t>
      </w:r>
      <w:r w:rsidRPr="00930AAA">
        <w:rPr>
          <w:color w:val="auto"/>
          <w:sz w:val="19"/>
          <w:szCs w:val="19"/>
        </w:rPr>
        <w:t xml:space="preserve"> обязан представить запрошенные Банком документы в течение 5 рабочих дней с момента приостановления Банком зачисления денежных средств на Счет. </w:t>
      </w:r>
    </w:p>
    <w:p w:rsidR="00AC03CF" w:rsidRPr="00930AAA" w:rsidRDefault="00AC03CF" w:rsidP="00AC03CF">
      <w:pPr>
        <w:pStyle w:val="Default"/>
        <w:jc w:val="both"/>
        <w:rPr>
          <w:color w:val="auto"/>
          <w:sz w:val="19"/>
          <w:szCs w:val="19"/>
        </w:rPr>
      </w:pPr>
      <w:r w:rsidRPr="00930AAA">
        <w:rPr>
          <w:color w:val="auto"/>
          <w:sz w:val="19"/>
          <w:szCs w:val="19"/>
        </w:rPr>
        <w:t xml:space="preserve">6.7. По факту получения запрошенных Банком документов </w:t>
      </w:r>
      <w:r w:rsidRPr="00930AAA">
        <w:rPr>
          <w:b/>
          <w:sz w:val="19"/>
          <w:szCs w:val="19"/>
        </w:rPr>
        <w:t>ДЕПОНЕНТ/БЕНЕФИЦИАР</w:t>
      </w:r>
      <w:r w:rsidRPr="00930AAA">
        <w:rPr>
          <w:color w:val="auto"/>
          <w:sz w:val="19"/>
          <w:szCs w:val="19"/>
        </w:rPr>
        <w:t xml:space="preserve"> поручает Банку незамедлительно направить указанные документы плательщику с использованием любых сре</w:t>
      </w:r>
      <w:proofErr w:type="gramStart"/>
      <w:r w:rsidRPr="00930AAA">
        <w:rPr>
          <w:color w:val="auto"/>
          <w:sz w:val="19"/>
          <w:szCs w:val="19"/>
        </w:rPr>
        <w:t>дств св</w:t>
      </w:r>
      <w:proofErr w:type="gramEnd"/>
      <w:r w:rsidRPr="00930AAA">
        <w:rPr>
          <w:color w:val="auto"/>
          <w:sz w:val="19"/>
          <w:szCs w:val="19"/>
        </w:rPr>
        <w:t xml:space="preserve">язи, в том числе с привлечением банка, обслуживающего счет плательщика, в целях подтверждения того, что представленные </w:t>
      </w:r>
      <w:r w:rsidRPr="00930AAA">
        <w:rPr>
          <w:b/>
          <w:sz w:val="19"/>
          <w:szCs w:val="19"/>
        </w:rPr>
        <w:t>ДЕПОНЕНТОМ/БЕНЕФИЦИАРОМ</w:t>
      </w:r>
      <w:r w:rsidRPr="00930AAA">
        <w:rPr>
          <w:color w:val="auto"/>
          <w:sz w:val="19"/>
          <w:szCs w:val="19"/>
        </w:rPr>
        <w:t xml:space="preserve"> документы обосновывают получение </w:t>
      </w:r>
      <w:r w:rsidRPr="00930AAA">
        <w:rPr>
          <w:b/>
          <w:sz w:val="19"/>
          <w:szCs w:val="19"/>
        </w:rPr>
        <w:t>ДЕПОНЕНТОМ/БЕНЕФИЦИАРОМ</w:t>
      </w:r>
      <w:r w:rsidRPr="00930AAA">
        <w:rPr>
          <w:color w:val="auto"/>
          <w:sz w:val="19"/>
          <w:szCs w:val="19"/>
        </w:rPr>
        <w:t xml:space="preserve"> подлежащих зачислению денежных средств. </w:t>
      </w:r>
    </w:p>
    <w:p w:rsidR="00AC03CF" w:rsidRPr="00930AAA" w:rsidRDefault="00AC03CF" w:rsidP="00AC03CF">
      <w:pPr>
        <w:pStyle w:val="Default"/>
        <w:jc w:val="both"/>
        <w:rPr>
          <w:color w:val="auto"/>
          <w:sz w:val="19"/>
          <w:szCs w:val="19"/>
        </w:rPr>
      </w:pPr>
      <w:r w:rsidRPr="00930AAA">
        <w:rPr>
          <w:color w:val="auto"/>
          <w:sz w:val="19"/>
          <w:szCs w:val="19"/>
        </w:rPr>
        <w:t xml:space="preserve">6.8. </w:t>
      </w:r>
      <w:r w:rsidRPr="00930AAA">
        <w:rPr>
          <w:b/>
          <w:sz w:val="19"/>
          <w:szCs w:val="19"/>
        </w:rPr>
        <w:t>ДЕПОНЕНТ/БЕНЕФИЦИАР</w:t>
      </w:r>
      <w:r w:rsidRPr="00930AAA">
        <w:rPr>
          <w:color w:val="auto"/>
          <w:sz w:val="19"/>
          <w:szCs w:val="19"/>
        </w:rPr>
        <w:t xml:space="preserve"> поручает Банку осуществить возврат плательщику денежных средств, зачисление которых было приостановлено Банком, в следующих случаях: </w:t>
      </w:r>
    </w:p>
    <w:p w:rsidR="00AC03CF" w:rsidRPr="00930AAA" w:rsidRDefault="00AC03CF" w:rsidP="00AC03CF">
      <w:pPr>
        <w:pStyle w:val="Default"/>
        <w:jc w:val="both"/>
        <w:rPr>
          <w:color w:val="auto"/>
          <w:sz w:val="19"/>
          <w:szCs w:val="19"/>
        </w:rPr>
      </w:pPr>
      <w:r w:rsidRPr="00930AAA">
        <w:rPr>
          <w:color w:val="auto"/>
          <w:sz w:val="19"/>
          <w:szCs w:val="19"/>
        </w:rPr>
        <w:t xml:space="preserve">- в случае не предоставления </w:t>
      </w:r>
      <w:r w:rsidRPr="00930AAA">
        <w:rPr>
          <w:b/>
          <w:sz w:val="19"/>
          <w:szCs w:val="19"/>
        </w:rPr>
        <w:t>ДЕПОНЕНТОМ/БЕНЕФИЦИАРОМ</w:t>
      </w:r>
      <w:r w:rsidRPr="00930AAA">
        <w:rPr>
          <w:color w:val="auto"/>
          <w:sz w:val="19"/>
          <w:szCs w:val="19"/>
        </w:rPr>
        <w:t xml:space="preserve"> Банку запрошенных документов в течение 5 рабочих дней с момента приостановления Банком зачисления денежных средств на Счет; </w:t>
      </w:r>
    </w:p>
    <w:p w:rsidR="00AC03CF" w:rsidRPr="00930AAA" w:rsidRDefault="00AC03CF" w:rsidP="00AC03CF">
      <w:pPr>
        <w:pStyle w:val="Default"/>
        <w:jc w:val="both"/>
        <w:rPr>
          <w:color w:val="auto"/>
          <w:sz w:val="19"/>
          <w:szCs w:val="19"/>
        </w:rPr>
      </w:pPr>
      <w:r w:rsidRPr="00930AAA">
        <w:rPr>
          <w:color w:val="auto"/>
          <w:sz w:val="19"/>
          <w:szCs w:val="19"/>
        </w:rPr>
        <w:t xml:space="preserve">- в случае не предоставления получателем Банку подтверждения (отсутствие ответа или поступление ответа) того, что представленные </w:t>
      </w:r>
      <w:r w:rsidRPr="00930AAA">
        <w:rPr>
          <w:b/>
          <w:sz w:val="19"/>
          <w:szCs w:val="19"/>
        </w:rPr>
        <w:t>ДЕПОНЕНТОМ/БЕНЕФИЦИАРОМ</w:t>
      </w:r>
      <w:r w:rsidRPr="00930AAA">
        <w:rPr>
          <w:color w:val="auto"/>
          <w:sz w:val="19"/>
          <w:szCs w:val="19"/>
        </w:rPr>
        <w:t xml:space="preserve"> документы обосновывают получение </w:t>
      </w:r>
      <w:r w:rsidRPr="00930AAA">
        <w:rPr>
          <w:b/>
          <w:sz w:val="19"/>
          <w:szCs w:val="19"/>
        </w:rPr>
        <w:t>ДЕПОНЕНТОМ/БЕНЕФИЦИАРОМ</w:t>
      </w:r>
      <w:r w:rsidRPr="00930AAA">
        <w:rPr>
          <w:color w:val="auto"/>
          <w:sz w:val="19"/>
          <w:szCs w:val="19"/>
        </w:rPr>
        <w:t xml:space="preserve"> подлежащих зачислению денежных средств, в течение 5 рабочих дней с момента приостановления Банком зачисления денежных средств на Счет. </w:t>
      </w:r>
    </w:p>
    <w:p w:rsidR="00AC03CF" w:rsidRPr="00930AAA" w:rsidRDefault="00AC03CF" w:rsidP="00AC03CF">
      <w:pPr>
        <w:pStyle w:val="Default"/>
        <w:jc w:val="both"/>
        <w:rPr>
          <w:color w:val="auto"/>
          <w:sz w:val="19"/>
          <w:szCs w:val="19"/>
        </w:rPr>
      </w:pPr>
      <w:r w:rsidRPr="00930AAA">
        <w:rPr>
          <w:color w:val="auto"/>
          <w:sz w:val="19"/>
          <w:szCs w:val="19"/>
        </w:rPr>
        <w:t xml:space="preserve">6.9. Денежные средства, зачисление которых приостановлено Банком, зачисляются на Счет только при условии поступления в Банк от плательщика подтверждения того, что представленные </w:t>
      </w:r>
      <w:r w:rsidRPr="00930AAA">
        <w:rPr>
          <w:b/>
          <w:sz w:val="19"/>
          <w:szCs w:val="19"/>
        </w:rPr>
        <w:t>ДЕПОНЕНТОМ/БЕНЕФИЦИАРОМ</w:t>
      </w:r>
      <w:r w:rsidRPr="00930AAA">
        <w:rPr>
          <w:color w:val="auto"/>
          <w:sz w:val="19"/>
          <w:szCs w:val="19"/>
        </w:rPr>
        <w:t xml:space="preserve"> документы обосновывают получение </w:t>
      </w:r>
      <w:r w:rsidRPr="00930AAA">
        <w:rPr>
          <w:b/>
          <w:sz w:val="19"/>
          <w:szCs w:val="19"/>
        </w:rPr>
        <w:t>ДЕПОНЕНТОМ/БЕНЕФИЦИАРОМ</w:t>
      </w:r>
      <w:r w:rsidRPr="00930AAA">
        <w:rPr>
          <w:color w:val="auto"/>
          <w:sz w:val="19"/>
          <w:szCs w:val="19"/>
        </w:rPr>
        <w:t xml:space="preserve"> подлежащих зачислению денежных средств, в течение 5 рабочих дней с момента приостановления Банком зачисления денежных средств на Счет. </w:t>
      </w:r>
    </w:p>
    <w:p w:rsidR="00AC03CF" w:rsidRPr="00930AAA" w:rsidRDefault="00AC03CF" w:rsidP="00AC03CF">
      <w:pPr>
        <w:pStyle w:val="Default"/>
        <w:jc w:val="both"/>
        <w:rPr>
          <w:color w:val="auto"/>
          <w:sz w:val="19"/>
          <w:szCs w:val="19"/>
        </w:rPr>
      </w:pPr>
      <w:r w:rsidRPr="00930AAA">
        <w:rPr>
          <w:color w:val="auto"/>
          <w:sz w:val="19"/>
          <w:szCs w:val="19"/>
        </w:rPr>
        <w:t xml:space="preserve">6.10. Экстренным телефоном Банка, на который </w:t>
      </w:r>
      <w:r w:rsidRPr="00930AAA">
        <w:rPr>
          <w:b/>
          <w:sz w:val="19"/>
          <w:szCs w:val="19"/>
        </w:rPr>
        <w:t>ДЕПОНЕНТ/БЕНЕФИЦИАР</w:t>
      </w:r>
      <w:r w:rsidRPr="00930AAA">
        <w:rPr>
          <w:color w:val="auto"/>
          <w:sz w:val="19"/>
          <w:szCs w:val="19"/>
        </w:rPr>
        <w:t xml:space="preserve">  направляет  уведомление по согласию/несогласию  со спорной операцией, является  единый  номер: </w:t>
      </w:r>
      <w:r w:rsidRPr="00930AAA">
        <w:rPr>
          <w:b/>
          <w:color w:val="auto"/>
          <w:sz w:val="19"/>
          <w:szCs w:val="19"/>
        </w:rPr>
        <w:t>8-962-805-8834</w:t>
      </w:r>
      <w:r w:rsidRPr="00930AAA">
        <w:rPr>
          <w:color w:val="auto"/>
          <w:sz w:val="19"/>
          <w:szCs w:val="19"/>
        </w:rPr>
        <w:t>.</w:t>
      </w:r>
    </w:p>
    <w:p w:rsidR="00AC03CF" w:rsidRPr="00930AAA" w:rsidRDefault="00AC03CF" w:rsidP="00AC03CF">
      <w:pPr>
        <w:pStyle w:val="Default"/>
        <w:jc w:val="both"/>
        <w:rPr>
          <w:bCs/>
          <w:color w:val="auto"/>
          <w:sz w:val="19"/>
          <w:szCs w:val="19"/>
        </w:rPr>
      </w:pPr>
      <w:r w:rsidRPr="00930AAA">
        <w:rPr>
          <w:color w:val="auto"/>
          <w:sz w:val="19"/>
          <w:szCs w:val="19"/>
        </w:rPr>
        <w:t>6.11. Уведомление о п</w:t>
      </w:r>
      <w:r w:rsidRPr="00930AAA">
        <w:rPr>
          <w:bCs/>
          <w:color w:val="auto"/>
          <w:sz w:val="19"/>
          <w:szCs w:val="19"/>
        </w:rPr>
        <w:t xml:space="preserve">одтверждении операции </w:t>
      </w:r>
      <w:r w:rsidRPr="00930AAA">
        <w:rPr>
          <w:b/>
          <w:sz w:val="19"/>
          <w:szCs w:val="19"/>
        </w:rPr>
        <w:t>ДЕПОНЕНТОМ/БЕНЕФИЦИАРОМ</w:t>
      </w:r>
      <w:r w:rsidRPr="00930AAA">
        <w:rPr>
          <w:bCs/>
          <w:color w:val="auto"/>
          <w:sz w:val="19"/>
          <w:szCs w:val="19"/>
        </w:rPr>
        <w:t xml:space="preserve">  на номер, указанный в п.6.10. </w:t>
      </w:r>
      <w:r w:rsidRPr="00930AAA">
        <w:rPr>
          <w:color w:val="auto"/>
          <w:sz w:val="19"/>
          <w:szCs w:val="19"/>
        </w:rPr>
        <w:t>настоящего порядка</w:t>
      </w:r>
      <w:r w:rsidRPr="00930AAA">
        <w:rPr>
          <w:bCs/>
          <w:color w:val="auto"/>
          <w:sz w:val="19"/>
          <w:szCs w:val="19"/>
        </w:rPr>
        <w:t xml:space="preserve"> в виде СМС или в виде сообщения по </w:t>
      </w:r>
      <w:proofErr w:type="spellStart"/>
      <w:r w:rsidRPr="00930AAA">
        <w:rPr>
          <w:color w:val="auto"/>
          <w:sz w:val="19"/>
          <w:szCs w:val="19"/>
        </w:rPr>
        <w:t>Whatsapp</w:t>
      </w:r>
      <w:proofErr w:type="spellEnd"/>
      <w:r w:rsidRPr="00930AAA">
        <w:rPr>
          <w:bCs/>
          <w:sz w:val="19"/>
          <w:szCs w:val="19"/>
        </w:rPr>
        <w:t xml:space="preserve"> / </w:t>
      </w:r>
      <w:proofErr w:type="spellStart"/>
      <w:r w:rsidRPr="00930AAA">
        <w:rPr>
          <w:bCs/>
          <w:sz w:val="19"/>
          <w:szCs w:val="19"/>
          <w:lang w:val="en-US"/>
        </w:rPr>
        <w:t>Viber</w:t>
      </w:r>
      <w:proofErr w:type="spellEnd"/>
      <w:r w:rsidRPr="00930AAA">
        <w:rPr>
          <w:bCs/>
          <w:color w:val="auto"/>
          <w:sz w:val="19"/>
          <w:szCs w:val="19"/>
        </w:rPr>
        <w:t xml:space="preserve"> должно отражать параметры операции:</w:t>
      </w:r>
    </w:p>
    <w:p w:rsidR="00AC03CF" w:rsidRPr="00930AAA" w:rsidRDefault="00AC03CF" w:rsidP="00AC03CF">
      <w:pPr>
        <w:autoSpaceDE w:val="0"/>
        <w:autoSpaceDN w:val="0"/>
        <w:adjustRightInd w:val="0"/>
        <w:jc w:val="both"/>
        <w:rPr>
          <w:bCs/>
          <w:sz w:val="19"/>
          <w:szCs w:val="19"/>
        </w:rPr>
      </w:pPr>
      <w:r w:rsidRPr="00930AAA">
        <w:rPr>
          <w:bCs/>
          <w:sz w:val="19"/>
          <w:szCs w:val="19"/>
        </w:rPr>
        <w:t xml:space="preserve">     - номер и дата платежного поручения (</w:t>
      </w:r>
      <w:proofErr w:type="spellStart"/>
      <w:proofErr w:type="gramStart"/>
      <w:r w:rsidRPr="00930AAA">
        <w:rPr>
          <w:bCs/>
          <w:sz w:val="19"/>
          <w:szCs w:val="19"/>
        </w:rPr>
        <w:t>п</w:t>
      </w:r>
      <w:proofErr w:type="spellEnd"/>
      <w:proofErr w:type="gramEnd"/>
      <w:r w:rsidRPr="00930AAA">
        <w:rPr>
          <w:bCs/>
          <w:sz w:val="19"/>
          <w:szCs w:val="19"/>
        </w:rPr>
        <w:t>/</w:t>
      </w:r>
      <w:proofErr w:type="spellStart"/>
      <w:r w:rsidRPr="00930AAA">
        <w:rPr>
          <w:bCs/>
          <w:sz w:val="19"/>
          <w:szCs w:val="19"/>
        </w:rPr>
        <w:t>п</w:t>
      </w:r>
      <w:proofErr w:type="spellEnd"/>
      <w:r w:rsidRPr="00930AAA">
        <w:rPr>
          <w:bCs/>
          <w:sz w:val="19"/>
          <w:szCs w:val="19"/>
        </w:rPr>
        <w:t xml:space="preserve">), </w:t>
      </w:r>
    </w:p>
    <w:p w:rsidR="00AC03CF" w:rsidRPr="00930AAA" w:rsidRDefault="00AC03CF" w:rsidP="00AC03CF">
      <w:pPr>
        <w:autoSpaceDE w:val="0"/>
        <w:autoSpaceDN w:val="0"/>
        <w:adjustRightInd w:val="0"/>
        <w:jc w:val="both"/>
        <w:rPr>
          <w:bCs/>
          <w:sz w:val="19"/>
          <w:szCs w:val="19"/>
        </w:rPr>
      </w:pPr>
      <w:r w:rsidRPr="00930AAA">
        <w:rPr>
          <w:bCs/>
          <w:sz w:val="19"/>
          <w:szCs w:val="19"/>
        </w:rPr>
        <w:t xml:space="preserve">     - сумма операции, </w:t>
      </w:r>
    </w:p>
    <w:p w:rsidR="00AC03CF" w:rsidRPr="00930AAA" w:rsidRDefault="00AC03CF" w:rsidP="00AC03CF">
      <w:pPr>
        <w:autoSpaceDE w:val="0"/>
        <w:autoSpaceDN w:val="0"/>
        <w:adjustRightInd w:val="0"/>
        <w:jc w:val="both"/>
        <w:rPr>
          <w:bCs/>
          <w:sz w:val="19"/>
          <w:szCs w:val="19"/>
        </w:rPr>
      </w:pPr>
      <w:r w:rsidRPr="00930AAA">
        <w:rPr>
          <w:bCs/>
          <w:sz w:val="19"/>
          <w:szCs w:val="19"/>
        </w:rPr>
        <w:t xml:space="preserve">     - краткое наименование Получателя средств, либо его ИНН, </w:t>
      </w:r>
    </w:p>
    <w:p w:rsidR="00AC03CF" w:rsidRPr="00930AAA" w:rsidRDefault="00AC03CF" w:rsidP="00AC03CF">
      <w:pPr>
        <w:autoSpaceDE w:val="0"/>
        <w:autoSpaceDN w:val="0"/>
        <w:adjustRightInd w:val="0"/>
        <w:jc w:val="both"/>
        <w:rPr>
          <w:bCs/>
          <w:sz w:val="19"/>
          <w:szCs w:val="19"/>
        </w:rPr>
      </w:pPr>
      <w:r w:rsidRPr="00930AAA">
        <w:rPr>
          <w:bCs/>
          <w:sz w:val="19"/>
          <w:szCs w:val="19"/>
        </w:rPr>
        <w:t xml:space="preserve">     - согласие с проведением операции </w:t>
      </w:r>
    </w:p>
    <w:p w:rsidR="00AC03CF" w:rsidRPr="00930AAA" w:rsidRDefault="00AC03CF" w:rsidP="00AC03CF">
      <w:pPr>
        <w:autoSpaceDE w:val="0"/>
        <w:autoSpaceDN w:val="0"/>
        <w:adjustRightInd w:val="0"/>
        <w:jc w:val="both"/>
        <w:rPr>
          <w:b/>
          <w:bCs/>
          <w:i/>
          <w:sz w:val="19"/>
          <w:szCs w:val="19"/>
        </w:rPr>
      </w:pPr>
      <w:r w:rsidRPr="00930AAA">
        <w:rPr>
          <w:b/>
          <w:bCs/>
          <w:i/>
          <w:sz w:val="19"/>
          <w:szCs w:val="19"/>
        </w:rPr>
        <w:t xml:space="preserve">Пример: По </w:t>
      </w:r>
      <w:proofErr w:type="spellStart"/>
      <w:proofErr w:type="gramStart"/>
      <w:r w:rsidRPr="00930AAA">
        <w:rPr>
          <w:b/>
          <w:bCs/>
          <w:i/>
          <w:sz w:val="19"/>
          <w:szCs w:val="19"/>
        </w:rPr>
        <w:t>п</w:t>
      </w:r>
      <w:proofErr w:type="spellEnd"/>
      <w:proofErr w:type="gramEnd"/>
      <w:r w:rsidRPr="00930AAA">
        <w:rPr>
          <w:b/>
          <w:bCs/>
          <w:i/>
          <w:sz w:val="19"/>
          <w:szCs w:val="19"/>
        </w:rPr>
        <w:t>/</w:t>
      </w:r>
      <w:proofErr w:type="spellStart"/>
      <w:r w:rsidRPr="00930AAA">
        <w:rPr>
          <w:b/>
          <w:bCs/>
          <w:i/>
          <w:sz w:val="19"/>
          <w:szCs w:val="19"/>
        </w:rPr>
        <w:t>п</w:t>
      </w:r>
      <w:proofErr w:type="spellEnd"/>
      <w:r w:rsidRPr="00930AAA">
        <w:rPr>
          <w:b/>
          <w:bCs/>
          <w:i/>
          <w:sz w:val="19"/>
          <w:szCs w:val="19"/>
        </w:rPr>
        <w:t xml:space="preserve"> №5 от 25.10.2018 г. , 5000000, на ООО Ива , согласен с  проведением операции. </w:t>
      </w:r>
    </w:p>
    <w:p w:rsidR="00AC03CF" w:rsidRPr="00930AAA" w:rsidRDefault="00AC03CF" w:rsidP="00AC03CF">
      <w:pPr>
        <w:autoSpaceDE w:val="0"/>
        <w:autoSpaceDN w:val="0"/>
        <w:adjustRightInd w:val="0"/>
        <w:jc w:val="both"/>
        <w:rPr>
          <w:bCs/>
          <w:sz w:val="19"/>
          <w:szCs w:val="19"/>
        </w:rPr>
      </w:pPr>
      <w:r w:rsidRPr="00930AAA">
        <w:rPr>
          <w:bCs/>
          <w:sz w:val="19"/>
          <w:szCs w:val="19"/>
        </w:rPr>
        <w:t xml:space="preserve">6.12. При несогласии с проведением операции форма такого сообщения  идентична п. 6.11. </w:t>
      </w:r>
      <w:r w:rsidRPr="00930AAA">
        <w:rPr>
          <w:sz w:val="19"/>
          <w:szCs w:val="19"/>
        </w:rPr>
        <w:t>настоящего порядка</w:t>
      </w:r>
      <w:r w:rsidRPr="00930AAA">
        <w:rPr>
          <w:bCs/>
          <w:sz w:val="19"/>
          <w:szCs w:val="19"/>
        </w:rPr>
        <w:t xml:space="preserve"> с разницей в выражении несогласия и указания причины.</w:t>
      </w:r>
    </w:p>
    <w:p w:rsidR="00AC03CF" w:rsidRPr="00930AAA" w:rsidRDefault="00AC03CF" w:rsidP="00AC03CF">
      <w:pPr>
        <w:autoSpaceDE w:val="0"/>
        <w:autoSpaceDN w:val="0"/>
        <w:adjustRightInd w:val="0"/>
        <w:jc w:val="both"/>
        <w:rPr>
          <w:b/>
          <w:bCs/>
          <w:i/>
          <w:sz w:val="19"/>
          <w:szCs w:val="19"/>
        </w:rPr>
      </w:pPr>
      <w:r w:rsidRPr="00930AAA">
        <w:rPr>
          <w:b/>
          <w:bCs/>
          <w:i/>
          <w:sz w:val="19"/>
          <w:szCs w:val="19"/>
        </w:rPr>
        <w:lastRenderedPageBreak/>
        <w:t xml:space="preserve">Пример: По </w:t>
      </w:r>
      <w:proofErr w:type="spellStart"/>
      <w:proofErr w:type="gramStart"/>
      <w:r w:rsidRPr="00930AAA">
        <w:rPr>
          <w:b/>
          <w:bCs/>
          <w:i/>
          <w:sz w:val="19"/>
          <w:szCs w:val="19"/>
        </w:rPr>
        <w:t>п</w:t>
      </w:r>
      <w:proofErr w:type="spellEnd"/>
      <w:proofErr w:type="gramEnd"/>
      <w:r w:rsidRPr="00930AAA">
        <w:rPr>
          <w:b/>
          <w:bCs/>
          <w:i/>
          <w:sz w:val="19"/>
          <w:szCs w:val="19"/>
        </w:rPr>
        <w:t>/</w:t>
      </w:r>
      <w:proofErr w:type="spellStart"/>
      <w:r w:rsidRPr="00930AAA">
        <w:rPr>
          <w:b/>
          <w:bCs/>
          <w:i/>
          <w:sz w:val="19"/>
          <w:szCs w:val="19"/>
        </w:rPr>
        <w:t>п</w:t>
      </w:r>
      <w:proofErr w:type="spellEnd"/>
      <w:r w:rsidRPr="00930AAA">
        <w:rPr>
          <w:b/>
          <w:bCs/>
          <w:i/>
          <w:sz w:val="19"/>
          <w:szCs w:val="19"/>
        </w:rPr>
        <w:t xml:space="preserve"> №5 от 25.10.2018 г., 5000000, на ООО Ива, не согласен с  проведением операции, она  совершена без моего согласия, подозрение на несанкционированный доступ к ПК. </w:t>
      </w:r>
    </w:p>
    <w:p w:rsidR="00AC03CF" w:rsidRPr="00930AAA" w:rsidRDefault="00AC03CF" w:rsidP="00AC03CF">
      <w:pPr>
        <w:pStyle w:val="Default"/>
        <w:jc w:val="both"/>
        <w:rPr>
          <w:sz w:val="19"/>
          <w:szCs w:val="19"/>
        </w:rPr>
      </w:pPr>
      <w:r w:rsidRPr="00930AAA">
        <w:rPr>
          <w:color w:val="auto"/>
          <w:sz w:val="19"/>
          <w:szCs w:val="19"/>
        </w:rPr>
        <w:t xml:space="preserve"> </w:t>
      </w:r>
      <w:r w:rsidRPr="00930AAA">
        <w:rPr>
          <w:sz w:val="19"/>
          <w:szCs w:val="19"/>
        </w:rPr>
        <w:t xml:space="preserve">6.13. Уведомление </w:t>
      </w:r>
      <w:proofErr w:type="gramStart"/>
      <w:r w:rsidRPr="00930AAA">
        <w:rPr>
          <w:sz w:val="19"/>
          <w:szCs w:val="19"/>
        </w:rPr>
        <w:t>о предоставлении подтверждающих документов в случае получения  от Банка  сообщения о приостановлении зачисления денежных средств на Счет</w:t>
      </w:r>
      <w:proofErr w:type="gramEnd"/>
      <w:r w:rsidRPr="00930AAA">
        <w:rPr>
          <w:sz w:val="19"/>
          <w:szCs w:val="19"/>
        </w:rPr>
        <w:t xml:space="preserve">  направляет на единый экстренный номер Банка по примерной форме:</w:t>
      </w:r>
    </w:p>
    <w:p w:rsidR="00AC03CF" w:rsidRPr="00930AAA" w:rsidRDefault="00AC03CF" w:rsidP="00AC03CF">
      <w:pPr>
        <w:autoSpaceDE w:val="0"/>
        <w:autoSpaceDN w:val="0"/>
        <w:adjustRightInd w:val="0"/>
        <w:jc w:val="both"/>
        <w:rPr>
          <w:b/>
          <w:i/>
          <w:sz w:val="19"/>
          <w:szCs w:val="19"/>
        </w:rPr>
      </w:pPr>
      <w:r w:rsidRPr="00930AAA">
        <w:rPr>
          <w:b/>
          <w:i/>
          <w:sz w:val="19"/>
          <w:szCs w:val="19"/>
        </w:rPr>
        <w:t xml:space="preserve">Пример: По приостановленному </w:t>
      </w:r>
      <w:proofErr w:type="spellStart"/>
      <w:proofErr w:type="gramStart"/>
      <w:r w:rsidRPr="00930AAA">
        <w:rPr>
          <w:b/>
          <w:i/>
          <w:sz w:val="19"/>
          <w:szCs w:val="19"/>
        </w:rPr>
        <w:t>п</w:t>
      </w:r>
      <w:proofErr w:type="spellEnd"/>
      <w:proofErr w:type="gramEnd"/>
      <w:r w:rsidRPr="00930AAA">
        <w:rPr>
          <w:b/>
          <w:i/>
          <w:sz w:val="19"/>
          <w:szCs w:val="19"/>
        </w:rPr>
        <w:t>/</w:t>
      </w:r>
      <w:proofErr w:type="spellStart"/>
      <w:r w:rsidRPr="00930AAA">
        <w:rPr>
          <w:b/>
          <w:i/>
          <w:sz w:val="19"/>
          <w:szCs w:val="19"/>
        </w:rPr>
        <w:t>п</w:t>
      </w:r>
      <w:proofErr w:type="spellEnd"/>
      <w:r w:rsidRPr="00930AAA">
        <w:rPr>
          <w:b/>
          <w:i/>
          <w:sz w:val="19"/>
          <w:szCs w:val="19"/>
        </w:rPr>
        <w:t xml:space="preserve">  №5 от 25.10.2018 г., 500000, от ООО «Рябина» сообщаю, что подтверждающие документы будут предоставлены 26.10.2018 г. </w:t>
      </w:r>
    </w:p>
    <w:p w:rsidR="00AC03CF" w:rsidRPr="00930AAA" w:rsidRDefault="00AC03CF" w:rsidP="00AC03CF">
      <w:pPr>
        <w:ind w:right="-85"/>
        <w:jc w:val="both"/>
        <w:rPr>
          <w:b/>
          <w:sz w:val="19"/>
          <w:szCs w:val="19"/>
        </w:rPr>
      </w:pPr>
    </w:p>
    <w:p w:rsidR="00AC03CF" w:rsidRPr="00930AAA" w:rsidRDefault="00AC03CF" w:rsidP="00AC03CF">
      <w:pPr>
        <w:tabs>
          <w:tab w:val="left" w:pos="360"/>
        </w:tabs>
        <w:ind w:right="-85"/>
        <w:jc w:val="both"/>
        <w:rPr>
          <w:b/>
          <w:sz w:val="19"/>
          <w:szCs w:val="19"/>
        </w:rPr>
      </w:pPr>
      <w:r w:rsidRPr="00930AAA">
        <w:rPr>
          <w:b/>
          <w:sz w:val="19"/>
          <w:szCs w:val="19"/>
        </w:rPr>
        <w:t>7. ОТВЕТСТВЕННОСТЬ СТОРОН</w:t>
      </w:r>
    </w:p>
    <w:p w:rsidR="00AC03CF" w:rsidRPr="00930AAA" w:rsidRDefault="00AC03CF" w:rsidP="00AC03CF">
      <w:pPr>
        <w:tabs>
          <w:tab w:val="left" w:pos="540"/>
        </w:tabs>
        <w:spacing w:before="100"/>
        <w:ind w:right="-85"/>
        <w:jc w:val="both"/>
        <w:rPr>
          <w:sz w:val="19"/>
          <w:szCs w:val="19"/>
        </w:rPr>
      </w:pPr>
      <w:r w:rsidRPr="00930AAA">
        <w:rPr>
          <w:sz w:val="19"/>
          <w:szCs w:val="19"/>
        </w:rPr>
        <w:t>7.1. БАНК несет ответственность перед ДЕПОНЕНТОМ/ БЕНЕФИЦИАРОМ за ненадлежащее исполнение операций по Счету в соответствии с законодательством Российской Федерации. Ответственность БАНКА не наступает в случае, если операции по Счету задерживаются или не могут быть осуществлены по причинам, не зависящим от БАНКА.</w:t>
      </w:r>
    </w:p>
    <w:p w:rsidR="00AC03CF" w:rsidRPr="00930AAA" w:rsidRDefault="00AC03CF" w:rsidP="00AC03CF">
      <w:pPr>
        <w:pStyle w:val="11"/>
        <w:spacing w:before="100"/>
        <w:jc w:val="both"/>
        <w:rPr>
          <w:sz w:val="19"/>
          <w:szCs w:val="19"/>
        </w:rPr>
      </w:pPr>
      <w:r w:rsidRPr="00930AAA">
        <w:rPr>
          <w:sz w:val="19"/>
          <w:szCs w:val="19"/>
        </w:rPr>
        <w:t>7.2. БАНК не несет ответственность за последствия исполнения поручений, выданных неуполномоченными лицами, в тех случаях, когда с использованием предусмотренных банковскими правилами и Договором процедур БАНК не мог установить факта выдачи распоряжения неуполномоченными лицами.</w:t>
      </w:r>
    </w:p>
    <w:p w:rsidR="00AC03CF" w:rsidRPr="00930AAA" w:rsidRDefault="00AC03CF" w:rsidP="00AC03CF">
      <w:pPr>
        <w:pStyle w:val="11"/>
        <w:tabs>
          <w:tab w:val="left" w:pos="540"/>
        </w:tabs>
        <w:spacing w:before="100"/>
        <w:jc w:val="both"/>
        <w:rPr>
          <w:sz w:val="19"/>
          <w:szCs w:val="19"/>
        </w:rPr>
      </w:pPr>
      <w:r w:rsidRPr="00930AAA">
        <w:rPr>
          <w:sz w:val="19"/>
          <w:szCs w:val="19"/>
        </w:rPr>
        <w:t>7.3. ДЕПОНЕНТ/ БЕНЕФИЦИАР несет ответственность за действия уполномоченных лиц, предоставляющих документы, необходимые для открытия (переоформления) Счета и проведения операций по нему.</w:t>
      </w:r>
    </w:p>
    <w:p w:rsidR="00AC03CF" w:rsidRPr="00930AAA" w:rsidRDefault="00AC03CF" w:rsidP="00AC03CF">
      <w:pPr>
        <w:tabs>
          <w:tab w:val="left" w:pos="540"/>
        </w:tabs>
        <w:spacing w:before="100"/>
        <w:jc w:val="both"/>
        <w:rPr>
          <w:sz w:val="19"/>
          <w:szCs w:val="19"/>
        </w:rPr>
      </w:pPr>
      <w:r w:rsidRPr="00930AAA">
        <w:rPr>
          <w:sz w:val="19"/>
          <w:szCs w:val="19"/>
        </w:rPr>
        <w:t xml:space="preserve">7.4. ДЕПОНЕНТ/ БЕНЕФИЦИАР несет ответственность за соответствие совершаемых операций по Счету законодательству Российской Федерации, а также за достоверность и правильность оформления представляемых в БАНК документов, служащих основанием для открытия Счета и совершения операций по нему. </w:t>
      </w:r>
    </w:p>
    <w:p w:rsidR="00AC03CF" w:rsidRPr="00930AAA" w:rsidRDefault="00AC03CF" w:rsidP="00AC03CF">
      <w:pPr>
        <w:tabs>
          <w:tab w:val="left" w:pos="540"/>
        </w:tabs>
        <w:spacing w:before="100"/>
        <w:jc w:val="both"/>
        <w:rPr>
          <w:sz w:val="19"/>
          <w:szCs w:val="19"/>
        </w:rPr>
      </w:pPr>
      <w:r w:rsidRPr="00930AAA">
        <w:rPr>
          <w:sz w:val="19"/>
          <w:szCs w:val="19"/>
        </w:rPr>
        <w:t>7.5. БАНК не несет ответственность за ошибочное перечисление (не перечисление) сумм, связанное с неправильным указанием ДЕПОНЕНТОМ/ БЕНЕФИЦИАРОМ в расчетных документах реквизитов получателя средств и иной информации, являющейся обязательной к указанию в соответствии с действующим законодательством Российской Федерации.</w:t>
      </w:r>
    </w:p>
    <w:p w:rsidR="00AC03CF" w:rsidRPr="00930AAA" w:rsidRDefault="00AC03CF" w:rsidP="00AC03CF">
      <w:pPr>
        <w:pStyle w:val="a6"/>
        <w:spacing w:before="100"/>
        <w:jc w:val="both"/>
        <w:rPr>
          <w:sz w:val="19"/>
          <w:szCs w:val="19"/>
        </w:rPr>
      </w:pPr>
      <w:r w:rsidRPr="00930AAA">
        <w:rPr>
          <w:sz w:val="19"/>
          <w:szCs w:val="19"/>
        </w:rPr>
        <w:t xml:space="preserve">7.6. ДЕПОНЕНТ и БЕНЕФИЦИАР несут солидарную ответственность за уплату вознаграждения БАНКУ, в т.ч. как </w:t>
      </w:r>
      <w:proofErr w:type="spellStart"/>
      <w:r w:rsidRPr="00930AAA">
        <w:rPr>
          <w:sz w:val="19"/>
          <w:szCs w:val="19"/>
        </w:rPr>
        <w:t>эскроу-агенту</w:t>
      </w:r>
      <w:proofErr w:type="spellEnd"/>
      <w:r w:rsidRPr="00930AAA">
        <w:rPr>
          <w:sz w:val="19"/>
          <w:szCs w:val="19"/>
        </w:rPr>
        <w:t xml:space="preserve">, а также за возмещение БАНКУ расходов, понесенных в связи с исполнением настоящего Договора. </w:t>
      </w:r>
    </w:p>
    <w:p w:rsidR="00AC03CF" w:rsidRPr="00930AAA" w:rsidRDefault="00AC03CF" w:rsidP="00AC03CF">
      <w:pPr>
        <w:tabs>
          <w:tab w:val="left" w:pos="540"/>
        </w:tabs>
        <w:spacing w:before="100"/>
        <w:jc w:val="both"/>
        <w:rPr>
          <w:sz w:val="19"/>
          <w:szCs w:val="19"/>
        </w:rPr>
      </w:pPr>
    </w:p>
    <w:p w:rsidR="00AC03CF" w:rsidRPr="00930AAA" w:rsidRDefault="00AC03CF" w:rsidP="00AC03CF">
      <w:pPr>
        <w:ind w:right="-85"/>
        <w:jc w:val="both"/>
        <w:rPr>
          <w:b/>
          <w:sz w:val="19"/>
          <w:szCs w:val="19"/>
        </w:rPr>
      </w:pPr>
      <w:r w:rsidRPr="00930AAA">
        <w:rPr>
          <w:b/>
          <w:sz w:val="19"/>
          <w:szCs w:val="19"/>
        </w:rPr>
        <w:t>8. СРОК ДЕЙСТВИЯ ДОГОВОРА И ПОРЯДОК РАСТОРЖЕНИЯ</w:t>
      </w:r>
    </w:p>
    <w:p w:rsidR="00AC03CF" w:rsidRPr="00930AAA" w:rsidRDefault="00AC03CF" w:rsidP="00AC03CF">
      <w:pPr>
        <w:tabs>
          <w:tab w:val="left" w:pos="0"/>
        </w:tabs>
        <w:spacing w:before="100"/>
        <w:ind w:right="-85"/>
        <w:jc w:val="both"/>
        <w:rPr>
          <w:sz w:val="19"/>
          <w:szCs w:val="19"/>
        </w:rPr>
      </w:pPr>
      <w:r w:rsidRPr="00930AAA">
        <w:rPr>
          <w:sz w:val="19"/>
          <w:szCs w:val="19"/>
        </w:rPr>
        <w:t xml:space="preserve">8.1. Настоящий Договор вступает в силу с момента подписания его СТОРОНАМИ и действует до даты перечисления/выдачи всех денежных средств со Счета Бенефициару или до возврата всех денежных средств со Счета Депоненту, в зависимости от того, какое основание наступит раньше. </w:t>
      </w:r>
    </w:p>
    <w:p w:rsidR="00AC03CF" w:rsidRPr="00930AAA" w:rsidRDefault="00AC03CF" w:rsidP="00AC03CF">
      <w:pPr>
        <w:pStyle w:val="31"/>
        <w:spacing w:before="100"/>
        <w:ind w:firstLine="0"/>
        <w:rPr>
          <w:sz w:val="19"/>
          <w:szCs w:val="19"/>
        </w:rPr>
      </w:pPr>
      <w:r w:rsidRPr="00930AAA">
        <w:rPr>
          <w:sz w:val="19"/>
          <w:szCs w:val="19"/>
        </w:rPr>
        <w:t>8.2. Прекращение действия Договора является основанием закрытия Счета.</w:t>
      </w:r>
    </w:p>
    <w:p w:rsidR="00AC03CF" w:rsidRPr="00930AAA" w:rsidRDefault="00AC03CF" w:rsidP="00AC03CF">
      <w:pPr>
        <w:tabs>
          <w:tab w:val="left" w:pos="540"/>
        </w:tabs>
        <w:spacing w:before="100"/>
        <w:ind w:right="-85"/>
        <w:jc w:val="both"/>
        <w:rPr>
          <w:bCs/>
          <w:sz w:val="19"/>
          <w:szCs w:val="19"/>
        </w:rPr>
      </w:pPr>
      <w:r w:rsidRPr="00930AAA">
        <w:rPr>
          <w:sz w:val="19"/>
          <w:szCs w:val="19"/>
        </w:rPr>
        <w:t xml:space="preserve">8.3. Все споры по настоящему Договору разрешаются путем переговоров сторон. Разногласия, возникающие по Договору, рассматриваются Сторонами в претензионном порядке. Срок рассмотрения претензии – 15 календарных дней с даты получения Стороной претензии. При </w:t>
      </w:r>
      <w:proofErr w:type="spellStart"/>
      <w:r w:rsidRPr="00930AAA">
        <w:rPr>
          <w:sz w:val="19"/>
          <w:szCs w:val="19"/>
        </w:rPr>
        <w:t>недостижении</w:t>
      </w:r>
      <w:proofErr w:type="spellEnd"/>
      <w:r w:rsidRPr="00930AAA">
        <w:rPr>
          <w:sz w:val="19"/>
          <w:szCs w:val="19"/>
        </w:rPr>
        <w:t xml:space="preserve"> согласия либо неполучении ответа на претензию в течение 30 дней с даты ее отправки спор подлежит рассмотрению в судебном порядке в соответствии с действующим законодательством РФ. </w:t>
      </w:r>
    </w:p>
    <w:p w:rsidR="00AC03CF" w:rsidRDefault="00AC03CF" w:rsidP="00AC03CF">
      <w:pPr>
        <w:tabs>
          <w:tab w:val="left" w:pos="-1440"/>
        </w:tabs>
        <w:spacing w:before="100"/>
        <w:jc w:val="both"/>
        <w:rPr>
          <w:sz w:val="19"/>
          <w:szCs w:val="19"/>
        </w:rPr>
      </w:pPr>
      <w:r w:rsidRPr="00930AAA">
        <w:rPr>
          <w:sz w:val="19"/>
          <w:szCs w:val="19"/>
        </w:rPr>
        <w:t>8.4.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AC03CF" w:rsidRPr="00AC03CF" w:rsidRDefault="00AC03CF" w:rsidP="00AC03CF">
      <w:pPr>
        <w:autoSpaceDE w:val="0"/>
        <w:autoSpaceDN w:val="0"/>
        <w:spacing w:before="100"/>
        <w:jc w:val="both"/>
        <w:rPr>
          <w:sz w:val="19"/>
          <w:szCs w:val="19"/>
        </w:rPr>
      </w:pPr>
      <w:r w:rsidRPr="00AC03CF">
        <w:rPr>
          <w:sz w:val="19"/>
          <w:szCs w:val="19"/>
        </w:rPr>
        <w:t xml:space="preserve">8.5. </w:t>
      </w:r>
      <w:proofErr w:type="gramStart"/>
      <w:r w:rsidRPr="00AC03CF">
        <w:rPr>
          <w:bCs/>
          <w:sz w:val="19"/>
          <w:szCs w:val="19"/>
        </w:rPr>
        <w:t xml:space="preserve">Застрахованными в порядке, размерах и на условиях, установленных Федеральным законом от 23.12.2003 № 177-ФЗ «О страховании вкладов в банках РФ» являются денежные средства, находящиеся на счетах Клиента–индивидуального предпринимателя; физического лица, занимающегося в установленном законодательством Российской Федерации порядке частной практикой; следующих </w:t>
      </w:r>
      <w:r w:rsidRPr="00AC03CF">
        <w:rPr>
          <w:sz w:val="19"/>
          <w:szCs w:val="19"/>
        </w:rPr>
        <w:t>юридических лиц:</w:t>
      </w:r>
      <w:proofErr w:type="gramEnd"/>
    </w:p>
    <w:p w:rsidR="00AC03CF" w:rsidRPr="00AC03CF" w:rsidRDefault="00AC03CF" w:rsidP="00AC03CF">
      <w:pPr>
        <w:autoSpaceDE w:val="0"/>
        <w:autoSpaceDN w:val="0"/>
        <w:adjustRightInd w:val="0"/>
        <w:spacing w:line="276" w:lineRule="auto"/>
        <w:jc w:val="both"/>
        <w:rPr>
          <w:bCs/>
          <w:sz w:val="19"/>
          <w:szCs w:val="19"/>
        </w:rPr>
      </w:pPr>
      <w:proofErr w:type="gramStart"/>
      <w:r w:rsidRPr="00AC03CF">
        <w:rPr>
          <w:bCs/>
          <w:sz w:val="19"/>
          <w:szCs w:val="19"/>
        </w:rPr>
        <w:t xml:space="preserve">1) юридические лица, сведения о которых содержатся в едином реестре субъектов малого и среднего предпринимательства, ведение которого осуществляется в соответствии с Федеральным </w:t>
      </w:r>
      <w:hyperlink r:id="rId8" w:history="1">
        <w:r w:rsidRPr="00AC03CF">
          <w:rPr>
            <w:bCs/>
            <w:sz w:val="19"/>
            <w:szCs w:val="19"/>
          </w:rPr>
          <w:t>законом</w:t>
        </w:r>
      </w:hyperlink>
      <w:r w:rsidRPr="00AC03CF">
        <w:rPr>
          <w:bCs/>
          <w:sz w:val="19"/>
          <w:szCs w:val="19"/>
        </w:rPr>
        <w:t xml:space="preserve"> от 24 июля 2007 года N 209-ФЗ "О развитии малого и среднего предпринимательства в Российской Федерации", за исключением лиц, являющихся кредитными организациями и </w:t>
      </w:r>
      <w:proofErr w:type="spellStart"/>
      <w:r w:rsidRPr="00AC03CF">
        <w:rPr>
          <w:bCs/>
          <w:sz w:val="19"/>
          <w:szCs w:val="19"/>
        </w:rPr>
        <w:t>некредитными</w:t>
      </w:r>
      <w:proofErr w:type="spellEnd"/>
      <w:r w:rsidRPr="00AC03CF">
        <w:rPr>
          <w:bCs/>
          <w:sz w:val="19"/>
          <w:szCs w:val="19"/>
        </w:rPr>
        <w:t xml:space="preserve"> финансовыми организациями или лицами, оказывающими профессиональные услуги на финансовом рынке в соответствии с</w:t>
      </w:r>
      <w:proofErr w:type="gramEnd"/>
      <w:r w:rsidRPr="00AC03CF">
        <w:rPr>
          <w:bCs/>
          <w:sz w:val="19"/>
          <w:szCs w:val="19"/>
        </w:rPr>
        <w:t xml:space="preserve"> Федеральным </w:t>
      </w:r>
      <w:hyperlink r:id="rId9" w:history="1">
        <w:r w:rsidRPr="00AC03CF">
          <w:rPr>
            <w:bCs/>
            <w:sz w:val="19"/>
            <w:szCs w:val="19"/>
          </w:rPr>
          <w:t>законом</w:t>
        </w:r>
      </w:hyperlink>
      <w:r w:rsidRPr="00AC03CF">
        <w:rPr>
          <w:bCs/>
          <w:sz w:val="19"/>
          <w:szCs w:val="19"/>
        </w:rPr>
        <w:t xml:space="preserve"> "О Центральном банке Российской Федерации (Банке России)" (далее - единый реестр субъектов малого и среднего предпринимательства);</w:t>
      </w:r>
    </w:p>
    <w:p w:rsidR="00AC03CF" w:rsidRPr="00AC03CF" w:rsidRDefault="00AC03CF" w:rsidP="00AC03CF">
      <w:pPr>
        <w:autoSpaceDE w:val="0"/>
        <w:autoSpaceDN w:val="0"/>
        <w:adjustRightInd w:val="0"/>
        <w:spacing w:line="276" w:lineRule="auto"/>
        <w:jc w:val="both"/>
        <w:rPr>
          <w:bCs/>
          <w:sz w:val="19"/>
          <w:szCs w:val="19"/>
        </w:rPr>
      </w:pPr>
      <w:r w:rsidRPr="00AC03CF">
        <w:rPr>
          <w:bCs/>
          <w:sz w:val="19"/>
          <w:szCs w:val="19"/>
        </w:rPr>
        <w:t>2) некоммерческие организации, которые действуют в одной из следующих организационно-правовых форм:</w:t>
      </w:r>
    </w:p>
    <w:p w:rsidR="00AC03CF" w:rsidRPr="00AC03CF" w:rsidRDefault="00AC03CF" w:rsidP="00AC03CF">
      <w:pPr>
        <w:autoSpaceDE w:val="0"/>
        <w:autoSpaceDN w:val="0"/>
        <w:adjustRightInd w:val="0"/>
        <w:spacing w:line="276" w:lineRule="auto"/>
        <w:jc w:val="both"/>
        <w:rPr>
          <w:bCs/>
          <w:sz w:val="19"/>
          <w:szCs w:val="19"/>
        </w:rPr>
      </w:pPr>
      <w:r w:rsidRPr="00AC03CF">
        <w:rPr>
          <w:bCs/>
          <w:sz w:val="19"/>
          <w:szCs w:val="19"/>
        </w:rPr>
        <w:t>а) товарищества собственников недвижимости;</w:t>
      </w:r>
    </w:p>
    <w:p w:rsidR="00AC03CF" w:rsidRPr="00AC03CF" w:rsidRDefault="00AC03CF" w:rsidP="00AC03CF">
      <w:pPr>
        <w:autoSpaceDE w:val="0"/>
        <w:autoSpaceDN w:val="0"/>
        <w:adjustRightInd w:val="0"/>
        <w:spacing w:line="276" w:lineRule="auto"/>
        <w:jc w:val="both"/>
        <w:rPr>
          <w:bCs/>
          <w:sz w:val="19"/>
          <w:szCs w:val="19"/>
        </w:rPr>
      </w:pPr>
      <w:r w:rsidRPr="00AC03CF">
        <w:rPr>
          <w:bCs/>
          <w:sz w:val="19"/>
          <w:szCs w:val="19"/>
        </w:rPr>
        <w:t xml:space="preserve">б) потребительские кооперативы, за исключением лиц, признаваемых в соответствии с Федеральным </w:t>
      </w:r>
      <w:hyperlink r:id="rId10" w:history="1">
        <w:r w:rsidRPr="00AC03CF">
          <w:rPr>
            <w:bCs/>
            <w:sz w:val="19"/>
            <w:szCs w:val="19"/>
          </w:rPr>
          <w:t>законом</w:t>
        </w:r>
      </w:hyperlink>
      <w:r w:rsidRPr="00AC03CF">
        <w:rPr>
          <w:bCs/>
          <w:sz w:val="19"/>
          <w:szCs w:val="19"/>
        </w:rPr>
        <w:t xml:space="preserve"> "О Центральном банке Российской Федерации (Банке России)" </w:t>
      </w:r>
      <w:proofErr w:type="spellStart"/>
      <w:r w:rsidRPr="00AC03CF">
        <w:rPr>
          <w:bCs/>
          <w:sz w:val="19"/>
          <w:szCs w:val="19"/>
        </w:rPr>
        <w:t>некредитными</w:t>
      </w:r>
      <w:proofErr w:type="spellEnd"/>
      <w:r w:rsidRPr="00AC03CF">
        <w:rPr>
          <w:bCs/>
          <w:sz w:val="19"/>
          <w:szCs w:val="19"/>
        </w:rPr>
        <w:t xml:space="preserve"> финансовыми организациями;</w:t>
      </w:r>
    </w:p>
    <w:p w:rsidR="00AC03CF" w:rsidRPr="00AC03CF" w:rsidRDefault="00AC03CF" w:rsidP="00AC03CF">
      <w:pPr>
        <w:autoSpaceDE w:val="0"/>
        <w:autoSpaceDN w:val="0"/>
        <w:adjustRightInd w:val="0"/>
        <w:spacing w:line="276" w:lineRule="auto"/>
        <w:jc w:val="both"/>
        <w:rPr>
          <w:bCs/>
          <w:sz w:val="19"/>
          <w:szCs w:val="19"/>
        </w:rPr>
      </w:pPr>
      <w:r w:rsidRPr="00AC03CF">
        <w:rPr>
          <w:bCs/>
          <w:sz w:val="19"/>
          <w:szCs w:val="19"/>
        </w:rPr>
        <w:t xml:space="preserve">в) казачьи общества, внесенные в государственный </w:t>
      </w:r>
      <w:hyperlink r:id="rId11" w:history="1">
        <w:r w:rsidRPr="00AC03CF">
          <w:rPr>
            <w:bCs/>
            <w:sz w:val="19"/>
            <w:szCs w:val="19"/>
          </w:rPr>
          <w:t>реестр</w:t>
        </w:r>
      </w:hyperlink>
      <w:r w:rsidRPr="00AC03CF">
        <w:rPr>
          <w:bCs/>
          <w:sz w:val="19"/>
          <w:szCs w:val="19"/>
        </w:rPr>
        <w:t xml:space="preserve"> казачьих обществ в Российской Федерации;</w:t>
      </w:r>
    </w:p>
    <w:p w:rsidR="00AC03CF" w:rsidRPr="00AC03CF" w:rsidRDefault="00AC03CF" w:rsidP="00AC03CF">
      <w:pPr>
        <w:autoSpaceDE w:val="0"/>
        <w:autoSpaceDN w:val="0"/>
        <w:adjustRightInd w:val="0"/>
        <w:spacing w:line="276" w:lineRule="auto"/>
        <w:jc w:val="both"/>
        <w:rPr>
          <w:bCs/>
          <w:sz w:val="19"/>
          <w:szCs w:val="19"/>
        </w:rPr>
      </w:pPr>
      <w:r w:rsidRPr="00AC03CF">
        <w:rPr>
          <w:bCs/>
          <w:sz w:val="19"/>
          <w:szCs w:val="19"/>
        </w:rPr>
        <w:t>г) общины коренных малочисленных народов Российской Федерации;</w:t>
      </w:r>
    </w:p>
    <w:p w:rsidR="00AC03CF" w:rsidRPr="00AC03CF" w:rsidRDefault="00AC03CF" w:rsidP="00AC03CF">
      <w:pPr>
        <w:autoSpaceDE w:val="0"/>
        <w:autoSpaceDN w:val="0"/>
        <w:adjustRightInd w:val="0"/>
        <w:spacing w:line="276" w:lineRule="auto"/>
        <w:jc w:val="both"/>
        <w:rPr>
          <w:bCs/>
          <w:sz w:val="19"/>
          <w:szCs w:val="19"/>
        </w:rPr>
      </w:pPr>
      <w:proofErr w:type="spellStart"/>
      <w:r w:rsidRPr="00AC03CF">
        <w:rPr>
          <w:bCs/>
          <w:sz w:val="19"/>
          <w:szCs w:val="19"/>
        </w:rPr>
        <w:t>д</w:t>
      </w:r>
      <w:proofErr w:type="spellEnd"/>
      <w:r w:rsidRPr="00AC03CF">
        <w:rPr>
          <w:bCs/>
          <w:sz w:val="19"/>
          <w:szCs w:val="19"/>
        </w:rPr>
        <w:t>) религиозные организации;</w:t>
      </w:r>
    </w:p>
    <w:p w:rsidR="00AC03CF" w:rsidRPr="00AC03CF" w:rsidRDefault="00AC03CF" w:rsidP="00AC03CF">
      <w:pPr>
        <w:autoSpaceDE w:val="0"/>
        <w:autoSpaceDN w:val="0"/>
        <w:adjustRightInd w:val="0"/>
        <w:spacing w:line="276" w:lineRule="auto"/>
        <w:jc w:val="both"/>
        <w:rPr>
          <w:bCs/>
          <w:sz w:val="19"/>
          <w:szCs w:val="19"/>
        </w:rPr>
      </w:pPr>
      <w:r w:rsidRPr="00AC03CF">
        <w:rPr>
          <w:bCs/>
          <w:sz w:val="19"/>
          <w:szCs w:val="19"/>
        </w:rPr>
        <w:t>е) благотворительные фонды;</w:t>
      </w:r>
    </w:p>
    <w:p w:rsidR="00AC03CF" w:rsidRPr="00AC03CF" w:rsidRDefault="00AC03CF" w:rsidP="00AC03CF">
      <w:pPr>
        <w:autoSpaceDE w:val="0"/>
        <w:autoSpaceDN w:val="0"/>
        <w:adjustRightInd w:val="0"/>
        <w:spacing w:line="276" w:lineRule="auto"/>
        <w:jc w:val="both"/>
        <w:rPr>
          <w:bCs/>
          <w:sz w:val="19"/>
          <w:szCs w:val="19"/>
        </w:rPr>
      </w:pPr>
      <w:r w:rsidRPr="00AC03CF">
        <w:rPr>
          <w:bCs/>
          <w:sz w:val="19"/>
          <w:szCs w:val="19"/>
        </w:rPr>
        <w:t>ж) общественные организации, являющиеся профессиональными союзами (профсоюзными организациями);</w:t>
      </w:r>
    </w:p>
    <w:p w:rsidR="00AC03CF" w:rsidRPr="00AC03CF" w:rsidRDefault="00AC03CF" w:rsidP="00AC03CF">
      <w:pPr>
        <w:autoSpaceDE w:val="0"/>
        <w:autoSpaceDN w:val="0"/>
        <w:spacing w:line="276" w:lineRule="auto"/>
        <w:jc w:val="both"/>
        <w:rPr>
          <w:bCs/>
          <w:sz w:val="19"/>
          <w:szCs w:val="19"/>
        </w:rPr>
      </w:pPr>
      <w:proofErr w:type="gramStart"/>
      <w:r w:rsidRPr="00AC03CF">
        <w:rPr>
          <w:bCs/>
          <w:sz w:val="19"/>
          <w:szCs w:val="19"/>
        </w:rPr>
        <w:t xml:space="preserve">3) некоммерческие организации - исполнители общественно полезных услуг и социально ориентированные некоммерческие организации, сведения о которых содержатся в реестре некоммерческих организаций - исполнителей общественно полезных услуг или в реестре социально ориентированных некоммерческих организаций, ведение которых осуществляется федеральными органами исполнительной власти в соответствии с законодательством Российской Федерации, за </w:t>
      </w:r>
      <w:r w:rsidRPr="00AC03CF">
        <w:rPr>
          <w:bCs/>
          <w:sz w:val="19"/>
          <w:szCs w:val="19"/>
        </w:rPr>
        <w:lastRenderedPageBreak/>
        <w:t xml:space="preserve">исключением лиц, признаваемых в соответствии с Федеральным </w:t>
      </w:r>
      <w:hyperlink r:id="rId12" w:history="1">
        <w:r w:rsidRPr="00AC03CF">
          <w:rPr>
            <w:bCs/>
            <w:sz w:val="19"/>
            <w:szCs w:val="19"/>
          </w:rPr>
          <w:t>законом</w:t>
        </w:r>
      </w:hyperlink>
      <w:r w:rsidRPr="00AC03CF">
        <w:rPr>
          <w:bCs/>
          <w:sz w:val="19"/>
          <w:szCs w:val="19"/>
        </w:rPr>
        <w:t xml:space="preserve"> "О Центральном банке Российской Федерации (Банке России</w:t>
      </w:r>
      <w:proofErr w:type="gramEnd"/>
      <w:r w:rsidRPr="00AC03CF">
        <w:rPr>
          <w:bCs/>
          <w:sz w:val="19"/>
          <w:szCs w:val="19"/>
        </w:rPr>
        <w:t xml:space="preserve">)" </w:t>
      </w:r>
      <w:proofErr w:type="spellStart"/>
      <w:r w:rsidRPr="00AC03CF">
        <w:rPr>
          <w:bCs/>
          <w:sz w:val="19"/>
          <w:szCs w:val="19"/>
        </w:rPr>
        <w:t>некредитными</w:t>
      </w:r>
      <w:proofErr w:type="spellEnd"/>
      <w:r w:rsidRPr="00AC03CF">
        <w:rPr>
          <w:bCs/>
          <w:sz w:val="19"/>
          <w:szCs w:val="19"/>
        </w:rPr>
        <w:t xml:space="preserve"> финансовыми организациями.</w:t>
      </w:r>
    </w:p>
    <w:p w:rsidR="00AC03CF" w:rsidRPr="00AC03CF" w:rsidRDefault="00AC03CF" w:rsidP="00AC03CF">
      <w:pPr>
        <w:pStyle w:val="ad"/>
        <w:spacing w:before="0" w:beforeAutospacing="0" w:after="0" w:afterAutospacing="0" w:line="276" w:lineRule="auto"/>
        <w:jc w:val="both"/>
        <w:rPr>
          <w:b/>
          <w:sz w:val="19"/>
          <w:szCs w:val="19"/>
        </w:rPr>
      </w:pPr>
      <w:r w:rsidRPr="00AC03CF">
        <w:rPr>
          <w:b/>
          <w:sz w:val="19"/>
          <w:szCs w:val="19"/>
        </w:rPr>
        <w:t>Не подлежат страхованию денежные средства:</w:t>
      </w:r>
    </w:p>
    <w:p w:rsidR="00AC03CF" w:rsidRPr="00AC03CF" w:rsidRDefault="00AC03CF" w:rsidP="00AC03CF">
      <w:pPr>
        <w:pStyle w:val="ad"/>
        <w:spacing w:before="0" w:beforeAutospacing="0" w:after="0" w:afterAutospacing="0" w:line="276" w:lineRule="auto"/>
        <w:jc w:val="both"/>
        <w:rPr>
          <w:sz w:val="19"/>
          <w:szCs w:val="19"/>
        </w:rPr>
      </w:pPr>
      <w:r w:rsidRPr="00AC03CF">
        <w:rPr>
          <w:sz w:val="19"/>
          <w:szCs w:val="19"/>
        </w:rPr>
        <w:t xml:space="preserve">1) размещенные иностранными агентами (за исключением физических лиц, в том числе индивидуальных предпринимателей), сведения о которых содержатся в реестре иностранных агентов, ведение которого осуществляется в соответствии с Федеральным </w:t>
      </w:r>
      <w:hyperlink r:id="rId13" w:history="1">
        <w:r w:rsidRPr="00AC03CF">
          <w:rPr>
            <w:rStyle w:val="aa"/>
            <w:color w:val="auto"/>
            <w:sz w:val="19"/>
            <w:szCs w:val="19"/>
            <w:u w:val="none"/>
          </w:rPr>
          <w:t>законом</w:t>
        </w:r>
      </w:hyperlink>
      <w:r w:rsidRPr="00AC03CF">
        <w:rPr>
          <w:sz w:val="19"/>
          <w:szCs w:val="19"/>
        </w:rPr>
        <w:t xml:space="preserve"> от 14 июля 2022 года N 255-ФЗ "О </w:t>
      </w:r>
      <w:proofErr w:type="gramStart"/>
      <w:r w:rsidRPr="00AC03CF">
        <w:rPr>
          <w:sz w:val="19"/>
          <w:szCs w:val="19"/>
        </w:rPr>
        <w:t>контроле за</w:t>
      </w:r>
      <w:proofErr w:type="gramEnd"/>
      <w:r w:rsidRPr="00AC03CF">
        <w:rPr>
          <w:sz w:val="19"/>
          <w:szCs w:val="19"/>
        </w:rPr>
        <w:t xml:space="preserve"> деятельностью лиц, находящихся под иностранным влиянием", или в их пользу;</w:t>
      </w:r>
    </w:p>
    <w:p w:rsidR="00AC03CF" w:rsidRPr="00AC03CF" w:rsidRDefault="00AC03CF" w:rsidP="00AC03CF">
      <w:pPr>
        <w:pStyle w:val="ad"/>
        <w:spacing w:before="0" w:beforeAutospacing="0" w:after="0" w:afterAutospacing="0" w:line="276" w:lineRule="auto"/>
        <w:jc w:val="both"/>
        <w:rPr>
          <w:sz w:val="19"/>
          <w:szCs w:val="19"/>
        </w:rPr>
      </w:pPr>
      <w:r w:rsidRPr="00AC03CF">
        <w:rPr>
          <w:sz w:val="19"/>
          <w:szCs w:val="19"/>
        </w:rPr>
        <w:t xml:space="preserve">2) </w:t>
      </w:r>
      <w:r w:rsidRPr="00AC03CF">
        <w:rPr>
          <w:b/>
          <w:sz w:val="19"/>
          <w:szCs w:val="19"/>
        </w:rPr>
        <w:t>размещенные на</w:t>
      </w:r>
      <w:r w:rsidRPr="00AC03CF">
        <w:rPr>
          <w:sz w:val="19"/>
          <w:szCs w:val="19"/>
        </w:rPr>
        <w:t xml:space="preserve"> номинальных счетах, за исключением отдельных номинальных счетов, которые открываются опекунам или попечителям и бенефициарами по которым являются подопечные, залоговых счетах и </w:t>
      </w:r>
      <w:r w:rsidRPr="00AC03CF">
        <w:rPr>
          <w:b/>
          <w:sz w:val="19"/>
          <w:szCs w:val="19"/>
        </w:rPr>
        <w:t xml:space="preserve">счетах </w:t>
      </w:r>
      <w:proofErr w:type="spellStart"/>
      <w:r w:rsidRPr="00AC03CF">
        <w:rPr>
          <w:b/>
          <w:sz w:val="19"/>
          <w:szCs w:val="19"/>
        </w:rPr>
        <w:t>эскроу</w:t>
      </w:r>
      <w:proofErr w:type="spellEnd"/>
      <w:r w:rsidRPr="00AC03CF">
        <w:rPr>
          <w:b/>
          <w:sz w:val="19"/>
          <w:szCs w:val="19"/>
        </w:rPr>
        <w:t xml:space="preserve">, за исключением случаев, установленных </w:t>
      </w:r>
      <w:r w:rsidRPr="00AC03CF">
        <w:rPr>
          <w:b/>
          <w:bCs/>
          <w:sz w:val="19"/>
          <w:szCs w:val="19"/>
        </w:rPr>
        <w:t>Федеральным законом от 23.12.2003 № 177-ФЗ «О страховании вкладов в банках РФ».</w:t>
      </w:r>
    </w:p>
    <w:p w:rsidR="00AC03CF" w:rsidRPr="00AC03CF" w:rsidRDefault="00AC03CF" w:rsidP="00AC03CF">
      <w:pPr>
        <w:pStyle w:val="13"/>
        <w:tabs>
          <w:tab w:val="left" w:pos="360"/>
        </w:tabs>
        <w:autoSpaceDE w:val="0"/>
        <w:autoSpaceDN w:val="0"/>
        <w:spacing w:after="0"/>
        <w:ind w:left="0"/>
        <w:jc w:val="both"/>
        <w:rPr>
          <w:sz w:val="19"/>
          <w:szCs w:val="19"/>
        </w:rPr>
      </w:pPr>
      <w:r w:rsidRPr="00AC03CF">
        <w:rPr>
          <w:bCs/>
          <w:sz w:val="19"/>
          <w:szCs w:val="19"/>
        </w:rPr>
        <w:t xml:space="preserve">Денежные средства, находящиеся на счетах Клиента– </w:t>
      </w:r>
      <w:proofErr w:type="gramStart"/>
      <w:r w:rsidRPr="00AC03CF">
        <w:rPr>
          <w:sz w:val="19"/>
          <w:szCs w:val="19"/>
        </w:rPr>
        <w:t>юр</w:t>
      </w:r>
      <w:proofErr w:type="gramEnd"/>
      <w:r w:rsidRPr="00AC03CF">
        <w:rPr>
          <w:sz w:val="19"/>
          <w:szCs w:val="19"/>
        </w:rPr>
        <w:t xml:space="preserve">идического лица, не указанных в настоящем пункте, страхованию в соответствии с </w:t>
      </w:r>
      <w:r w:rsidRPr="00AC03CF">
        <w:rPr>
          <w:bCs/>
          <w:sz w:val="19"/>
          <w:szCs w:val="19"/>
        </w:rPr>
        <w:t xml:space="preserve">Федеральным законом от 23.12.2003 № 177-ФЗ «О страховании вкладов в банках РФ» </w:t>
      </w:r>
      <w:r w:rsidRPr="00AC03CF">
        <w:rPr>
          <w:sz w:val="19"/>
          <w:szCs w:val="19"/>
        </w:rPr>
        <w:t>не подлежат.</w:t>
      </w:r>
    </w:p>
    <w:p w:rsidR="00AC03CF" w:rsidRPr="00AC03CF" w:rsidRDefault="00AC03CF" w:rsidP="00AC03CF">
      <w:pPr>
        <w:autoSpaceDE w:val="0"/>
        <w:autoSpaceDN w:val="0"/>
        <w:spacing w:line="276" w:lineRule="auto"/>
        <w:jc w:val="both"/>
        <w:rPr>
          <w:sz w:val="19"/>
          <w:szCs w:val="19"/>
        </w:rPr>
      </w:pPr>
      <w:r w:rsidRPr="00AC03CF">
        <w:rPr>
          <w:bCs/>
          <w:sz w:val="19"/>
          <w:szCs w:val="19"/>
        </w:rPr>
        <w:t xml:space="preserve">Ответы на вопросы о системе страхования вкладов Клиент  может получить на сайте Агентства в сети Интернет </w:t>
      </w:r>
      <w:hyperlink r:id="rId14" w:history="1">
        <w:r w:rsidRPr="00AC03CF">
          <w:rPr>
            <w:rStyle w:val="aa"/>
            <w:sz w:val="19"/>
            <w:szCs w:val="19"/>
          </w:rPr>
          <w:t>www.asv.org.ru</w:t>
        </w:r>
      </w:hyperlink>
      <w:r w:rsidRPr="00AC03CF">
        <w:rPr>
          <w:bCs/>
          <w:sz w:val="19"/>
          <w:szCs w:val="19"/>
        </w:rPr>
        <w:t>.</w:t>
      </w:r>
    </w:p>
    <w:p w:rsidR="00AC03CF" w:rsidRPr="00930AAA" w:rsidRDefault="00AC03CF" w:rsidP="00AC03CF">
      <w:pPr>
        <w:tabs>
          <w:tab w:val="left" w:pos="-1440"/>
        </w:tabs>
        <w:spacing w:before="100"/>
        <w:jc w:val="both"/>
        <w:rPr>
          <w:sz w:val="19"/>
          <w:szCs w:val="19"/>
        </w:rPr>
      </w:pPr>
      <w:r w:rsidRPr="00930AAA">
        <w:rPr>
          <w:sz w:val="19"/>
          <w:szCs w:val="19"/>
        </w:rPr>
        <w:t>8.6. Настоящий Договор составлен в трех экземплярах, имеющих равную юридическую силу, по одному экземпляру для БАНКА, ДЕПОНЕНТА и БЕНЕФИЦИАРА.</w:t>
      </w:r>
    </w:p>
    <w:p w:rsidR="00AC03CF" w:rsidRPr="00930AAA" w:rsidRDefault="00AC03CF" w:rsidP="00AC03CF">
      <w:pPr>
        <w:pStyle w:val="a9"/>
        <w:numPr>
          <w:ilvl w:val="1"/>
          <w:numId w:val="1"/>
        </w:numPr>
        <w:autoSpaceDE w:val="0"/>
        <w:autoSpaceDN w:val="0"/>
        <w:ind w:left="0" w:firstLine="0"/>
        <w:jc w:val="both"/>
        <w:rPr>
          <w:bCs/>
          <w:sz w:val="19"/>
          <w:szCs w:val="19"/>
        </w:rPr>
      </w:pPr>
      <w:proofErr w:type="gramStart"/>
      <w:r w:rsidRPr="00930AAA">
        <w:rPr>
          <w:bCs/>
          <w:sz w:val="19"/>
          <w:szCs w:val="19"/>
        </w:rPr>
        <w:t xml:space="preserve">Настоящим </w:t>
      </w:r>
      <w:r w:rsidRPr="00930AAA">
        <w:rPr>
          <w:sz w:val="19"/>
          <w:szCs w:val="19"/>
        </w:rPr>
        <w:t>ДЕПОНЕНТ/БЕНЕФИЦИАР</w:t>
      </w:r>
      <w:r w:rsidRPr="00930AAA">
        <w:rPr>
          <w:bCs/>
          <w:sz w:val="19"/>
          <w:szCs w:val="19"/>
        </w:rPr>
        <w:t xml:space="preserve"> (его представитель), дает согласие, в соответствии с ФЗ «О персональных данных», на обработку, как с использованием средств автоматизации, так и без использования таких средств, своих персональных данных (ФИО; паспортные данные; гражданство; дата рождения; место рождения; ИНН; ОГРНИП; адрес регистрации (в том числе по месту пребывания), контактные телефоны и электронные адреса;</w:t>
      </w:r>
      <w:proofErr w:type="gramEnd"/>
      <w:r w:rsidRPr="00930AAA">
        <w:rPr>
          <w:bCs/>
          <w:sz w:val="19"/>
          <w:szCs w:val="19"/>
        </w:rPr>
        <w:t xml:space="preserve"> </w:t>
      </w:r>
      <w:proofErr w:type="gramStart"/>
      <w:r w:rsidRPr="00930AAA">
        <w:rPr>
          <w:bCs/>
          <w:sz w:val="19"/>
          <w:szCs w:val="19"/>
        </w:rPr>
        <w:t xml:space="preserve">наличие счетов в банке и выданных кредитов): сбор, систематизацию, накопление, хранение, уточнение, использование, блокирование, уничтожение, а также на передачу такой информации третьим лицам (ИФНС, правоохранительные и судебные органы, ЦБ РФ, ФСС, ПФ РФ) и получение информации и документов от третьих лиц для осуществления проверки достоверности и полноты информации о </w:t>
      </w:r>
      <w:r w:rsidRPr="00930AAA">
        <w:rPr>
          <w:sz w:val="19"/>
          <w:szCs w:val="19"/>
        </w:rPr>
        <w:t>ДЕПОНЕНТЕ/БЕНЕФИЦИАРЕ</w:t>
      </w:r>
      <w:r w:rsidRPr="00930AAA">
        <w:rPr>
          <w:bCs/>
          <w:sz w:val="19"/>
          <w:szCs w:val="19"/>
        </w:rPr>
        <w:t xml:space="preserve"> и в случаях, установленных законодательством в целях  проверки корректности</w:t>
      </w:r>
      <w:proofErr w:type="gramEnd"/>
      <w:r w:rsidRPr="00930AAA">
        <w:rPr>
          <w:bCs/>
          <w:sz w:val="19"/>
          <w:szCs w:val="19"/>
        </w:rPr>
        <w:t xml:space="preserve"> предоставленных </w:t>
      </w:r>
      <w:r w:rsidRPr="00930AAA">
        <w:rPr>
          <w:sz w:val="19"/>
          <w:szCs w:val="19"/>
        </w:rPr>
        <w:t>ДЕПОНЕНТОМ/БЕНЕФИЦИАРОМ</w:t>
      </w:r>
      <w:r w:rsidRPr="00930AAA">
        <w:rPr>
          <w:bCs/>
          <w:sz w:val="19"/>
          <w:szCs w:val="19"/>
        </w:rPr>
        <w:t xml:space="preserve"> сведений, принятия решения об открытии расчетных счетов, для проведения перевода денежных средств и кассовых операций и совершения иных действий, связанных с обслуживанием счета, порождающих юридические последствия в отношении </w:t>
      </w:r>
      <w:r w:rsidRPr="00930AAA">
        <w:rPr>
          <w:sz w:val="19"/>
          <w:szCs w:val="19"/>
        </w:rPr>
        <w:t>ДЕПОНЕНТА/БЕНЕФИЦИАРА</w:t>
      </w:r>
      <w:r w:rsidRPr="00930AAA">
        <w:rPr>
          <w:bCs/>
          <w:sz w:val="19"/>
          <w:szCs w:val="19"/>
        </w:rPr>
        <w:t xml:space="preserve"> и иных лиц. Обработка персональных данных (за исключением хранения) прекращается по достижению цели обработки и прекращения обязательств по заключенному договору и соглашениям. Персональные данные подлежат хранению в течение срока, установленного законодательством РФ. После завершения обработки персональные данные уничтожаются. После прекращения обработки персональных данных </w:t>
      </w:r>
      <w:r w:rsidRPr="00930AAA">
        <w:rPr>
          <w:sz w:val="19"/>
          <w:szCs w:val="19"/>
        </w:rPr>
        <w:t>ДЕПОНЕНТ/БЕНЕФИЦИАР</w:t>
      </w:r>
      <w:r w:rsidRPr="00930AAA">
        <w:rPr>
          <w:bCs/>
          <w:sz w:val="19"/>
          <w:szCs w:val="19"/>
        </w:rPr>
        <w:t xml:space="preserve"> имеет право отозвать настоящее согласие. Отзыв осуществляется в письменной форме. После получения отзыва персональные данные подлежат уничтожению Банком в порядке, предусмотренном действующим законодательством.</w:t>
      </w:r>
    </w:p>
    <w:p w:rsidR="00AC03CF" w:rsidRPr="00930AAA" w:rsidRDefault="00AC03CF" w:rsidP="00AC03CF">
      <w:pPr>
        <w:tabs>
          <w:tab w:val="left" w:pos="540"/>
        </w:tabs>
        <w:ind w:right="-85"/>
        <w:jc w:val="both"/>
        <w:rPr>
          <w:b/>
          <w:sz w:val="19"/>
          <w:szCs w:val="19"/>
        </w:rPr>
      </w:pPr>
    </w:p>
    <w:p w:rsidR="00AC03CF" w:rsidRPr="00930AAA" w:rsidRDefault="00AC03CF" w:rsidP="00AC03CF">
      <w:pPr>
        <w:tabs>
          <w:tab w:val="left" w:pos="540"/>
        </w:tabs>
        <w:ind w:right="-85"/>
        <w:jc w:val="both"/>
        <w:rPr>
          <w:b/>
          <w:sz w:val="19"/>
          <w:szCs w:val="19"/>
        </w:rPr>
      </w:pPr>
      <w:r w:rsidRPr="00930AAA">
        <w:rPr>
          <w:b/>
          <w:sz w:val="19"/>
          <w:szCs w:val="19"/>
        </w:rPr>
        <w:t>9. МЕСТО НАХОЖДЕНИЯ И РЕКВИЗИТЫ СТОРОН</w:t>
      </w:r>
    </w:p>
    <w:tbl>
      <w:tblPr>
        <w:tblW w:w="9746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643"/>
        <w:gridCol w:w="5103"/>
      </w:tblGrid>
      <w:tr w:rsidR="00AC03CF" w:rsidRPr="00930AAA" w:rsidTr="00216935">
        <w:trPr>
          <w:cantSplit/>
        </w:trPr>
        <w:tc>
          <w:tcPr>
            <w:tcW w:w="4643" w:type="dxa"/>
          </w:tcPr>
          <w:p w:rsidR="00AC03CF" w:rsidRPr="00930AAA" w:rsidRDefault="00AC03CF" w:rsidP="00216935">
            <w:pPr>
              <w:pStyle w:val="11"/>
              <w:jc w:val="both"/>
              <w:rPr>
                <w:b/>
                <w:sz w:val="19"/>
                <w:szCs w:val="19"/>
              </w:rPr>
            </w:pPr>
            <w:r w:rsidRPr="00930AAA">
              <w:rPr>
                <w:b/>
                <w:sz w:val="19"/>
                <w:szCs w:val="19"/>
              </w:rPr>
              <w:t>БАНК</w:t>
            </w:r>
          </w:p>
          <w:p w:rsidR="00AC03CF" w:rsidRPr="00930AAA" w:rsidRDefault="00AC03CF" w:rsidP="00216935">
            <w:pPr>
              <w:pStyle w:val="11"/>
              <w:jc w:val="both"/>
              <w:rPr>
                <w:sz w:val="19"/>
                <w:szCs w:val="19"/>
              </w:rPr>
            </w:pPr>
          </w:p>
          <w:p w:rsidR="00AC03CF" w:rsidRPr="00930AAA" w:rsidRDefault="00AC03CF" w:rsidP="00216935">
            <w:pPr>
              <w:rPr>
                <w:sz w:val="19"/>
                <w:szCs w:val="19"/>
              </w:rPr>
            </w:pPr>
            <w:r w:rsidRPr="00930AAA">
              <w:rPr>
                <w:sz w:val="19"/>
                <w:szCs w:val="19"/>
              </w:rPr>
              <w:t>ООО КБ «</w:t>
            </w:r>
            <w:proofErr w:type="spellStart"/>
            <w:r w:rsidRPr="00930AAA">
              <w:rPr>
                <w:sz w:val="19"/>
                <w:szCs w:val="19"/>
              </w:rPr>
              <w:t>Алтайкапиталбанк</w:t>
            </w:r>
            <w:proofErr w:type="spellEnd"/>
            <w:r w:rsidRPr="00930AAA">
              <w:rPr>
                <w:sz w:val="19"/>
                <w:szCs w:val="19"/>
              </w:rPr>
              <w:t>»</w:t>
            </w:r>
          </w:p>
          <w:p w:rsidR="00AC03CF" w:rsidRPr="00930AAA" w:rsidRDefault="00AC03CF" w:rsidP="00216935">
            <w:pPr>
              <w:rPr>
                <w:sz w:val="19"/>
                <w:szCs w:val="19"/>
              </w:rPr>
            </w:pPr>
            <w:smartTag w:uri="urn:schemas-microsoft-com:office:smarttags" w:element="metricconverter">
              <w:smartTagPr>
                <w:attr w:name="ProductID" w:val="656043, г"/>
              </w:smartTagPr>
              <w:r w:rsidRPr="00930AAA">
                <w:rPr>
                  <w:sz w:val="19"/>
                  <w:szCs w:val="19"/>
                </w:rPr>
                <w:t>656043, г</w:t>
              </w:r>
            </w:smartTag>
            <w:proofErr w:type="gramStart"/>
            <w:r w:rsidRPr="00930AAA">
              <w:rPr>
                <w:sz w:val="19"/>
                <w:szCs w:val="19"/>
              </w:rPr>
              <w:t>.Б</w:t>
            </w:r>
            <w:proofErr w:type="gramEnd"/>
            <w:r w:rsidRPr="00930AAA">
              <w:rPr>
                <w:sz w:val="19"/>
                <w:szCs w:val="19"/>
              </w:rPr>
              <w:t>арнаул, ул.Л.Толстого 38А                                                    </w:t>
            </w:r>
          </w:p>
          <w:p w:rsidR="00AC03CF" w:rsidRPr="00930AAA" w:rsidRDefault="00AC03CF" w:rsidP="00216935">
            <w:pPr>
              <w:rPr>
                <w:color w:val="FF0000"/>
                <w:sz w:val="19"/>
                <w:szCs w:val="19"/>
              </w:rPr>
            </w:pPr>
            <w:proofErr w:type="spellStart"/>
            <w:r w:rsidRPr="00930AAA">
              <w:rPr>
                <w:sz w:val="19"/>
                <w:szCs w:val="19"/>
              </w:rPr>
              <w:t>Кор</w:t>
            </w:r>
            <w:proofErr w:type="gramStart"/>
            <w:r w:rsidRPr="00930AAA">
              <w:rPr>
                <w:sz w:val="19"/>
                <w:szCs w:val="19"/>
              </w:rPr>
              <w:t>.с</w:t>
            </w:r>
            <w:proofErr w:type="gramEnd"/>
            <w:r w:rsidRPr="00930AAA">
              <w:rPr>
                <w:sz w:val="19"/>
                <w:szCs w:val="19"/>
              </w:rPr>
              <w:t>чет</w:t>
            </w:r>
            <w:proofErr w:type="spellEnd"/>
            <w:r w:rsidRPr="00930AAA">
              <w:rPr>
                <w:sz w:val="19"/>
                <w:szCs w:val="19"/>
              </w:rPr>
              <w:t xml:space="preserve"> 30101810900000000771  в  Отделении Барнаул  Банка России  г. Барнаул,</w:t>
            </w:r>
            <w:r w:rsidRPr="00930AAA">
              <w:rPr>
                <w:color w:val="FF0000"/>
                <w:sz w:val="19"/>
                <w:szCs w:val="19"/>
              </w:rPr>
              <w:t xml:space="preserve"> </w:t>
            </w:r>
          </w:p>
          <w:p w:rsidR="00AC03CF" w:rsidRPr="00930AAA" w:rsidRDefault="00AC03CF" w:rsidP="00216935">
            <w:pPr>
              <w:rPr>
                <w:sz w:val="19"/>
                <w:szCs w:val="19"/>
                <w:lang w:val="en-US"/>
              </w:rPr>
            </w:pPr>
            <w:r w:rsidRPr="00930AAA">
              <w:rPr>
                <w:sz w:val="19"/>
                <w:szCs w:val="19"/>
              </w:rPr>
              <w:t>БИК</w:t>
            </w:r>
            <w:r w:rsidRPr="00930AAA">
              <w:rPr>
                <w:sz w:val="19"/>
                <w:szCs w:val="19"/>
                <w:lang w:val="en-US"/>
              </w:rPr>
              <w:t xml:space="preserve"> 040173771, </w:t>
            </w:r>
          </w:p>
          <w:p w:rsidR="00AC03CF" w:rsidRPr="00930AAA" w:rsidRDefault="00AC03CF" w:rsidP="00216935">
            <w:pPr>
              <w:rPr>
                <w:sz w:val="19"/>
                <w:szCs w:val="19"/>
                <w:lang w:val="en-US"/>
              </w:rPr>
            </w:pPr>
            <w:r w:rsidRPr="00930AAA">
              <w:rPr>
                <w:sz w:val="19"/>
                <w:szCs w:val="19"/>
              </w:rPr>
              <w:t>ИНН</w:t>
            </w:r>
            <w:r w:rsidRPr="00930AAA">
              <w:rPr>
                <w:sz w:val="19"/>
                <w:szCs w:val="19"/>
                <w:lang w:val="en-US"/>
              </w:rPr>
              <w:t xml:space="preserve"> 2225019491,  </w:t>
            </w:r>
          </w:p>
          <w:p w:rsidR="00AC03CF" w:rsidRPr="00930AAA" w:rsidRDefault="00AC03CF" w:rsidP="00216935">
            <w:pPr>
              <w:rPr>
                <w:sz w:val="19"/>
                <w:szCs w:val="19"/>
                <w:lang w:val="en-US"/>
              </w:rPr>
            </w:pPr>
            <w:r w:rsidRPr="00930AAA">
              <w:rPr>
                <w:sz w:val="19"/>
                <w:szCs w:val="19"/>
              </w:rPr>
              <w:t>КПП</w:t>
            </w:r>
            <w:r w:rsidRPr="00930AAA">
              <w:rPr>
                <w:sz w:val="19"/>
                <w:szCs w:val="19"/>
                <w:lang w:val="en-US"/>
              </w:rPr>
              <w:t xml:space="preserve"> 222501001,  </w:t>
            </w:r>
            <w:r w:rsidRPr="00930AAA">
              <w:rPr>
                <w:sz w:val="19"/>
                <w:szCs w:val="19"/>
              </w:rPr>
              <w:t>ОГРН</w:t>
            </w:r>
            <w:r w:rsidRPr="00930AAA">
              <w:rPr>
                <w:sz w:val="19"/>
                <w:szCs w:val="19"/>
                <w:lang w:val="en-US"/>
              </w:rPr>
              <w:t xml:space="preserve"> 1022200531484,</w:t>
            </w:r>
          </w:p>
          <w:p w:rsidR="00AC03CF" w:rsidRPr="00930AAA" w:rsidRDefault="00AC03CF" w:rsidP="00216935">
            <w:pPr>
              <w:rPr>
                <w:color w:val="0000FF"/>
                <w:sz w:val="19"/>
                <w:szCs w:val="19"/>
                <w:lang w:val="en-US"/>
              </w:rPr>
            </w:pPr>
            <w:r w:rsidRPr="00930AAA">
              <w:rPr>
                <w:sz w:val="19"/>
                <w:szCs w:val="19"/>
                <w:lang w:val="en-US"/>
              </w:rPr>
              <w:t xml:space="preserve">Internet: </w:t>
            </w:r>
            <w:r w:rsidRPr="00930AAA">
              <w:rPr>
                <w:color w:val="0000FF"/>
                <w:sz w:val="19"/>
                <w:szCs w:val="19"/>
                <w:lang w:val="en-US"/>
              </w:rPr>
              <w:t xml:space="preserve">http://www.capitalbank.ru/   </w:t>
            </w:r>
          </w:p>
          <w:p w:rsidR="00AC03CF" w:rsidRPr="00930AAA" w:rsidRDefault="00AC03CF" w:rsidP="00216935">
            <w:pPr>
              <w:rPr>
                <w:sz w:val="19"/>
                <w:szCs w:val="19"/>
              </w:rPr>
            </w:pPr>
            <w:r w:rsidRPr="00930AAA">
              <w:rPr>
                <w:color w:val="0000FF"/>
                <w:sz w:val="19"/>
                <w:szCs w:val="19"/>
                <w:lang w:val="en-US"/>
              </w:rPr>
              <w:t xml:space="preserve"> </w:t>
            </w:r>
            <w:r w:rsidRPr="00930AAA">
              <w:rPr>
                <w:sz w:val="19"/>
                <w:szCs w:val="19"/>
              </w:rPr>
              <w:t xml:space="preserve">тел. (3852)63-62-14, 63-21-63                                  </w:t>
            </w:r>
          </w:p>
          <w:p w:rsidR="00AC03CF" w:rsidRPr="00930AAA" w:rsidRDefault="00AC03CF" w:rsidP="00216935">
            <w:pPr>
              <w:rPr>
                <w:sz w:val="19"/>
                <w:szCs w:val="19"/>
              </w:rPr>
            </w:pPr>
          </w:p>
          <w:p w:rsidR="00AC03CF" w:rsidRPr="00930AAA" w:rsidRDefault="00AC03CF" w:rsidP="00216935">
            <w:pPr>
              <w:pStyle w:val="11"/>
              <w:jc w:val="both"/>
              <w:rPr>
                <w:sz w:val="19"/>
                <w:szCs w:val="19"/>
              </w:rPr>
            </w:pPr>
            <w:r w:rsidRPr="00930AAA">
              <w:rPr>
                <w:sz w:val="19"/>
                <w:szCs w:val="19"/>
              </w:rPr>
              <w:t xml:space="preserve"> </w:t>
            </w:r>
          </w:p>
        </w:tc>
        <w:tc>
          <w:tcPr>
            <w:tcW w:w="5103" w:type="dxa"/>
          </w:tcPr>
          <w:p w:rsidR="00AC03CF" w:rsidRPr="00930AAA" w:rsidRDefault="00AC03CF" w:rsidP="00216935">
            <w:pPr>
              <w:pStyle w:val="11"/>
              <w:ind w:firstLine="37"/>
              <w:jc w:val="both"/>
              <w:rPr>
                <w:b/>
                <w:sz w:val="19"/>
                <w:szCs w:val="19"/>
              </w:rPr>
            </w:pPr>
            <w:r w:rsidRPr="00930AAA">
              <w:rPr>
                <w:b/>
                <w:sz w:val="19"/>
                <w:szCs w:val="19"/>
              </w:rPr>
              <w:t>ДЕПОНЕНТ</w:t>
            </w:r>
          </w:p>
          <w:p w:rsidR="00AC03CF" w:rsidRPr="00930AAA" w:rsidRDefault="00AC03CF" w:rsidP="00216935">
            <w:pPr>
              <w:pStyle w:val="11"/>
              <w:jc w:val="both"/>
              <w:rPr>
                <w:sz w:val="19"/>
                <w:szCs w:val="19"/>
              </w:rPr>
            </w:pPr>
          </w:p>
          <w:p w:rsidR="00AC03CF" w:rsidRPr="00930AAA" w:rsidRDefault="00AC03CF" w:rsidP="00216935">
            <w:pPr>
              <w:pStyle w:val="11"/>
              <w:jc w:val="both"/>
              <w:rPr>
                <w:sz w:val="19"/>
                <w:szCs w:val="19"/>
              </w:rPr>
            </w:pPr>
            <w:r w:rsidRPr="00930AAA">
              <w:rPr>
                <w:sz w:val="19"/>
                <w:szCs w:val="19"/>
              </w:rPr>
              <w:t xml:space="preserve">Наименование </w:t>
            </w:r>
          </w:p>
          <w:p w:rsidR="00AC03CF" w:rsidRPr="00930AAA" w:rsidRDefault="00AC03CF" w:rsidP="00216935">
            <w:pPr>
              <w:pStyle w:val="11"/>
              <w:jc w:val="both"/>
              <w:rPr>
                <w:sz w:val="19"/>
                <w:szCs w:val="19"/>
              </w:rPr>
            </w:pPr>
            <w:r w:rsidRPr="00930AAA">
              <w:rPr>
                <w:sz w:val="19"/>
                <w:szCs w:val="19"/>
              </w:rPr>
              <w:t>_______________________________________</w:t>
            </w:r>
          </w:p>
          <w:p w:rsidR="00AC03CF" w:rsidRPr="00930AAA" w:rsidRDefault="00AC03CF" w:rsidP="00216935">
            <w:pPr>
              <w:pStyle w:val="11"/>
              <w:jc w:val="both"/>
              <w:rPr>
                <w:sz w:val="19"/>
                <w:szCs w:val="19"/>
              </w:rPr>
            </w:pPr>
            <w:r w:rsidRPr="00930AAA">
              <w:rPr>
                <w:sz w:val="19"/>
                <w:szCs w:val="19"/>
              </w:rPr>
              <w:t>_______________________________________</w:t>
            </w:r>
          </w:p>
          <w:p w:rsidR="00AC03CF" w:rsidRPr="00930AAA" w:rsidRDefault="00AC03CF" w:rsidP="00216935">
            <w:pPr>
              <w:pStyle w:val="11"/>
              <w:jc w:val="both"/>
              <w:rPr>
                <w:sz w:val="19"/>
                <w:szCs w:val="19"/>
              </w:rPr>
            </w:pPr>
            <w:r w:rsidRPr="00930AAA">
              <w:rPr>
                <w:sz w:val="19"/>
                <w:szCs w:val="19"/>
              </w:rPr>
              <w:t>ИНН ___________________________________</w:t>
            </w:r>
          </w:p>
          <w:p w:rsidR="00AC03CF" w:rsidRPr="00930AAA" w:rsidRDefault="00AC03CF" w:rsidP="00216935">
            <w:pPr>
              <w:pStyle w:val="11"/>
              <w:jc w:val="both"/>
              <w:rPr>
                <w:sz w:val="19"/>
                <w:szCs w:val="19"/>
              </w:rPr>
            </w:pPr>
            <w:r w:rsidRPr="00930AAA">
              <w:rPr>
                <w:sz w:val="19"/>
                <w:szCs w:val="19"/>
              </w:rPr>
              <w:t>ОГРН (регистрационный номер), дата и место регистрации:</w:t>
            </w:r>
          </w:p>
          <w:p w:rsidR="00AC03CF" w:rsidRPr="00930AAA" w:rsidRDefault="00AC03CF" w:rsidP="00216935">
            <w:pPr>
              <w:pStyle w:val="11"/>
              <w:jc w:val="both"/>
              <w:rPr>
                <w:sz w:val="19"/>
                <w:szCs w:val="19"/>
              </w:rPr>
            </w:pPr>
            <w:r w:rsidRPr="00930AAA">
              <w:rPr>
                <w:sz w:val="19"/>
                <w:szCs w:val="19"/>
              </w:rPr>
              <w:t xml:space="preserve"> ___________________________</w:t>
            </w:r>
          </w:p>
          <w:p w:rsidR="00AC03CF" w:rsidRPr="00930AAA" w:rsidRDefault="00AC03CF" w:rsidP="00216935">
            <w:pPr>
              <w:pStyle w:val="11"/>
              <w:jc w:val="both"/>
              <w:rPr>
                <w:sz w:val="19"/>
                <w:szCs w:val="19"/>
              </w:rPr>
            </w:pPr>
            <w:r w:rsidRPr="00930AAA">
              <w:rPr>
                <w:sz w:val="19"/>
                <w:szCs w:val="19"/>
              </w:rPr>
              <w:t>_______________________________________</w:t>
            </w:r>
          </w:p>
          <w:p w:rsidR="00AC03CF" w:rsidRPr="00930AAA" w:rsidRDefault="00AC03CF" w:rsidP="00216935">
            <w:pPr>
              <w:pStyle w:val="11"/>
              <w:jc w:val="both"/>
              <w:rPr>
                <w:sz w:val="19"/>
                <w:szCs w:val="19"/>
              </w:rPr>
            </w:pPr>
            <w:r w:rsidRPr="00930AAA">
              <w:rPr>
                <w:sz w:val="19"/>
                <w:szCs w:val="19"/>
              </w:rPr>
              <w:t>Банковские реквизиты</w:t>
            </w:r>
          </w:p>
          <w:p w:rsidR="00AC03CF" w:rsidRPr="00930AAA" w:rsidRDefault="00AC03CF" w:rsidP="00216935">
            <w:pPr>
              <w:pStyle w:val="11"/>
              <w:jc w:val="both"/>
              <w:rPr>
                <w:sz w:val="19"/>
                <w:szCs w:val="19"/>
              </w:rPr>
            </w:pPr>
            <w:r w:rsidRPr="00930AAA">
              <w:rPr>
                <w:sz w:val="19"/>
                <w:szCs w:val="19"/>
              </w:rPr>
              <w:t xml:space="preserve"> _____________________________________ _______________________________________</w:t>
            </w:r>
          </w:p>
          <w:p w:rsidR="00AC03CF" w:rsidRPr="00930AAA" w:rsidRDefault="00AC03CF" w:rsidP="00216935">
            <w:pPr>
              <w:pStyle w:val="11"/>
              <w:jc w:val="both"/>
              <w:rPr>
                <w:sz w:val="19"/>
                <w:szCs w:val="19"/>
              </w:rPr>
            </w:pPr>
            <w:r w:rsidRPr="00930AAA">
              <w:rPr>
                <w:sz w:val="19"/>
                <w:szCs w:val="19"/>
              </w:rPr>
              <w:t xml:space="preserve">Место нахождения </w:t>
            </w:r>
          </w:p>
          <w:p w:rsidR="00AC03CF" w:rsidRPr="00930AAA" w:rsidRDefault="00AC03CF" w:rsidP="00216935">
            <w:pPr>
              <w:pStyle w:val="11"/>
              <w:jc w:val="both"/>
              <w:rPr>
                <w:sz w:val="19"/>
                <w:szCs w:val="19"/>
              </w:rPr>
            </w:pPr>
            <w:r w:rsidRPr="00930AAA">
              <w:rPr>
                <w:sz w:val="19"/>
                <w:szCs w:val="19"/>
              </w:rPr>
              <w:t xml:space="preserve"> ______________________________________________________________________________ </w:t>
            </w:r>
          </w:p>
        </w:tc>
      </w:tr>
    </w:tbl>
    <w:p w:rsidR="00AC03CF" w:rsidRPr="00930AAA" w:rsidRDefault="00AC03CF" w:rsidP="00AC03CF">
      <w:pPr>
        <w:ind w:right="-85"/>
        <w:jc w:val="both"/>
        <w:rPr>
          <w:b/>
          <w:sz w:val="19"/>
          <w:szCs w:val="19"/>
        </w:rPr>
      </w:pPr>
      <w:r w:rsidRPr="00930AAA">
        <w:rPr>
          <w:b/>
          <w:sz w:val="19"/>
          <w:szCs w:val="19"/>
        </w:rPr>
        <w:t>БЕНЕФИЦИАР</w:t>
      </w:r>
    </w:p>
    <w:p w:rsidR="00AC03CF" w:rsidRPr="00930AAA" w:rsidRDefault="00AC03CF" w:rsidP="00AC03CF">
      <w:pPr>
        <w:ind w:right="-85"/>
        <w:jc w:val="both"/>
        <w:rPr>
          <w:sz w:val="19"/>
          <w:szCs w:val="19"/>
        </w:rPr>
      </w:pPr>
    </w:p>
    <w:p w:rsidR="00AC03CF" w:rsidRPr="00930AAA" w:rsidRDefault="00AC03CF" w:rsidP="00AC03CF">
      <w:pPr>
        <w:ind w:right="-85"/>
        <w:jc w:val="both"/>
        <w:rPr>
          <w:sz w:val="19"/>
          <w:szCs w:val="19"/>
        </w:rPr>
      </w:pPr>
      <w:r w:rsidRPr="00930AAA">
        <w:rPr>
          <w:sz w:val="19"/>
          <w:szCs w:val="19"/>
        </w:rPr>
        <w:t xml:space="preserve">Наименование ________________________ </w:t>
      </w:r>
    </w:p>
    <w:p w:rsidR="00AC03CF" w:rsidRPr="00930AAA" w:rsidRDefault="00AC03CF" w:rsidP="00AC03CF">
      <w:pPr>
        <w:ind w:right="-85"/>
        <w:jc w:val="both"/>
        <w:rPr>
          <w:sz w:val="19"/>
          <w:szCs w:val="19"/>
        </w:rPr>
      </w:pPr>
      <w:r w:rsidRPr="00930AAA">
        <w:rPr>
          <w:sz w:val="19"/>
          <w:szCs w:val="19"/>
        </w:rPr>
        <w:t xml:space="preserve">ИНН _________________________________ </w:t>
      </w:r>
    </w:p>
    <w:p w:rsidR="00AC03CF" w:rsidRPr="00930AAA" w:rsidRDefault="00AC03CF" w:rsidP="00AC03CF">
      <w:pPr>
        <w:ind w:right="-85"/>
        <w:jc w:val="both"/>
        <w:rPr>
          <w:sz w:val="19"/>
          <w:szCs w:val="19"/>
        </w:rPr>
      </w:pPr>
      <w:r w:rsidRPr="00930AAA">
        <w:rPr>
          <w:sz w:val="19"/>
          <w:szCs w:val="19"/>
        </w:rPr>
        <w:t>ОГРН ________________________________</w:t>
      </w:r>
    </w:p>
    <w:p w:rsidR="00AC03CF" w:rsidRPr="00930AAA" w:rsidRDefault="00AC03CF" w:rsidP="00AC03CF">
      <w:pPr>
        <w:ind w:right="-85"/>
        <w:jc w:val="both"/>
        <w:rPr>
          <w:sz w:val="19"/>
          <w:szCs w:val="19"/>
        </w:rPr>
      </w:pPr>
      <w:r w:rsidRPr="00930AAA">
        <w:rPr>
          <w:sz w:val="19"/>
          <w:szCs w:val="19"/>
        </w:rPr>
        <w:t>Банковские реквизиты ___________________</w:t>
      </w:r>
    </w:p>
    <w:p w:rsidR="00AC03CF" w:rsidRPr="00930AAA" w:rsidRDefault="00AC03CF" w:rsidP="00AC03CF">
      <w:pPr>
        <w:ind w:right="-85"/>
        <w:jc w:val="both"/>
        <w:rPr>
          <w:sz w:val="19"/>
          <w:szCs w:val="19"/>
        </w:rPr>
      </w:pPr>
      <w:r w:rsidRPr="00930AAA">
        <w:rPr>
          <w:sz w:val="19"/>
          <w:szCs w:val="19"/>
        </w:rPr>
        <w:t xml:space="preserve">______________________________________ </w:t>
      </w:r>
    </w:p>
    <w:p w:rsidR="00AC03CF" w:rsidRPr="00930AAA" w:rsidRDefault="00AC03CF" w:rsidP="00AC03CF">
      <w:pPr>
        <w:ind w:right="-85"/>
        <w:jc w:val="both"/>
        <w:rPr>
          <w:sz w:val="19"/>
          <w:szCs w:val="19"/>
        </w:rPr>
      </w:pPr>
      <w:r w:rsidRPr="00930AAA">
        <w:rPr>
          <w:sz w:val="19"/>
          <w:szCs w:val="19"/>
        </w:rPr>
        <w:t xml:space="preserve">Место нахождения _______________________ </w:t>
      </w:r>
    </w:p>
    <w:p w:rsidR="00AC03CF" w:rsidRPr="00930AAA" w:rsidRDefault="00AC03CF" w:rsidP="00AC03CF">
      <w:pPr>
        <w:pStyle w:val="11"/>
        <w:jc w:val="both"/>
        <w:rPr>
          <w:b/>
          <w:sz w:val="19"/>
          <w:szCs w:val="19"/>
        </w:rPr>
      </w:pPr>
    </w:p>
    <w:p w:rsidR="00AC03CF" w:rsidRPr="00930AAA" w:rsidRDefault="00AC03CF" w:rsidP="00AC03CF">
      <w:pPr>
        <w:pStyle w:val="11"/>
        <w:jc w:val="both"/>
        <w:rPr>
          <w:b/>
          <w:sz w:val="19"/>
          <w:szCs w:val="19"/>
        </w:rPr>
      </w:pPr>
    </w:p>
    <w:p w:rsidR="00AC03CF" w:rsidRPr="00930AAA" w:rsidRDefault="00AC03CF" w:rsidP="00AC03CF">
      <w:pPr>
        <w:pStyle w:val="11"/>
        <w:jc w:val="both"/>
        <w:rPr>
          <w:b/>
          <w:sz w:val="19"/>
          <w:szCs w:val="19"/>
        </w:rPr>
      </w:pPr>
      <w:r w:rsidRPr="00930AAA">
        <w:rPr>
          <w:b/>
          <w:sz w:val="19"/>
          <w:szCs w:val="19"/>
        </w:rPr>
        <w:t>ПОДПИСИ СТОРОН</w:t>
      </w:r>
    </w:p>
    <w:tbl>
      <w:tblPr>
        <w:tblW w:w="9746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643"/>
        <w:gridCol w:w="5103"/>
      </w:tblGrid>
      <w:tr w:rsidR="00AC03CF" w:rsidRPr="00930AAA" w:rsidTr="00216935">
        <w:trPr>
          <w:cantSplit/>
        </w:trPr>
        <w:tc>
          <w:tcPr>
            <w:tcW w:w="4643" w:type="dxa"/>
          </w:tcPr>
          <w:p w:rsidR="00AC03CF" w:rsidRPr="00930AAA" w:rsidRDefault="00AC03CF" w:rsidP="00216935">
            <w:pPr>
              <w:pStyle w:val="11"/>
              <w:spacing w:after="40"/>
              <w:jc w:val="both"/>
              <w:rPr>
                <w:b/>
                <w:sz w:val="19"/>
                <w:szCs w:val="19"/>
              </w:rPr>
            </w:pPr>
          </w:p>
          <w:p w:rsidR="00AC03CF" w:rsidRPr="00930AAA" w:rsidRDefault="00AC03CF" w:rsidP="00216935">
            <w:pPr>
              <w:pStyle w:val="11"/>
              <w:spacing w:after="40"/>
              <w:jc w:val="both"/>
              <w:rPr>
                <w:b/>
                <w:sz w:val="19"/>
                <w:szCs w:val="19"/>
              </w:rPr>
            </w:pPr>
          </w:p>
          <w:p w:rsidR="00AC03CF" w:rsidRPr="00930AAA" w:rsidRDefault="00AC03CF" w:rsidP="00216935">
            <w:pPr>
              <w:pStyle w:val="11"/>
              <w:spacing w:after="40"/>
              <w:jc w:val="both"/>
              <w:rPr>
                <w:b/>
                <w:sz w:val="19"/>
                <w:szCs w:val="19"/>
              </w:rPr>
            </w:pPr>
            <w:r w:rsidRPr="00930AAA">
              <w:rPr>
                <w:b/>
                <w:sz w:val="19"/>
                <w:szCs w:val="19"/>
              </w:rPr>
              <w:t>БАНК</w:t>
            </w:r>
          </w:p>
          <w:p w:rsidR="00AC03CF" w:rsidRPr="00930AAA" w:rsidRDefault="00AC03CF" w:rsidP="00216935">
            <w:pPr>
              <w:pStyle w:val="11"/>
              <w:ind w:firstLine="142"/>
              <w:jc w:val="both"/>
              <w:rPr>
                <w:sz w:val="19"/>
                <w:szCs w:val="19"/>
              </w:rPr>
            </w:pPr>
          </w:p>
          <w:p w:rsidR="00AC03CF" w:rsidRPr="00930AAA" w:rsidRDefault="00AC03CF" w:rsidP="00216935">
            <w:pPr>
              <w:pStyle w:val="11"/>
              <w:ind w:firstLine="142"/>
              <w:jc w:val="both"/>
              <w:rPr>
                <w:sz w:val="19"/>
                <w:szCs w:val="19"/>
              </w:rPr>
            </w:pPr>
            <w:proofErr w:type="spellStart"/>
            <w:r w:rsidRPr="00930AAA">
              <w:rPr>
                <w:sz w:val="19"/>
                <w:szCs w:val="19"/>
              </w:rPr>
              <w:t>Президент________________</w:t>
            </w:r>
            <w:proofErr w:type="spellEnd"/>
            <w:r w:rsidRPr="00930AAA">
              <w:rPr>
                <w:sz w:val="19"/>
                <w:szCs w:val="19"/>
              </w:rPr>
              <w:t xml:space="preserve">/ </w:t>
            </w:r>
            <w:proofErr w:type="spellStart"/>
            <w:r w:rsidRPr="00930AAA">
              <w:rPr>
                <w:sz w:val="19"/>
                <w:szCs w:val="19"/>
              </w:rPr>
              <w:t>И.В.Германенко</w:t>
            </w:r>
            <w:proofErr w:type="spellEnd"/>
            <w:r w:rsidRPr="00930AAA">
              <w:rPr>
                <w:sz w:val="19"/>
                <w:szCs w:val="19"/>
              </w:rPr>
              <w:t xml:space="preserve"> /</w:t>
            </w:r>
          </w:p>
          <w:p w:rsidR="00AC03CF" w:rsidRPr="00930AAA" w:rsidRDefault="00AC03CF" w:rsidP="00216935">
            <w:pPr>
              <w:pStyle w:val="11"/>
              <w:ind w:firstLine="397"/>
              <w:jc w:val="both"/>
              <w:rPr>
                <w:sz w:val="19"/>
                <w:szCs w:val="19"/>
              </w:rPr>
            </w:pPr>
            <w:r w:rsidRPr="00930AAA">
              <w:rPr>
                <w:sz w:val="19"/>
                <w:szCs w:val="19"/>
              </w:rPr>
              <w:t xml:space="preserve">                           </w:t>
            </w:r>
          </w:p>
          <w:p w:rsidR="00AC03CF" w:rsidRPr="00930AAA" w:rsidRDefault="00AC03CF" w:rsidP="00216935">
            <w:pPr>
              <w:pStyle w:val="11"/>
              <w:ind w:firstLine="397"/>
              <w:jc w:val="both"/>
              <w:rPr>
                <w:sz w:val="19"/>
                <w:szCs w:val="19"/>
              </w:rPr>
            </w:pPr>
            <w:r w:rsidRPr="00930AAA">
              <w:rPr>
                <w:sz w:val="19"/>
                <w:szCs w:val="19"/>
              </w:rPr>
              <w:t xml:space="preserve"> М.П.</w:t>
            </w:r>
          </w:p>
        </w:tc>
        <w:tc>
          <w:tcPr>
            <w:tcW w:w="5103" w:type="dxa"/>
          </w:tcPr>
          <w:p w:rsidR="00AC03CF" w:rsidRPr="00930AAA" w:rsidRDefault="00AC03CF" w:rsidP="00216935">
            <w:pPr>
              <w:pStyle w:val="11"/>
              <w:spacing w:after="40"/>
              <w:ind w:firstLine="37"/>
              <w:jc w:val="both"/>
              <w:rPr>
                <w:b/>
                <w:sz w:val="19"/>
                <w:szCs w:val="19"/>
              </w:rPr>
            </w:pPr>
          </w:p>
          <w:p w:rsidR="00AC03CF" w:rsidRPr="00930AAA" w:rsidRDefault="00AC03CF" w:rsidP="00216935">
            <w:pPr>
              <w:pStyle w:val="11"/>
              <w:spacing w:after="40"/>
              <w:ind w:firstLine="37"/>
              <w:jc w:val="both"/>
              <w:rPr>
                <w:b/>
                <w:sz w:val="19"/>
                <w:szCs w:val="19"/>
              </w:rPr>
            </w:pPr>
          </w:p>
          <w:p w:rsidR="00AC03CF" w:rsidRPr="00930AAA" w:rsidRDefault="00AC03CF" w:rsidP="00216935">
            <w:pPr>
              <w:pStyle w:val="11"/>
              <w:spacing w:after="40"/>
              <w:ind w:firstLine="37"/>
              <w:jc w:val="both"/>
              <w:rPr>
                <w:b/>
                <w:sz w:val="19"/>
                <w:szCs w:val="19"/>
              </w:rPr>
            </w:pPr>
            <w:r w:rsidRPr="00930AAA">
              <w:rPr>
                <w:b/>
                <w:sz w:val="19"/>
                <w:szCs w:val="19"/>
              </w:rPr>
              <w:t>ДЕПОНЕНТ</w:t>
            </w:r>
          </w:p>
          <w:p w:rsidR="00AC03CF" w:rsidRPr="00930AAA" w:rsidRDefault="00AC03CF" w:rsidP="00216935">
            <w:pPr>
              <w:pStyle w:val="11"/>
              <w:ind w:firstLine="217"/>
              <w:jc w:val="both"/>
              <w:rPr>
                <w:sz w:val="19"/>
                <w:szCs w:val="19"/>
              </w:rPr>
            </w:pPr>
          </w:p>
          <w:p w:rsidR="00AC03CF" w:rsidRPr="00930AAA" w:rsidRDefault="00AC03CF" w:rsidP="00216935">
            <w:pPr>
              <w:pStyle w:val="11"/>
              <w:ind w:firstLine="217"/>
              <w:jc w:val="both"/>
              <w:rPr>
                <w:sz w:val="19"/>
                <w:szCs w:val="19"/>
              </w:rPr>
            </w:pPr>
            <w:r w:rsidRPr="00930AAA">
              <w:rPr>
                <w:sz w:val="19"/>
                <w:szCs w:val="19"/>
              </w:rPr>
              <w:t>__________________/_________________/</w:t>
            </w:r>
          </w:p>
          <w:p w:rsidR="00AC03CF" w:rsidRPr="00930AAA" w:rsidRDefault="00AC03CF" w:rsidP="00216935">
            <w:pPr>
              <w:pStyle w:val="11"/>
              <w:ind w:firstLine="397"/>
              <w:jc w:val="both"/>
              <w:rPr>
                <w:sz w:val="19"/>
                <w:szCs w:val="19"/>
              </w:rPr>
            </w:pPr>
            <w:r w:rsidRPr="00930AAA">
              <w:rPr>
                <w:sz w:val="19"/>
                <w:szCs w:val="19"/>
              </w:rPr>
              <w:t xml:space="preserve">                                    </w:t>
            </w:r>
          </w:p>
          <w:p w:rsidR="00AC03CF" w:rsidRPr="00930AAA" w:rsidRDefault="00AC03CF" w:rsidP="00216935">
            <w:pPr>
              <w:pStyle w:val="11"/>
              <w:ind w:firstLine="397"/>
              <w:jc w:val="both"/>
              <w:rPr>
                <w:sz w:val="19"/>
                <w:szCs w:val="19"/>
              </w:rPr>
            </w:pPr>
            <w:r w:rsidRPr="00930AAA">
              <w:rPr>
                <w:sz w:val="19"/>
                <w:szCs w:val="19"/>
              </w:rPr>
              <w:t xml:space="preserve"> М.П.</w:t>
            </w:r>
          </w:p>
        </w:tc>
      </w:tr>
    </w:tbl>
    <w:p w:rsidR="00AC03CF" w:rsidRPr="00930AAA" w:rsidRDefault="00AC03CF" w:rsidP="00AC03CF">
      <w:pPr>
        <w:ind w:right="-85"/>
        <w:jc w:val="both"/>
        <w:rPr>
          <w:b/>
          <w:sz w:val="19"/>
          <w:szCs w:val="19"/>
        </w:rPr>
      </w:pPr>
    </w:p>
    <w:p w:rsidR="00AC03CF" w:rsidRPr="00930AAA" w:rsidRDefault="00AC03CF" w:rsidP="00AC03CF">
      <w:pPr>
        <w:ind w:right="-85"/>
        <w:jc w:val="both"/>
        <w:rPr>
          <w:b/>
          <w:sz w:val="19"/>
          <w:szCs w:val="19"/>
        </w:rPr>
      </w:pPr>
    </w:p>
    <w:p w:rsidR="00AC03CF" w:rsidRPr="00930AAA" w:rsidRDefault="00AC03CF" w:rsidP="00AC03CF">
      <w:pPr>
        <w:ind w:right="-85"/>
        <w:jc w:val="both"/>
        <w:rPr>
          <w:b/>
          <w:sz w:val="19"/>
          <w:szCs w:val="19"/>
        </w:rPr>
      </w:pPr>
      <w:r w:rsidRPr="00930AAA">
        <w:rPr>
          <w:b/>
          <w:sz w:val="19"/>
          <w:szCs w:val="19"/>
        </w:rPr>
        <w:t>БЕНЕФИЦИАР</w:t>
      </w:r>
    </w:p>
    <w:p w:rsidR="00AC03CF" w:rsidRPr="00930AAA" w:rsidRDefault="00AC03CF" w:rsidP="00AC03CF">
      <w:pPr>
        <w:pStyle w:val="11"/>
        <w:ind w:firstLine="142"/>
        <w:jc w:val="both"/>
        <w:rPr>
          <w:sz w:val="19"/>
          <w:szCs w:val="19"/>
        </w:rPr>
      </w:pPr>
    </w:p>
    <w:p w:rsidR="00AC03CF" w:rsidRPr="00930AAA" w:rsidRDefault="00AC03CF" w:rsidP="00AC03CF">
      <w:pPr>
        <w:pStyle w:val="11"/>
        <w:ind w:firstLine="142"/>
        <w:jc w:val="both"/>
        <w:rPr>
          <w:sz w:val="19"/>
          <w:szCs w:val="19"/>
        </w:rPr>
      </w:pPr>
      <w:r w:rsidRPr="00930AAA">
        <w:rPr>
          <w:sz w:val="19"/>
          <w:szCs w:val="19"/>
        </w:rPr>
        <w:t>________________/__________________/</w:t>
      </w:r>
    </w:p>
    <w:p w:rsidR="00AC03CF" w:rsidRPr="00930AAA" w:rsidRDefault="00AC03CF" w:rsidP="00AC03CF">
      <w:pPr>
        <w:pStyle w:val="11"/>
        <w:ind w:firstLine="397"/>
        <w:jc w:val="both"/>
        <w:rPr>
          <w:sz w:val="19"/>
          <w:szCs w:val="19"/>
        </w:rPr>
      </w:pPr>
      <w:r w:rsidRPr="00930AAA">
        <w:rPr>
          <w:sz w:val="19"/>
          <w:szCs w:val="19"/>
        </w:rPr>
        <w:t xml:space="preserve">                           </w:t>
      </w:r>
    </w:p>
    <w:p w:rsidR="00AC03CF" w:rsidRPr="00930AAA" w:rsidRDefault="00AC03CF" w:rsidP="00AC03CF">
      <w:pPr>
        <w:ind w:right="-85"/>
        <w:jc w:val="both"/>
        <w:rPr>
          <w:b/>
          <w:sz w:val="19"/>
          <w:szCs w:val="19"/>
        </w:rPr>
      </w:pPr>
      <w:r w:rsidRPr="00930AAA">
        <w:rPr>
          <w:sz w:val="19"/>
          <w:szCs w:val="19"/>
        </w:rPr>
        <w:t xml:space="preserve"> М.П.</w:t>
      </w:r>
    </w:p>
    <w:p w:rsidR="00AC03CF" w:rsidRPr="00930AAA" w:rsidRDefault="00AC03CF" w:rsidP="00AC03CF">
      <w:pPr>
        <w:rPr>
          <w:sz w:val="19"/>
          <w:szCs w:val="19"/>
        </w:rPr>
      </w:pPr>
    </w:p>
    <w:p w:rsidR="00AC03CF" w:rsidRDefault="00AC03CF" w:rsidP="00AC03CF">
      <w:pPr>
        <w:rPr>
          <w:sz w:val="19"/>
          <w:szCs w:val="19"/>
        </w:rPr>
      </w:pPr>
    </w:p>
    <w:p w:rsidR="00AC03CF" w:rsidRDefault="00AC03CF" w:rsidP="00AC03CF">
      <w:pPr>
        <w:rPr>
          <w:sz w:val="19"/>
          <w:szCs w:val="19"/>
        </w:rPr>
      </w:pPr>
    </w:p>
    <w:p w:rsidR="00AC03CF" w:rsidRDefault="00AC03CF" w:rsidP="00AC03CF">
      <w:pPr>
        <w:rPr>
          <w:sz w:val="19"/>
          <w:szCs w:val="19"/>
        </w:rPr>
      </w:pPr>
    </w:p>
    <w:p w:rsidR="00AC03CF" w:rsidRDefault="00AC03CF" w:rsidP="00AC03CF">
      <w:pPr>
        <w:rPr>
          <w:sz w:val="19"/>
          <w:szCs w:val="19"/>
        </w:rPr>
      </w:pPr>
    </w:p>
    <w:p w:rsidR="00AC03CF" w:rsidRDefault="00AC03CF" w:rsidP="00AC03CF">
      <w:pPr>
        <w:rPr>
          <w:sz w:val="19"/>
          <w:szCs w:val="19"/>
        </w:rPr>
      </w:pPr>
    </w:p>
    <w:p w:rsidR="00AC03CF" w:rsidRDefault="00AC03CF" w:rsidP="00AC03CF">
      <w:pPr>
        <w:rPr>
          <w:sz w:val="19"/>
          <w:szCs w:val="19"/>
        </w:rPr>
      </w:pPr>
    </w:p>
    <w:p w:rsidR="00AC03CF" w:rsidRDefault="00AC03CF" w:rsidP="00AC03CF">
      <w:pPr>
        <w:rPr>
          <w:sz w:val="19"/>
          <w:szCs w:val="19"/>
        </w:rPr>
      </w:pPr>
    </w:p>
    <w:p w:rsidR="00AC03CF" w:rsidRDefault="00AC03CF" w:rsidP="00AC03CF">
      <w:pPr>
        <w:rPr>
          <w:sz w:val="19"/>
          <w:szCs w:val="19"/>
        </w:rPr>
      </w:pPr>
    </w:p>
    <w:p w:rsidR="00AC03CF" w:rsidRDefault="00AC03CF" w:rsidP="00AC03CF">
      <w:pPr>
        <w:rPr>
          <w:sz w:val="19"/>
          <w:szCs w:val="19"/>
        </w:rPr>
      </w:pPr>
    </w:p>
    <w:p w:rsidR="00AC03CF" w:rsidRDefault="00AC03CF" w:rsidP="00AC03CF">
      <w:pPr>
        <w:rPr>
          <w:sz w:val="19"/>
          <w:szCs w:val="19"/>
        </w:rPr>
      </w:pPr>
    </w:p>
    <w:p w:rsidR="00AC03CF" w:rsidRDefault="00AC03CF" w:rsidP="00AC03CF">
      <w:pPr>
        <w:rPr>
          <w:sz w:val="19"/>
          <w:szCs w:val="19"/>
        </w:rPr>
      </w:pPr>
    </w:p>
    <w:p w:rsidR="00AC03CF" w:rsidRDefault="00AC03CF" w:rsidP="00AC03CF">
      <w:pPr>
        <w:rPr>
          <w:sz w:val="19"/>
          <w:szCs w:val="19"/>
        </w:rPr>
      </w:pPr>
    </w:p>
    <w:p w:rsidR="00AC03CF" w:rsidRDefault="00AC03CF" w:rsidP="00AC03CF">
      <w:pPr>
        <w:rPr>
          <w:sz w:val="19"/>
          <w:szCs w:val="19"/>
        </w:rPr>
      </w:pPr>
    </w:p>
    <w:p w:rsidR="00AC03CF" w:rsidRDefault="00AC03CF" w:rsidP="00AC03CF">
      <w:pPr>
        <w:rPr>
          <w:sz w:val="19"/>
          <w:szCs w:val="19"/>
        </w:rPr>
      </w:pPr>
    </w:p>
    <w:p w:rsidR="00AC03CF" w:rsidRDefault="00AC03CF" w:rsidP="00AC03CF">
      <w:pPr>
        <w:rPr>
          <w:sz w:val="19"/>
          <w:szCs w:val="19"/>
        </w:rPr>
      </w:pPr>
    </w:p>
    <w:p w:rsidR="00AC03CF" w:rsidRDefault="00AC03CF" w:rsidP="00AC03CF">
      <w:pPr>
        <w:rPr>
          <w:sz w:val="19"/>
          <w:szCs w:val="19"/>
        </w:rPr>
      </w:pPr>
    </w:p>
    <w:p w:rsidR="00AC03CF" w:rsidRDefault="00AC03CF" w:rsidP="00AC03CF">
      <w:pPr>
        <w:rPr>
          <w:sz w:val="19"/>
          <w:szCs w:val="19"/>
        </w:rPr>
      </w:pPr>
    </w:p>
    <w:p w:rsidR="00AC03CF" w:rsidRDefault="00AC03CF" w:rsidP="00AC03CF">
      <w:pPr>
        <w:rPr>
          <w:sz w:val="19"/>
          <w:szCs w:val="19"/>
        </w:rPr>
      </w:pPr>
    </w:p>
    <w:p w:rsidR="00AC03CF" w:rsidRDefault="00AC03CF" w:rsidP="00AC03CF">
      <w:pPr>
        <w:rPr>
          <w:sz w:val="19"/>
          <w:szCs w:val="19"/>
        </w:rPr>
      </w:pPr>
    </w:p>
    <w:p w:rsidR="00AC03CF" w:rsidRDefault="00AC03CF" w:rsidP="00AC03CF">
      <w:pPr>
        <w:rPr>
          <w:sz w:val="19"/>
          <w:szCs w:val="19"/>
        </w:rPr>
      </w:pPr>
    </w:p>
    <w:p w:rsidR="00AC03CF" w:rsidRDefault="00AC03CF" w:rsidP="00AC03CF">
      <w:pPr>
        <w:rPr>
          <w:sz w:val="19"/>
          <w:szCs w:val="19"/>
        </w:rPr>
      </w:pPr>
    </w:p>
    <w:p w:rsidR="00AC03CF" w:rsidRDefault="00AC03CF" w:rsidP="00AC03CF">
      <w:pPr>
        <w:rPr>
          <w:sz w:val="19"/>
          <w:szCs w:val="19"/>
        </w:rPr>
      </w:pPr>
    </w:p>
    <w:p w:rsidR="00AC03CF" w:rsidRDefault="00AC03CF" w:rsidP="00AC03CF">
      <w:pPr>
        <w:rPr>
          <w:sz w:val="19"/>
          <w:szCs w:val="19"/>
        </w:rPr>
      </w:pPr>
    </w:p>
    <w:p w:rsidR="00AC03CF" w:rsidRDefault="00AC03CF" w:rsidP="00AC03CF">
      <w:pPr>
        <w:rPr>
          <w:sz w:val="19"/>
          <w:szCs w:val="19"/>
        </w:rPr>
      </w:pPr>
    </w:p>
    <w:p w:rsidR="00AC03CF" w:rsidRDefault="00AC03CF" w:rsidP="00AC03CF">
      <w:pPr>
        <w:rPr>
          <w:sz w:val="19"/>
          <w:szCs w:val="19"/>
        </w:rPr>
      </w:pPr>
    </w:p>
    <w:p w:rsidR="00AC03CF" w:rsidRDefault="00AC03CF" w:rsidP="00AC03CF">
      <w:pPr>
        <w:rPr>
          <w:sz w:val="19"/>
          <w:szCs w:val="19"/>
        </w:rPr>
      </w:pPr>
    </w:p>
    <w:p w:rsidR="00AC03CF" w:rsidRDefault="00AC03CF" w:rsidP="00AC03CF">
      <w:pPr>
        <w:rPr>
          <w:sz w:val="19"/>
          <w:szCs w:val="19"/>
        </w:rPr>
      </w:pPr>
    </w:p>
    <w:p w:rsidR="00AC03CF" w:rsidRDefault="00AC03CF" w:rsidP="00AC03CF">
      <w:pPr>
        <w:rPr>
          <w:sz w:val="19"/>
          <w:szCs w:val="19"/>
        </w:rPr>
      </w:pPr>
    </w:p>
    <w:p w:rsidR="00AC03CF" w:rsidRDefault="00AC03CF" w:rsidP="00AC03CF">
      <w:pPr>
        <w:rPr>
          <w:sz w:val="19"/>
          <w:szCs w:val="19"/>
        </w:rPr>
      </w:pPr>
    </w:p>
    <w:p w:rsidR="00AC03CF" w:rsidRDefault="00AC03CF" w:rsidP="00AC03CF">
      <w:pPr>
        <w:rPr>
          <w:sz w:val="19"/>
          <w:szCs w:val="19"/>
        </w:rPr>
      </w:pPr>
    </w:p>
    <w:p w:rsidR="00AC03CF" w:rsidRDefault="00AC03CF" w:rsidP="00AC03CF">
      <w:pPr>
        <w:rPr>
          <w:sz w:val="19"/>
          <w:szCs w:val="19"/>
        </w:rPr>
      </w:pPr>
    </w:p>
    <w:p w:rsidR="00AC03CF" w:rsidRDefault="00AC03CF" w:rsidP="00AC03CF">
      <w:pPr>
        <w:rPr>
          <w:sz w:val="19"/>
          <w:szCs w:val="19"/>
        </w:rPr>
      </w:pPr>
    </w:p>
    <w:p w:rsidR="00AC03CF" w:rsidRDefault="00AC03CF" w:rsidP="00AC03CF">
      <w:pPr>
        <w:rPr>
          <w:sz w:val="19"/>
          <w:szCs w:val="19"/>
        </w:rPr>
      </w:pPr>
    </w:p>
    <w:p w:rsidR="00AC03CF" w:rsidRDefault="00AC03CF" w:rsidP="00AC03CF">
      <w:pPr>
        <w:rPr>
          <w:sz w:val="19"/>
          <w:szCs w:val="19"/>
        </w:rPr>
      </w:pPr>
    </w:p>
    <w:p w:rsidR="00AC03CF" w:rsidRDefault="00AC03CF" w:rsidP="00AC03CF">
      <w:pPr>
        <w:rPr>
          <w:sz w:val="19"/>
          <w:szCs w:val="19"/>
        </w:rPr>
      </w:pPr>
    </w:p>
    <w:p w:rsidR="00AC03CF" w:rsidRDefault="00AC03CF" w:rsidP="00AC03CF">
      <w:pPr>
        <w:rPr>
          <w:sz w:val="19"/>
          <w:szCs w:val="19"/>
        </w:rPr>
      </w:pPr>
    </w:p>
    <w:p w:rsidR="00AC03CF" w:rsidRDefault="00AC03CF" w:rsidP="00AC03CF">
      <w:pPr>
        <w:rPr>
          <w:sz w:val="19"/>
          <w:szCs w:val="19"/>
        </w:rPr>
      </w:pPr>
    </w:p>
    <w:p w:rsidR="00AC03CF" w:rsidRDefault="00AC03CF" w:rsidP="00AC03CF">
      <w:pPr>
        <w:rPr>
          <w:sz w:val="19"/>
          <w:szCs w:val="19"/>
        </w:rPr>
      </w:pPr>
    </w:p>
    <w:p w:rsidR="00AC03CF" w:rsidRDefault="00AC03CF" w:rsidP="00AC03CF">
      <w:pPr>
        <w:rPr>
          <w:sz w:val="19"/>
          <w:szCs w:val="19"/>
        </w:rPr>
      </w:pPr>
    </w:p>
    <w:p w:rsidR="00AC03CF" w:rsidRDefault="00AC03CF" w:rsidP="00AC03CF">
      <w:pPr>
        <w:rPr>
          <w:sz w:val="19"/>
          <w:szCs w:val="19"/>
        </w:rPr>
      </w:pPr>
    </w:p>
    <w:p w:rsidR="00AC03CF" w:rsidRDefault="00AC03CF" w:rsidP="00AC03CF">
      <w:pPr>
        <w:rPr>
          <w:sz w:val="19"/>
          <w:szCs w:val="19"/>
        </w:rPr>
      </w:pPr>
    </w:p>
    <w:p w:rsidR="00AC03CF" w:rsidRDefault="00AC03CF" w:rsidP="00AC03CF">
      <w:pPr>
        <w:rPr>
          <w:sz w:val="19"/>
          <w:szCs w:val="19"/>
        </w:rPr>
      </w:pPr>
    </w:p>
    <w:p w:rsidR="00AC03CF" w:rsidRDefault="00AC03CF" w:rsidP="00AC03CF">
      <w:pPr>
        <w:rPr>
          <w:sz w:val="19"/>
          <w:szCs w:val="19"/>
        </w:rPr>
      </w:pPr>
    </w:p>
    <w:p w:rsidR="00AC03CF" w:rsidRDefault="00AC03CF" w:rsidP="00AC03CF">
      <w:pPr>
        <w:rPr>
          <w:sz w:val="19"/>
          <w:szCs w:val="19"/>
        </w:rPr>
      </w:pPr>
    </w:p>
    <w:p w:rsidR="00AC03CF" w:rsidRDefault="00AC03CF" w:rsidP="00AC03CF">
      <w:pPr>
        <w:rPr>
          <w:sz w:val="19"/>
          <w:szCs w:val="19"/>
        </w:rPr>
      </w:pPr>
    </w:p>
    <w:p w:rsidR="00AC03CF" w:rsidRDefault="00AC03CF" w:rsidP="00AC03CF">
      <w:pPr>
        <w:rPr>
          <w:sz w:val="19"/>
          <w:szCs w:val="19"/>
        </w:rPr>
      </w:pPr>
    </w:p>
    <w:p w:rsidR="00AC03CF" w:rsidRDefault="00AC03CF" w:rsidP="00AC03CF">
      <w:pPr>
        <w:rPr>
          <w:sz w:val="19"/>
          <w:szCs w:val="19"/>
        </w:rPr>
      </w:pPr>
    </w:p>
    <w:p w:rsidR="00AC03CF" w:rsidRDefault="00AC03CF" w:rsidP="00AC03CF">
      <w:pPr>
        <w:rPr>
          <w:sz w:val="19"/>
          <w:szCs w:val="19"/>
        </w:rPr>
      </w:pPr>
    </w:p>
    <w:p w:rsidR="00AC03CF" w:rsidRDefault="00AC03CF" w:rsidP="00AC03CF">
      <w:pPr>
        <w:rPr>
          <w:sz w:val="19"/>
          <w:szCs w:val="19"/>
        </w:rPr>
      </w:pPr>
    </w:p>
    <w:p w:rsidR="00AC03CF" w:rsidRDefault="00AC03CF" w:rsidP="00AC03CF">
      <w:pPr>
        <w:rPr>
          <w:sz w:val="19"/>
          <w:szCs w:val="19"/>
        </w:rPr>
      </w:pPr>
    </w:p>
    <w:p w:rsidR="00AC03CF" w:rsidRDefault="00AC03CF" w:rsidP="00AC03CF">
      <w:pPr>
        <w:rPr>
          <w:sz w:val="19"/>
          <w:szCs w:val="19"/>
        </w:rPr>
      </w:pPr>
    </w:p>
    <w:p w:rsidR="00AC03CF" w:rsidRDefault="00AC03CF" w:rsidP="00AC03CF">
      <w:pPr>
        <w:rPr>
          <w:sz w:val="19"/>
          <w:szCs w:val="19"/>
        </w:rPr>
      </w:pPr>
    </w:p>
    <w:p w:rsidR="00AC03CF" w:rsidRDefault="00AC03CF" w:rsidP="00AC03CF">
      <w:pPr>
        <w:rPr>
          <w:sz w:val="19"/>
          <w:szCs w:val="19"/>
        </w:rPr>
      </w:pPr>
    </w:p>
    <w:p w:rsidR="00AC03CF" w:rsidRDefault="00AC03CF" w:rsidP="00AC03CF">
      <w:pPr>
        <w:rPr>
          <w:sz w:val="19"/>
          <w:szCs w:val="19"/>
        </w:rPr>
      </w:pPr>
    </w:p>
    <w:p w:rsidR="00AC03CF" w:rsidRDefault="00AC03CF" w:rsidP="00AC03CF">
      <w:pPr>
        <w:rPr>
          <w:sz w:val="19"/>
          <w:szCs w:val="19"/>
        </w:rPr>
      </w:pPr>
    </w:p>
    <w:p w:rsidR="00AC03CF" w:rsidRPr="00930AAA" w:rsidRDefault="00AC03CF" w:rsidP="00AC03CF">
      <w:pPr>
        <w:adjustRightInd w:val="0"/>
        <w:ind w:firstLine="540"/>
        <w:jc w:val="right"/>
        <w:outlineLvl w:val="0"/>
        <w:rPr>
          <w:b/>
          <w:sz w:val="19"/>
          <w:szCs w:val="19"/>
        </w:rPr>
      </w:pPr>
      <w:r w:rsidRPr="00930AAA">
        <w:rPr>
          <w:b/>
          <w:noProof/>
          <w:sz w:val="19"/>
          <w:szCs w:val="19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-50800</wp:posOffset>
            </wp:positionV>
            <wp:extent cx="869315" cy="605155"/>
            <wp:effectExtent l="19050" t="0" r="0" b="0"/>
            <wp:wrapSquare wrapText="bothSides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60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0AAA">
        <w:rPr>
          <w:b/>
          <w:sz w:val="19"/>
          <w:szCs w:val="19"/>
        </w:rPr>
        <w:t>Приложение №1</w:t>
      </w:r>
    </w:p>
    <w:p w:rsidR="00AC03CF" w:rsidRPr="00930AAA" w:rsidRDefault="00AC03CF" w:rsidP="00AC03CF">
      <w:pPr>
        <w:pStyle w:val="1"/>
        <w:jc w:val="right"/>
        <w:rPr>
          <w:sz w:val="19"/>
          <w:szCs w:val="19"/>
        </w:rPr>
      </w:pPr>
      <w:r w:rsidRPr="00930AAA">
        <w:rPr>
          <w:sz w:val="19"/>
          <w:szCs w:val="19"/>
        </w:rPr>
        <w:t>К ДОГОВОРУ  БАНКОВСКОГО  СЧЕТА</w:t>
      </w:r>
    </w:p>
    <w:p w:rsidR="00AC03CF" w:rsidRPr="00930AAA" w:rsidRDefault="00AC03CF" w:rsidP="00AC03CF">
      <w:pPr>
        <w:ind w:right="-85"/>
        <w:jc w:val="right"/>
        <w:rPr>
          <w:i/>
          <w:sz w:val="19"/>
          <w:szCs w:val="19"/>
        </w:rPr>
      </w:pPr>
      <w:r w:rsidRPr="00930AAA">
        <w:rPr>
          <w:i/>
          <w:sz w:val="19"/>
          <w:szCs w:val="19"/>
        </w:rPr>
        <w:t xml:space="preserve">(специальный счет </w:t>
      </w:r>
      <w:proofErr w:type="spellStart"/>
      <w:r w:rsidRPr="00930AAA">
        <w:rPr>
          <w:i/>
          <w:sz w:val="19"/>
          <w:szCs w:val="19"/>
        </w:rPr>
        <w:t>эскроу</w:t>
      </w:r>
      <w:proofErr w:type="spellEnd"/>
      <w:r w:rsidRPr="00930AAA">
        <w:rPr>
          <w:i/>
          <w:color w:val="FF0000"/>
          <w:sz w:val="19"/>
          <w:szCs w:val="19"/>
        </w:rPr>
        <w:t xml:space="preserve"> </w:t>
      </w:r>
      <w:r w:rsidRPr="00930AAA">
        <w:rPr>
          <w:i/>
          <w:sz w:val="19"/>
          <w:szCs w:val="19"/>
        </w:rPr>
        <w:t xml:space="preserve">юридического лица/индивидуального </w:t>
      </w:r>
      <w:proofErr w:type="spellStart"/>
      <w:r w:rsidRPr="00930AAA">
        <w:rPr>
          <w:i/>
          <w:sz w:val="19"/>
          <w:szCs w:val="19"/>
        </w:rPr>
        <w:t>предпринимаетля</w:t>
      </w:r>
      <w:proofErr w:type="spellEnd"/>
      <w:r w:rsidRPr="00930AAA">
        <w:rPr>
          <w:i/>
          <w:sz w:val="19"/>
          <w:szCs w:val="19"/>
        </w:rPr>
        <w:t>)</w:t>
      </w:r>
    </w:p>
    <w:p w:rsidR="00AC03CF" w:rsidRPr="00930AAA" w:rsidRDefault="00AC03CF" w:rsidP="00AC03CF">
      <w:pPr>
        <w:jc w:val="right"/>
        <w:rPr>
          <w:b/>
          <w:bCs/>
          <w:sz w:val="19"/>
          <w:szCs w:val="19"/>
        </w:rPr>
      </w:pPr>
      <w:r w:rsidRPr="00930AAA">
        <w:rPr>
          <w:b/>
          <w:bCs/>
          <w:sz w:val="19"/>
          <w:szCs w:val="19"/>
        </w:rPr>
        <w:t>№ ______  от  «_____» _____________ 20__г.</w:t>
      </w:r>
    </w:p>
    <w:p w:rsidR="00AC03CF" w:rsidRPr="00930AAA" w:rsidRDefault="00AC03CF" w:rsidP="00AC03CF">
      <w:pPr>
        <w:spacing w:line="276" w:lineRule="auto"/>
        <w:ind w:firstLine="567"/>
        <w:jc w:val="right"/>
        <w:rPr>
          <w:i/>
          <w:iCs/>
          <w:sz w:val="19"/>
          <w:szCs w:val="19"/>
        </w:rPr>
      </w:pPr>
    </w:p>
    <w:p w:rsidR="00AC03CF" w:rsidRPr="00930AAA" w:rsidRDefault="00AC03CF" w:rsidP="00AC03CF">
      <w:pPr>
        <w:ind w:firstLine="720"/>
        <w:jc w:val="both"/>
        <w:rPr>
          <w:b/>
          <w:i/>
          <w:sz w:val="19"/>
          <w:szCs w:val="19"/>
          <w:u w:val="single"/>
        </w:rPr>
      </w:pPr>
    </w:p>
    <w:p w:rsidR="00AC03CF" w:rsidRPr="00930AAA" w:rsidRDefault="00AC03CF" w:rsidP="00AC03CF">
      <w:pPr>
        <w:ind w:firstLine="720"/>
        <w:jc w:val="both"/>
        <w:rPr>
          <w:b/>
          <w:i/>
          <w:sz w:val="19"/>
          <w:szCs w:val="19"/>
          <w:u w:val="single"/>
        </w:rPr>
      </w:pPr>
      <w:r w:rsidRPr="00930AAA">
        <w:rPr>
          <w:b/>
          <w:i/>
          <w:sz w:val="19"/>
          <w:szCs w:val="19"/>
          <w:u w:val="single"/>
        </w:rPr>
        <w:t>Указанные в настоящем списке документы предоставляются в отношении ДЕПОНЕТА и БЕНЕФИЦИАРА</w:t>
      </w:r>
    </w:p>
    <w:p w:rsidR="00AC03CF" w:rsidRPr="00930AAA" w:rsidRDefault="00AC03CF" w:rsidP="00AC03CF">
      <w:pPr>
        <w:ind w:left="-720"/>
        <w:jc w:val="center"/>
        <w:rPr>
          <w:b/>
          <w:i/>
          <w:sz w:val="19"/>
          <w:szCs w:val="19"/>
          <w:u w:val="single"/>
        </w:rPr>
      </w:pPr>
    </w:p>
    <w:p w:rsidR="00AC03CF" w:rsidRPr="00930AAA" w:rsidRDefault="00AC03CF" w:rsidP="00AC03CF">
      <w:pPr>
        <w:ind w:left="-720"/>
        <w:jc w:val="center"/>
        <w:rPr>
          <w:b/>
          <w:i/>
          <w:sz w:val="19"/>
          <w:szCs w:val="19"/>
          <w:u w:val="single"/>
        </w:rPr>
      </w:pPr>
      <w:r w:rsidRPr="00930AAA">
        <w:rPr>
          <w:b/>
          <w:i/>
          <w:sz w:val="19"/>
          <w:szCs w:val="19"/>
          <w:u w:val="single"/>
        </w:rPr>
        <w:t>Список документов, предоставляемых  в ООО КБ «</w:t>
      </w:r>
      <w:proofErr w:type="spellStart"/>
      <w:r w:rsidRPr="00930AAA">
        <w:rPr>
          <w:b/>
          <w:i/>
          <w:sz w:val="19"/>
          <w:szCs w:val="19"/>
          <w:u w:val="single"/>
        </w:rPr>
        <w:t>Алтайкапиталбанк</w:t>
      </w:r>
      <w:proofErr w:type="spellEnd"/>
      <w:r w:rsidRPr="00930AAA">
        <w:rPr>
          <w:b/>
          <w:i/>
          <w:sz w:val="19"/>
          <w:szCs w:val="19"/>
          <w:u w:val="single"/>
        </w:rPr>
        <w:t xml:space="preserve">» </w:t>
      </w:r>
    </w:p>
    <w:p w:rsidR="00AC03CF" w:rsidRPr="00930AAA" w:rsidRDefault="00AC03CF" w:rsidP="00AC03CF">
      <w:pPr>
        <w:ind w:left="-720"/>
        <w:jc w:val="center"/>
        <w:rPr>
          <w:b/>
          <w:i/>
          <w:sz w:val="19"/>
          <w:szCs w:val="19"/>
          <w:u w:val="single"/>
        </w:rPr>
      </w:pPr>
      <w:r w:rsidRPr="00930AAA">
        <w:rPr>
          <w:b/>
          <w:i/>
          <w:sz w:val="19"/>
          <w:szCs w:val="19"/>
          <w:u w:val="single"/>
        </w:rPr>
        <w:t>для открытия счета  юридическому лицу</w:t>
      </w:r>
    </w:p>
    <w:p w:rsidR="00AC03CF" w:rsidRPr="00930AAA" w:rsidRDefault="00AC03CF" w:rsidP="00AC03CF">
      <w:pPr>
        <w:ind w:left="-720"/>
        <w:jc w:val="center"/>
        <w:rPr>
          <w:b/>
          <w:i/>
          <w:sz w:val="19"/>
          <w:szCs w:val="19"/>
          <w:u w:val="single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0490"/>
      </w:tblGrid>
      <w:tr w:rsidR="00AC03CF" w:rsidRPr="00930AAA" w:rsidTr="00216935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9"/>
                <w:szCs w:val="19"/>
              </w:rPr>
            </w:pPr>
            <w:r w:rsidRPr="00930AAA">
              <w:rPr>
                <w:sz w:val="19"/>
                <w:szCs w:val="19"/>
              </w:rPr>
              <w:t>1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9"/>
                <w:szCs w:val="19"/>
              </w:rPr>
            </w:pPr>
            <w:r w:rsidRPr="00930AAA">
              <w:rPr>
                <w:b/>
                <w:bCs/>
                <w:sz w:val="19"/>
                <w:szCs w:val="19"/>
              </w:rPr>
              <w:t xml:space="preserve">Учредительные документы, Устав </w:t>
            </w:r>
            <w:r w:rsidRPr="00930AAA">
              <w:rPr>
                <w:sz w:val="19"/>
                <w:szCs w:val="19"/>
              </w:rPr>
              <w:t>юридического лица, включая зарегистрированные изменения и дополнения к ним, в действующей редакции.</w:t>
            </w:r>
            <w:r w:rsidRPr="00930AAA">
              <w:rPr>
                <w:sz w:val="19"/>
                <w:szCs w:val="19"/>
                <w:vertAlign w:val="superscript"/>
              </w:rPr>
              <w:t>1.</w:t>
            </w:r>
            <w:r w:rsidRPr="00930AAA">
              <w:rPr>
                <w:sz w:val="19"/>
                <w:szCs w:val="19"/>
              </w:rPr>
              <w:t xml:space="preserve"> </w:t>
            </w:r>
          </w:p>
        </w:tc>
      </w:tr>
      <w:tr w:rsidR="00AC03CF" w:rsidRPr="00930AAA" w:rsidTr="00216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9"/>
                <w:szCs w:val="19"/>
              </w:rPr>
            </w:pPr>
            <w:r w:rsidRPr="00930AAA">
              <w:rPr>
                <w:sz w:val="19"/>
                <w:szCs w:val="19"/>
              </w:rPr>
              <w:t>2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b/>
                <w:bCs/>
                <w:sz w:val="19"/>
                <w:szCs w:val="19"/>
              </w:rPr>
            </w:pPr>
            <w:r w:rsidRPr="00930AAA">
              <w:rPr>
                <w:b/>
                <w:bCs/>
                <w:sz w:val="19"/>
                <w:szCs w:val="19"/>
              </w:rPr>
              <w:t>Выписка из Единого государственного реестра юридических лиц</w:t>
            </w:r>
            <w:r w:rsidRPr="00930AAA">
              <w:rPr>
                <w:sz w:val="19"/>
                <w:szCs w:val="19"/>
              </w:rPr>
              <w:t xml:space="preserve">, выданная не ранее, чем за месяц на момент подачи документов в Банк и содержащая актуальные сведения </w:t>
            </w:r>
            <w:r w:rsidRPr="00930AAA">
              <w:rPr>
                <w:sz w:val="19"/>
                <w:szCs w:val="19"/>
                <w:vertAlign w:val="superscript"/>
              </w:rPr>
              <w:t>2.</w:t>
            </w:r>
            <w:r w:rsidRPr="00930AAA">
              <w:rPr>
                <w:sz w:val="19"/>
                <w:szCs w:val="19"/>
              </w:rPr>
              <w:t xml:space="preserve"> </w:t>
            </w:r>
          </w:p>
        </w:tc>
      </w:tr>
      <w:tr w:rsidR="00AC03CF" w:rsidRPr="00930AAA" w:rsidTr="00216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9"/>
                <w:szCs w:val="19"/>
              </w:rPr>
            </w:pPr>
            <w:r w:rsidRPr="00930AAA">
              <w:rPr>
                <w:sz w:val="19"/>
                <w:szCs w:val="19"/>
              </w:rPr>
              <w:t>3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b/>
                <w:bCs/>
                <w:sz w:val="19"/>
                <w:szCs w:val="19"/>
              </w:rPr>
            </w:pPr>
            <w:r w:rsidRPr="00930AAA">
              <w:rPr>
                <w:b/>
                <w:bCs/>
                <w:sz w:val="19"/>
                <w:szCs w:val="19"/>
              </w:rPr>
              <w:t xml:space="preserve">Письмо управления государственной статистики о присвоенных клиенту кодах  </w:t>
            </w:r>
            <w:r w:rsidRPr="00930AAA">
              <w:rPr>
                <w:b/>
                <w:bCs/>
                <w:sz w:val="19"/>
                <w:szCs w:val="19"/>
                <w:vertAlign w:val="superscript"/>
              </w:rPr>
              <w:t xml:space="preserve">3.  </w:t>
            </w:r>
          </w:p>
        </w:tc>
      </w:tr>
      <w:tr w:rsidR="00AC03CF" w:rsidRPr="00930AAA" w:rsidTr="00216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9"/>
                <w:szCs w:val="19"/>
              </w:rPr>
            </w:pPr>
            <w:r w:rsidRPr="00930AAA">
              <w:rPr>
                <w:sz w:val="19"/>
                <w:szCs w:val="19"/>
              </w:rPr>
              <w:t>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9"/>
                <w:szCs w:val="19"/>
              </w:rPr>
            </w:pPr>
            <w:r w:rsidRPr="00930AAA">
              <w:rPr>
                <w:b/>
                <w:bCs/>
                <w:sz w:val="19"/>
                <w:szCs w:val="19"/>
              </w:rPr>
              <w:t>Лицензии (разрешения),</w:t>
            </w:r>
            <w:r w:rsidRPr="00930AAA">
              <w:rPr>
                <w:sz w:val="19"/>
                <w:szCs w:val="19"/>
              </w:rPr>
              <w:t xml:space="preserve"> выданные юридическому лицу в установленном законодательством Российской Федерации порядке на право осуществления деятельности, подлежащей лицензированию.</w:t>
            </w:r>
          </w:p>
        </w:tc>
      </w:tr>
      <w:tr w:rsidR="00AC03CF" w:rsidRPr="00930AAA" w:rsidTr="00216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9"/>
                <w:szCs w:val="19"/>
              </w:rPr>
            </w:pPr>
            <w:r w:rsidRPr="00930AAA">
              <w:rPr>
                <w:sz w:val="19"/>
                <w:szCs w:val="19"/>
              </w:rPr>
              <w:t>5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9"/>
                <w:szCs w:val="19"/>
              </w:rPr>
            </w:pPr>
            <w:r w:rsidRPr="00930AAA">
              <w:rPr>
                <w:b/>
                <w:bCs/>
                <w:sz w:val="19"/>
                <w:szCs w:val="19"/>
              </w:rPr>
              <w:t>Карточка с образцами подписей  и оттиска печати</w:t>
            </w:r>
            <w:r w:rsidRPr="00930AAA">
              <w:rPr>
                <w:sz w:val="19"/>
                <w:szCs w:val="19"/>
              </w:rPr>
              <w:t xml:space="preserve">, оформленная нотариально, либо непосредственно  в помещении Банка  в присутствии  сотрудника Банка. </w:t>
            </w:r>
          </w:p>
        </w:tc>
      </w:tr>
      <w:tr w:rsidR="00AC03CF" w:rsidRPr="00930AAA" w:rsidTr="00216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9"/>
                <w:szCs w:val="19"/>
              </w:rPr>
            </w:pPr>
            <w:r w:rsidRPr="00930AAA">
              <w:rPr>
                <w:sz w:val="19"/>
                <w:szCs w:val="19"/>
              </w:rPr>
              <w:t>6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b/>
                <w:bCs/>
                <w:sz w:val="19"/>
                <w:szCs w:val="19"/>
              </w:rPr>
            </w:pPr>
            <w:r w:rsidRPr="00930AAA">
              <w:rPr>
                <w:b/>
                <w:bCs/>
                <w:sz w:val="19"/>
                <w:szCs w:val="19"/>
              </w:rPr>
              <w:t>Соглашение о сочетании подписей лиц, наделенных правом подписи.</w:t>
            </w:r>
          </w:p>
        </w:tc>
      </w:tr>
      <w:tr w:rsidR="00AC03CF" w:rsidRPr="00930AAA" w:rsidTr="00216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9"/>
                <w:szCs w:val="19"/>
              </w:rPr>
            </w:pPr>
            <w:r w:rsidRPr="00930AAA">
              <w:rPr>
                <w:sz w:val="19"/>
                <w:szCs w:val="19"/>
              </w:rPr>
              <w:t>7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9"/>
                <w:szCs w:val="19"/>
              </w:rPr>
            </w:pPr>
            <w:proofErr w:type="gramStart"/>
            <w:r w:rsidRPr="00930AAA">
              <w:rPr>
                <w:b/>
                <w:bCs/>
                <w:sz w:val="19"/>
                <w:szCs w:val="19"/>
              </w:rPr>
              <w:t>Документы</w:t>
            </w:r>
            <w:r w:rsidRPr="00930AAA">
              <w:rPr>
                <w:sz w:val="19"/>
                <w:szCs w:val="19"/>
              </w:rPr>
              <w:t>, подтверждающие полномочия должностных  лиц, указанных в карточке, на распоряжение денежными средствами, находящимися на банковском счете, а в случае, когда договором предусмотрено удостоверение прав распоряжения денежными средствами, находящимися на счете, с использованием аналога собственноручной подписи, документы, подтверждающие полномочия лиц, наделенных  правом использовать аналог собственноручной подписи (приказы  о  вступлении  в  должность  руководителя  и о назначении  главного  бухгалтера;</w:t>
            </w:r>
            <w:proofErr w:type="gramEnd"/>
            <w:r w:rsidRPr="00930AAA">
              <w:rPr>
                <w:sz w:val="19"/>
                <w:szCs w:val="19"/>
              </w:rPr>
              <w:t xml:space="preserve"> трудовые договора, либо выписки  из них,  заверенные нотариально или руководителем организации и печатью;  доверенности). В случае</w:t>
            </w:r>
            <w:proofErr w:type="gramStart"/>
            <w:r w:rsidRPr="00930AAA">
              <w:rPr>
                <w:sz w:val="19"/>
                <w:szCs w:val="19"/>
              </w:rPr>
              <w:t>,</w:t>
            </w:r>
            <w:proofErr w:type="gramEnd"/>
            <w:r w:rsidRPr="00930AAA">
              <w:rPr>
                <w:sz w:val="19"/>
                <w:szCs w:val="19"/>
              </w:rPr>
              <w:t xml:space="preserve"> если директор является единственным участником общества – трудовой договор не предоставляется.</w:t>
            </w:r>
          </w:p>
        </w:tc>
      </w:tr>
      <w:tr w:rsidR="00AC03CF" w:rsidRPr="00930AAA" w:rsidTr="00216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9"/>
                <w:szCs w:val="19"/>
              </w:rPr>
            </w:pPr>
            <w:r w:rsidRPr="00930AAA">
              <w:rPr>
                <w:sz w:val="19"/>
                <w:szCs w:val="19"/>
              </w:rPr>
              <w:t>8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9"/>
                <w:szCs w:val="19"/>
              </w:rPr>
            </w:pPr>
            <w:r w:rsidRPr="00930AAA">
              <w:rPr>
                <w:b/>
                <w:bCs/>
                <w:sz w:val="19"/>
                <w:szCs w:val="19"/>
              </w:rPr>
              <w:t>Документы,</w:t>
            </w:r>
            <w:r w:rsidRPr="00930AAA">
              <w:rPr>
                <w:sz w:val="19"/>
                <w:szCs w:val="19"/>
              </w:rPr>
              <w:t xml:space="preserve"> подтверждающие полномочия единоличного исполнительного органа юридического лица, в соответствии  с учредительными  документами (решение/протокол  собрания).</w:t>
            </w:r>
          </w:p>
        </w:tc>
      </w:tr>
      <w:tr w:rsidR="00AC03CF" w:rsidRPr="00930AAA" w:rsidTr="00216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9"/>
                <w:szCs w:val="19"/>
              </w:rPr>
            </w:pPr>
            <w:r w:rsidRPr="00930AAA">
              <w:rPr>
                <w:sz w:val="19"/>
                <w:szCs w:val="19"/>
              </w:rPr>
              <w:t>9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9"/>
                <w:szCs w:val="19"/>
              </w:rPr>
            </w:pPr>
            <w:r w:rsidRPr="00930AAA">
              <w:rPr>
                <w:b/>
                <w:bCs/>
                <w:sz w:val="19"/>
                <w:szCs w:val="19"/>
              </w:rPr>
              <w:t>Копии документов, удостоверяющих личность лиц,</w:t>
            </w:r>
            <w:r w:rsidRPr="00930AAA">
              <w:rPr>
                <w:sz w:val="19"/>
                <w:szCs w:val="19"/>
              </w:rPr>
              <w:t xml:space="preserve"> указанных в карточке с образцами подписей и оттиска печати, наделенных правом подписи, </w:t>
            </w:r>
            <w:proofErr w:type="spellStart"/>
            <w:r w:rsidRPr="00930AAA">
              <w:rPr>
                <w:sz w:val="19"/>
                <w:szCs w:val="19"/>
              </w:rPr>
              <w:t>бенефициарных</w:t>
            </w:r>
            <w:proofErr w:type="spellEnd"/>
            <w:r w:rsidRPr="00930AAA">
              <w:rPr>
                <w:sz w:val="19"/>
                <w:szCs w:val="19"/>
              </w:rPr>
              <w:t xml:space="preserve"> владельцев, представителей (если имеются).</w:t>
            </w:r>
          </w:p>
        </w:tc>
      </w:tr>
      <w:tr w:rsidR="00AC03CF" w:rsidRPr="00930AAA" w:rsidTr="00216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9"/>
                <w:szCs w:val="19"/>
              </w:rPr>
            </w:pPr>
            <w:r w:rsidRPr="00930AAA">
              <w:rPr>
                <w:sz w:val="19"/>
                <w:szCs w:val="19"/>
              </w:rPr>
              <w:t>10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9"/>
                <w:szCs w:val="19"/>
              </w:rPr>
            </w:pPr>
            <w:r w:rsidRPr="00930AAA">
              <w:rPr>
                <w:b/>
                <w:bCs/>
                <w:sz w:val="19"/>
                <w:szCs w:val="19"/>
              </w:rPr>
              <w:t>Документы</w:t>
            </w:r>
            <w:r w:rsidRPr="00930AAA">
              <w:rPr>
                <w:sz w:val="19"/>
                <w:szCs w:val="19"/>
              </w:rPr>
              <w:t>, подтверждающие местонахождение постоянно действующего исполнительного органа                   (договор аренды, либо документы (сведения)</w:t>
            </w:r>
            <w:proofErr w:type="gramStart"/>
            <w:r w:rsidRPr="00930AAA">
              <w:rPr>
                <w:sz w:val="19"/>
                <w:szCs w:val="19"/>
              </w:rPr>
              <w:t xml:space="preserve"> ,</w:t>
            </w:r>
            <w:proofErr w:type="gramEnd"/>
            <w:r w:rsidRPr="00930AAA">
              <w:rPr>
                <w:sz w:val="19"/>
                <w:szCs w:val="19"/>
              </w:rPr>
              <w:t xml:space="preserve"> удостоверяющие право собственности на занимаемые помещения) </w:t>
            </w:r>
            <w:r w:rsidRPr="00930AAA">
              <w:rPr>
                <w:b/>
                <w:bCs/>
                <w:sz w:val="19"/>
                <w:szCs w:val="19"/>
                <w:vertAlign w:val="superscript"/>
              </w:rPr>
              <w:t>4</w:t>
            </w:r>
            <w:r w:rsidRPr="00930AAA">
              <w:rPr>
                <w:sz w:val="19"/>
                <w:szCs w:val="19"/>
              </w:rPr>
              <w:t>.</w:t>
            </w:r>
          </w:p>
        </w:tc>
      </w:tr>
      <w:tr w:rsidR="00AC03CF" w:rsidRPr="00930AAA" w:rsidTr="00216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9"/>
                <w:szCs w:val="19"/>
              </w:rPr>
            </w:pPr>
            <w:r w:rsidRPr="00930AAA">
              <w:rPr>
                <w:sz w:val="19"/>
                <w:szCs w:val="19"/>
              </w:rPr>
              <w:t>11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trike/>
                <w:sz w:val="19"/>
                <w:szCs w:val="19"/>
              </w:rPr>
            </w:pPr>
            <w:r w:rsidRPr="00930AAA">
              <w:rPr>
                <w:b/>
                <w:bCs/>
                <w:sz w:val="19"/>
                <w:szCs w:val="19"/>
              </w:rPr>
              <w:t>Приложение к анкете клиента</w:t>
            </w:r>
            <w:r w:rsidRPr="00930AAA">
              <w:rPr>
                <w:sz w:val="19"/>
                <w:szCs w:val="19"/>
              </w:rPr>
              <w:t xml:space="preserve"> </w:t>
            </w:r>
            <w:r w:rsidRPr="00930AAA">
              <w:rPr>
                <w:b/>
                <w:bCs/>
                <w:sz w:val="19"/>
                <w:szCs w:val="19"/>
              </w:rPr>
              <w:t>юридического лица, ИСБОЮЛ, индивидуального предпринимателя, физического лица, занимающегося в установленном законодательством РФ порядке, частной практикой</w:t>
            </w:r>
          </w:p>
        </w:tc>
      </w:tr>
      <w:tr w:rsidR="00AC03CF" w:rsidRPr="00930AAA" w:rsidTr="00216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9"/>
                <w:szCs w:val="19"/>
              </w:rPr>
            </w:pPr>
            <w:r w:rsidRPr="00930AAA">
              <w:rPr>
                <w:sz w:val="19"/>
                <w:szCs w:val="19"/>
              </w:rPr>
              <w:t>12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trike/>
                <w:sz w:val="19"/>
                <w:szCs w:val="19"/>
              </w:rPr>
            </w:pPr>
            <w:r w:rsidRPr="00930AAA">
              <w:rPr>
                <w:b/>
                <w:bCs/>
                <w:sz w:val="19"/>
                <w:szCs w:val="19"/>
              </w:rPr>
              <w:t>Согласие физического лица на обработку персональных данных лица, являющегося представителем и (или</w:t>
            </w:r>
            <w:proofErr w:type="gramStart"/>
            <w:r w:rsidRPr="00930AAA">
              <w:rPr>
                <w:b/>
                <w:bCs/>
                <w:sz w:val="19"/>
                <w:szCs w:val="19"/>
              </w:rPr>
              <w:t xml:space="preserve"> )</w:t>
            </w:r>
            <w:proofErr w:type="gramEnd"/>
            <w:r w:rsidRPr="00930AAA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930AAA">
              <w:rPr>
                <w:b/>
                <w:bCs/>
                <w:sz w:val="19"/>
                <w:szCs w:val="19"/>
              </w:rPr>
              <w:t>бенефициарным</w:t>
            </w:r>
            <w:proofErr w:type="spellEnd"/>
            <w:r w:rsidRPr="00930AAA">
              <w:rPr>
                <w:b/>
                <w:bCs/>
                <w:sz w:val="19"/>
                <w:szCs w:val="19"/>
              </w:rPr>
              <w:t xml:space="preserve"> владельцем.</w:t>
            </w:r>
          </w:p>
        </w:tc>
      </w:tr>
      <w:tr w:rsidR="00AC03CF" w:rsidRPr="00930AAA" w:rsidTr="00216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9"/>
                <w:szCs w:val="19"/>
              </w:rPr>
            </w:pPr>
            <w:r w:rsidRPr="00930AAA">
              <w:rPr>
                <w:sz w:val="19"/>
                <w:szCs w:val="19"/>
              </w:rPr>
              <w:t>13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b/>
                <w:bCs/>
                <w:sz w:val="19"/>
                <w:szCs w:val="19"/>
              </w:rPr>
            </w:pPr>
            <w:r w:rsidRPr="00930AAA">
              <w:rPr>
                <w:b/>
                <w:bCs/>
                <w:sz w:val="19"/>
                <w:szCs w:val="19"/>
              </w:rPr>
              <w:t xml:space="preserve">Анкета </w:t>
            </w:r>
            <w:proofErr w:type="spellStart"/>
            <w:r w:rsidRPr="00930AAA">
              <w:rPr>
                <w:b/>
                <w:bCs/>
                <w:sz w:val="19"/>
                <w:szCs w:val="19"/>
              </w:rPr>
              <w:t>выгодоприобретателя</w:t>
            </w:r>
            <w:proofErr w:type="spellEnd"/>
            <w:r w:rsidRPr="00930AAA">
              <w:rPr>
                <w:b/>
                <w:bCs/>
                <w:sz w:val="19"/>
                <w:szCs w:val="19"/>
              </w:rPr>
              <w:t xml:space="preserve">  (если таковой имеется)</w:t>
            </w:r>
            <w:r w:rsidRPr="00930AAA">
              <w:rPr>
                <w:b/>
                <w:bCs/>
                <w:strike/>
                <w:sz w:val="19"/>
                <w:szCs w:val="19"/>
              </w:rPr>
              <w:t>.</w:t>
            </w:r>
          </w:p>
        </w:tc>
      </w:tr>
      <w:tr w:rsidR="00AC03CF" w:rsidRPr="00930AAA" w:rsidTr="00216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9"/>
                <w:szCs w:val="19"/>
              </w:rPr>
            </w:pPr>
            <w:r w:rsidRPr="00930AAA">
              <w:rPr>
                <w:sz w:val="19"/>
                <w:szCs w:val="19"/>
              </w:rPr>
              <w:t>14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b/>
                <w:bCs/>
                <w:sz w:val="19"/>
                <w:szCs w:val="19"/>
              </w:rPr>
            </w:pPr>
            <w:r w:rsidRPr="00930AAA">
              <w:rPr>
                <w:b/>
                <w:bCs/>
                <w:sz w:val="19"/>
                <w:szCs w:val="19"/>
              </w:rPr>
              <w:t xml:space="preserve">Реестр держателей акций Акционерных обществ. </w:t>
            </w:r>
          </w:p>
        </w:tc>
      </w:tr>
      <w:tr w:rsidR="00AC03CF" w:rsidRPr="00930AAA" w:rsidTr="00216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9"/>
                <w:szCs w:val="19"/>
              </w:rPr>
            </w:pPr>
            <w:r w:rsidRPr="00930AAA">
              <w:rPr>
                <w:sz w:val="19"/>
                <w:szCs w:val="19"/>
              </w:rPr>
              <w:t>15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b/>
                <w:bCs/>
                <w:sz w:val="19"/>
                <w:szCs w:val="19"/>
              </w:rPr>
            </w:pPr>
            <w:r w:rsidRPr="00930AAA">
              <w:rPr>
                <w:b/>
                <w:bCs/>
                <w:sz w:val="19"/>
                <w:szCs w:val="19"/>
              </w:rPr>
              <w:t xml:space="preserve">Сведения (документы) о финансовом положении (предоставляются на выбор клиента) </w:t>
            </w:r>
            <w:r w:rsidRPr="00930AAA">
              <w:rPr>
                <w:b/>
                <w:bCs/>
                <w:sz w:val="19"/>
                <w:szCs w:val="19"/>
                <w:vertAlign w:val="superscript"/>
              </w:rPr>
              <w:t>5</w:t>
            </w:r>
            <w:r w:rsidRPr="00930AAA">
              <w:rPr>
                <w:b/>
                <w:bCs/>
                <w:sz w:val="19"/>
                <w:szCs w:val="19"/>
              </w:rPr>
              <w:t>:</w:t>
            </w:r>
          </w:p>
        </w:tc>
      </w:tr>
      <w:tr w:rsidR="00AC03CF" w:rsidRPr="00930AAA" w:rsidTr="00216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9"/>
                <w:szCs w:val="19"/>
              </w:rPr>
            </w:pPr>
            <w:r w:rsidRPr="00930AAA">
              <w:rPr>
                <w:sz w:val="19"/>
                <w:szCs w:val="19"/>
              </w:rPr>
              <w:t>15.1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b/>
                <w:bCs/>
                <w:sz w:val="19"/>
                <w:szCs w:val="19"/>
              </w:rPr>
            </w:pPr>
            <w:r w:rsidRPr="00930AAA">
              <w:rPr>
                <w:sz w:val="19"/>
                <w:szCs w:val="19"/>
              </w:rPr>
              <w:t>Копии годовой бухгалтерской отчетности (бухгалтерский баланс, отчет о финансовом результате);</w:t>
            </w:r>
          </w:p>
        </w:tc>
      </w:tr>
      <w:tr w:rsidR="00AC03CF" w:rsidRPr="00930AAA" w:rsidTr="00216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9"/>
                <w:szCs w:val="19"/>
              </w:rPr>
            </w:pPr>
            <w:r w:rsidRPr="00930AAA">
              <w:rPr>
                <w:sz w:val="19"/>
                <w:szCs w:val="19"/>
              </w:rPr>
              <w:t>15.2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b/>
                <w:bCs/>
                <w:sz w:val="19"/>
                <w:szCs w:val="19"/>
              </w:rPr>
            </w:pPr>
            <w:r w:rsidRPr="00930AAA">
              <w:rPr>
                <w:sz w:val="19"/>
                <w:szCs w:val="19"/>
              </w:rPr>
              <w:t>и (или) 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виде;</w:t>
            </w:r>
          </w:p>
        </w:tc>
      </w:tr>
      <w:tr w:rsidR="00AC03CF" w:rsidRPr="00930AAA" w:rsidTr="00216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9"/>
                <w:szCs w:val="19"/>
              </w:rPr>
            </w:pPr>
            <w:r w:rsidRPr="00930AAA">
              <w:rPr>
                <w:sz w:val="19"/>
                <w:szCs w:val="19"/>
              </w:rPr>
              <w:t>15.3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b/>
                <w:bCs/>
                <w:sz w:val="19"/>
                <w:szCs w:val="19"/>
              </w:rPr>
            </w:pPr>
            <w:r w:rsidRPr="00930AAA">
              <w:rPr>
                <w:sz w:val="19"/>
                <w:szCs w:val="19"/>
              </w:rPr>
              <w:t>и (или) 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РФ;</w:t>
            </w:r>
          </w:p>
        </w:tc>
      </w:tr>
      <w:tr w:rsidR="00AC03CF" w:rsidRPr="00930AAA" w:rsidTr="00216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9"/>
                <w:szCs w:val="19"/>
              </w:rPr>
            </w:pPr>
            <w:r w:rsidRPr="00930AAA">
              <w:rPr>
                <w:sz w:val="19"/>
                <w:szCs w:val="19"/>
              </w:rPr>
              <w:t>15.4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9"/>
                <w:szCs w:val="19"/>
              </w:rPr>
            </w:pPr>
            <w:proofErr w:type="gramStart"/>
            <w:r w:rsidRPr="00930AAA">
              <w:rPr>
                <w:sz w:val="19"/>
                <w:szCs w:val="19"/>
              </w:rPr>
              <w:t>и (или)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</w:t>
            </w:r>
            <w:proofErr w:type="gramEnd"/>
          </w:p>
        </w:tc>
      </w:tr>
      <w:tr w:rsidR="00AC03CF" w:rsidRPr="00930AAA" w:rsidTr="00216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9"/>
                <w:szCs w:val="19"/>
              </w:rPr>
            </w:pPr>
            <w:r w:rsidRPr="00930AAA">
              <w:rPr>
                <w:sz w:val="19"/>
                <w:szCs w:val="19"/>
              </w:rPr>
              <w:t>15.5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9"/>
                <w:szCs w:val="19"/>
              </w:rPr>
            </w:pPr>
            <w:r w:rsidRPr="00930AAA">
              <w:rPr>
                <w:sz w:val="19"/>
                <w:szCs w:val="19"/>
              </w:rPr>
              <w:t>и (или) сведения об отсутствии в отношении юридического лица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кредитную организацию;</w:t>
            </w:r>
          </w:p>
        </w:tc>
      </w:tr>
      <w:tr w:rsidR="00AC03CF" w:rsidRPr="00930AAA" w:rsidTr="00216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9"/>
                <w:szCs w:val="19"/>
              </w:rPr>
            </w:pPr>
            <w:r w:rsidRPr="00930AAA">
              <w:rPr>
                <w:sz w:val="19"/>
                <w:szCs w:val="19"/>
              </w:rPr>
              <w:t>15.6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9"/>
                <w:szCs w:val="19"/>
              </w:rPr>
            </w:pPr>
            <w:r w:rsidRPr="00930AAA">
              <w:rPr>
                <w:sz w:val="19"/>
                <w:szCs w:val="19"/>
              </w:rPr>
              <w:t>и (или)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счетах;</w:t>
            </w:r>
          </w:p>
        </w:tc>
      </w:tr>
      <w:tr w:rsidR="00AC03CF" w:rsidRPr="00930AAA" w:rsidTr="00216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9"/>
                <w:szCs w:val="19"/>
              </w:rPr>
            </w:pPr>
            <w:r w:rsidRPr="00930AAA">
              <w:rPr>
                <w:sz w:val="19"/>
                <w:szCs w:val="19"/>
              </w:rPr>
              <w:t>15.7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widowControl w:val="0"/>
              <w:adjustRightInd w:val="0"/>
              <w:rPr>
                <w:sz w:val="19"/>
                <w:szCs w:val="19"/>
                <w:highlight w:val="green"/>
              </w:rPr>
            </w:pPr>
            <w:r w:rsidRPr="00930AAA">
              <w:rPr>
                <w:sz w:val="19"/>
                <w:szCs w:val="19"/>
              </w:rPr>
              <w:t>и (или) данные о рейтинге юридического лица, размещенные в сети "Интернет" на сайтах международных рейтинговых агентств ("</w:t>
            </w:r>
            <w:proofErr w:type="spellStart"/>
            <w:r w:rsidRPr="00930AAA">
              <w:rPr>
                <w:sz w:val="19"/>
                <w:szCs w:val="19"/>
              </w:rPr>
              <w:t>Standard</w:t>
            </w:r>
            <w:proofErr w:type="spellEnd"/>
            <w:r w:rsidRPr="00930AAA">
              <w:rPr>
                <w:sz w:val="19"/>
                <w:szCs w:val="19"/>
              </w:rPr>
              <w:t xml:space="preserve"> &amp; </w:t>
            </w:r>
            <w:proofErr w:type="spellStart"/>
            <w:r w:rsidRPr="00930AAA">
              <w:rPr>
                <w:sz w:val="19"/>
                <w:szCs w:val="19"/>
              </w:rPr>
              <w:t>Poor's</w:t>
            </w:r>
            <w:proofErr w:type="spellEnd"/>
            <w:r w:rsidRPr="00930AAA">
              <w:rPr>
                <w:sz w:val="19"/>
                <w:szCs w:val="19"/>
              </w:rPr>
              <w:t>", "</w:t>
            </w:r>
            <w:proofErr w:type="spellStart"/>
            <w:r w:rsidRPr="00930AAA">
              <w:rPr>
                <w:sz w:val="19"/>
                <w:szCs w:val="19"/>
              </w:rPr>
              <w:t>Fitch-Ratings</w:t>
            </w:r>
            <w:proofErr w:type="spellEnd"/>
            <w:r w:rsidRPr="00930AAA">
              <w:rPr>
                <w:sz w:val="19"/>
                <w:szCs w:val="19"/>
              </w:rPr>
              <w:t>", "</w:t>
            </w:r>
            <w:proofErr w:type="spellStart"/>
            <w:r w:rsidRPr="00930AAA">
              <w:rPr>
                <w:sz w:val="19"/>
                <w:szCs w:val="19"/>
              </w:rPr>
              <w:t>Moody's</w:t>
            </w:r>
            <w:proofErr w:type="spellEnd"/>
            <w:r w:rsidRPr="00930AAA">
              <w:rPr>
                <w:sz w:val="19"/>
                <w:szCs w:val="19"/>
              </w:rPr>
              <w:t xml:space="preserve"> </w:t>
            </w:r>
            <w:proofErr w:type="spellStart"/>
            <w:r w:rsidRPr="00930AAA">
              <w:rPr>
                <w:sz w:val="19"/>
                <w:szCs w:val="19"/>
              </w:rPr>
              <w:t>Investors</w:t>
            </w:r>
            <w:proofErr w:type="spellEnd"/>
            <w:r w:rsidRPr="00930AAA">
              <w:rPr>
                <w:sz w:val="19"/>
                <w:szCs w:val="19"/>
              </w:rPr>
              <w:t xml:space="preserve"> </w:t>
            </w:r>
            <w:proofErr w:type="spellStart"/>
            <w:r w:rsidRPr="00930AAA">
              <w:rPr>
                <w:sz w:val="19"/>
                <w:szCs w:val="19"/>
              </w:rPr>
              <w:t>Service</w:t>
            </w:r>
            <w:proofErr w:type="spellEnd"/>
            <w:r w:rsidRPr="00930AAA">
              <w:rPr>
                <w:sz w:val="19"/>
                <w:szCs w:val="19"/>
              </w:rPr>
              <w:t>" и другие) и национальных рейтинговых агентств).</w:t>
            </w:r>
          </w:p>
        </w:tc>
      </w:tr>
      <w:tr w:rsidR="00AC03CF" w:rsidRPr="00930AAA" w:rsidTr="00216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9"/>
                <w:szCs w:val="19"/>
              </w:rPr>
            </w:pPr>
            <w:r w:rsidRPr="00930AAA">
              <w:rPr>
                <w:sz w:val="19"/>
                <w:szCs w:val="19"/>
              </w:rPr>
              <w:t>16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b/>
                <w:bCs/>
                <w:sz w:val="19"/>
                <w:szCs w:val="19"/>
              </w:rPr>
            </w:pPr>
            <w:r w:rsidRPr="00930AAA">
              <w:rPr>
                <w:b/>
                <w:bCs/>
                <w:sz w:val="19"/>
                <w:szCs w:val="19"/>
              </w:rPr>
              <w:t>Сведения о деловой репутации</w:t>
            </w:r>
            <w:r w:rsidRPr="00930AAA">
              <w:rPr>
                <w:sz w:val="19"/>
                <w:szCs w:val="19"/>
              </w:rPr>
              <w:t xml:space="preserve"> (отзывы о деловой репутации (в произвольной письменной форме, </w:t>
            </w:r>
            <w:r w:rsidRPr="00930AAA">
              <w:rPr>
                <w:sz w:val="19"/>
                <w:szCs w:val="19"/>
                <w:u w:val="single"/>
              </w:rPr>
              <w:t>при возможности их получения</w:t>
            </w:r>
            <w:r w:rsidRPr="00930AAA">
              <w:rPr>
                <w:sz w:val="19"/>
                <w:szCs w:val="19"/>
              </w:rPr>
              <w:t>) о юридическом лице других клиентов Банка, имеющих с ним деловые отношения; и (или) отзывы (в произвольной письменной форме, при возможности их получения) от других кредитных организаций, в которых юридическое лицо ранее находилось на обслуживании, с информацией этих кредитных организаций об оценке деловой репутации данного юридического лица)</w:t>
            </w:r>
          </w:p>
        </w:tc>
      </w:tr>
      <w:tr w:rsidR="00AC03CF" w:rsidRPr="00930AAA" w:rsidTr="002169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9"/>
                <w:szCs w:val="19"/>
              </w:rPr>
            </w:pPr>
            <w:r w:rsidRPr="00930AAA">
              <w:rPr>
                <w:sz w:val="19"/>
                <w:szCs w:val="19"/>
              </w:rPr>
              <w:t>17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b/>
                <w:bCs/>
                <w:sz w:val="19"/>
                <w:szCs w:val="19"/>
              </w:rPr>
            </w:pPr>
            <w:r w:rsidRPr="00930AAA">
              <w:rPr>
                <w:b/>
                <w:bCs/>
                <w:sz w:val="19"/>
                <w:szCs w:val="19"/>
              </w:rPr>
              <w:t>Опросный лист Клиента - иностранного налогоплательщика</w:t>
            </w:r>
          </w:p>
          <w:p w:rsidR="00AC03CF" w:rsidRPr="00930AAA" w:rsidRDefault="00AC03CF" w:rsidP="00216935">
            <w:pPr>
              <w:rPr>
                <w:sz w:val="19"/>
                <w:szCs w:val="19"/>
              </w:rPr>
            </w:pPr>
          </w:p>
        </w:tc>
      </w:tr>
    </w:tbl>
    <w:p w:rsidR="00AC03CF" w:rsidRPr="00930AAA" w:rsidRDefault="00AC03CF" w:rsidP="00AC03CF">
      <w:pPr>
        <w:jc w:val="both"/>
        <w:rPr>
          <w:sz w:val="19"/>
          <w:szCs w:val="19"/>
        </w:rPr>
      </w:pPr>
      <w:r w:rsidRPr="00930AAA">
        <w:rPr>
          <w:sz w:val="19"/>
          <w:szCs w:val="19"/>
        </w:rPr>
        <w:t>Примечание:</w:t>
      </w:r>
    </w:p>
    <w:p w:rsidR="00AC03CF" w:rsidRPr="00930AAA" w:rsidRDefault="00AC03CF" w:rsidP="00AC03CF">
      <w:pPr>
        <w:adjustRightInd w:val="0"/>
        <w:ind w:left="540"/>
        <w:jc w:val="both"/>
        <w:rPr>
          <w:sz w:val="19"/>
          <w:szCs w:val="19"/>
        </w:rPr>
      </w:pPr>
      <w:r w:rsidRPr="00930AAA">
        <w:rPr>
          <w:sz w:val="19"/>
          <w:szCs w:val="19"/>
        </w:rPr>
        <w:t xml:space="preserve">     </w:t>
      </w:r>
      <w:r w:rsidRPr="00930AAA">
        <w:rPr>
          <w:b/>
          <w:sz w:val="19"/>
          <w:szCs w:val="19"/>
          <w:vertAlign w:val="superscript"/>
        </w:rPr>
        <w:t xml:space="preserve">1 </w:t>
      </w:r>
      <w:r w:rsidRPr="00930AAA">
        <w:rPr>
          <w:sz w:val="19"/>
          <w:szCs w:val="19"/>
        </w:rPr>
        <w:t xml:space="preserve">- Протоколы общих собраний участников (акционеров), состоявшихся, начиная с 1 сентября 2014 г., должны </w:t>
      </w:r>
      <w:proofErr w:type="gramStart"/>
      <w:r w:rsidRPr="00930AAA">
        <w:rPr>
          <w:sz w:val="19"/>
          <w:szCs w:val="19"/>
        </w:rPr>
        <w:t>быть</w:t>
      </w:r>
      <w:proofErr w:type="gramEnd"/>
      <w:r w:rsidRPr="00930AAA">
        <w:rPr>
          <w:sz w:val="19"/>
          <w:szCs w:val="19"/>
        </w:rPr>
        <w:t xml:space="preserve"> оформлены в соответствии с требованиями п. 3 ст. 67.1 ГК РФ (согласно Федерального закона от 05.05.2014 г. № 99-ФЗ "О внесении изменений в главу 4 части первой Гражданского кодекса Российской Федерации и о признании </w:t>
      </w:r>
      <w:r w:rsidRPr="00930AAA">
        <w:rPr>
          <w:sz w:val="19"/>
          <w:szCs w:val="19"/>
        </w:rPr>
        <w:lastRenderedPageBreak/>
        <w:t>утратившими силу отдельных положений законодательных актов Российской Федерации). Решения (в т.ч. принятые в форме заочного голосования *), принятые общим собранием участников О</w:t>
      </w:r>
      <w:proofErr w:type="gramStart"/>
      <w:r w:rsidRPr="00930AAA">
        <w:rPr>
          <w:sz w:val="19"/>
          <w:szCs w:val="19"/>
        </w:rPr>
        <w:t>ОО/АО и</w:t>
      </w:r>
      <w:proofErr w:type="gramEnd"/>
      <w:r w:rsidRPr="00930AAA">
        <w:rPr>
          <w:sz w:val="19"/>
          <w:szCs w:val="19"/>
        </w:rPr>
        <w:t xml:space="preserve"> состав участников, присутствовавших при его принятии, должны быть подтверждены в отношении: </w:t>
      </w:r>
    </w:p>
    <w:p w:rsidR="00AC03CF" w:rsidRPr="00930AAA" w:rsidRDefault="00AC03CF" w:rsidP="00AC03CF">
      <w:pPr>
        <w:adjustRightInd w:val="0"/>
        <w:ind w:left="540"/>
        <w:jc w:val="both"/>
        <w:rPr>
          <w:sz w:val="19"/>
          <w:szCs w:val="19"/>
        </w:rPr>
      </w:pPr>
      <w:r w:rsidRPr="00930AAA">
        <w:rPr>
          <w:sz w:val="19"/>
          <w:szCs w:val="19"/>
        </w:rPr>
        <w:t>•</w:t>
      </w:r>
      <w:r w:rsidRPr="00930AAA">
        <w:rPr>
          <w:sz w:val="19"/>
          <w:szCs w:val="19"/>
        </w:rPr>
        <w:tab/>
        <w:t xml:space="preserve">ПАО - лицом, осуществляющим ведение реестра акционеров ПАО  и выполняющим функции счетной комиссии; </w:t>
      </w:r>
    </w:p>
    <w:p w:rsidR="00AC03CF" w:rsidRPr="00930AAA" w:rsidRDefault="00AC03CF" w:rsidP="00AC03CF">
      <w:pPr>
        <w:adjustRightInd w:val="0"/>
        <w:ind w:left="540"/>
        <w:jc w:val="both"/>
        <w:rPr>
          <w:sz w:val="19"/>
          <w:szCs w:val="19"/>
        </w:rPr>
      </w:pPr>
      <w:r w:rsidRPr="00930AAA">
        <w:rPr>
          <w:sz w:val="19"/>
          <w:szCs w:val="19"/>
        </w:rPr>
        <w:t>•</w:t>
      </w:r>
      <w:r w:rsidRPr="00930AAA">
        <w:rPr>
          <w:sz w:val="19"/>
          <w:szCs w:val="19"/>
        </w:rPr>
        <w:tab/>
        <w:t xml:space="preserve">непубличного ПАО - путем нотариального удостоверения (в виде свидетельства об удостоверении принятия общим собранием участников общества решений и состава участников общества, присутствовавших при его принятии) или удостоверения лицом, осуществляющим ведение реестра акционеров  и выполняющим функции счетной комиссии; </w:t>
      </w:r>
    </w:p>
    <w:p w:rsidR="00AC03CF" w:rsidRPr="00930AAA" w:rsidRDefault="00AC03CF" w:rsidP="00AC03CF">
      <w:pPr>
        <w:adjustRightInd w:val="0"/>
        <w:ind w:left="540"/>
        <w:jc w:val="both"/>
        <w:rPr>
          <w:sz w:val="19"/>
          <w:szCs w:val="19"/>
        </w:rPr>
      </w:pPr>
      <w:r w:rsidRPr="00930AAA">
        <w:rPr>
          <w:sz w:val="19"/>
          <w:szCs w:val="19"/>
        </w:rPr>
        <w:t>•</w:t>
      </w:r>
      <w:r w:rsidRPr="00930AAA">
        <w:rPr>
          <w:sz w:val="19"/>
          <w:szCs w:val="19"/>
        </w:rPr>
        <w:tab/>
        <w:t xml:space="preserve">ООО- путем нотариального удостоверения (в виде свидетельства об удостоверении, выданного нотариусом), если иной способ  (подписание протокола всеми участниками или их частью, с использованием технических средств, позволяющих достоверно установить факт  принятия решений, иным способом, не противоречащим закону) не предусмотрен </w:t>
      </w:r>
      <w:proofErr w:type="gramStart"/>
      <w:r w:rsidRPr="00930AAA">
        <w:rPr>
          <w:sz w:val="19"/>
          <w:szCs w:val="19"/>
        </w:rPr>
        <w:t>уставом</w:t>
      </w:r>
      <w:proofErr w:type="gramEnd"/>
      <w:r w:rsidRPr="00930AAA">
        <w:rPr>
          <w:sz w:val="19"/>
          <w:szCs w:val="19"/>
        </w:rPr>
        <w:t xml:space="preserve"> либо решением общего собрания участников, принятыми участниками ООО  единогласно. Указанное  выше подтверждение осуществляется путем совершения соответствующей надписи на протоколе общего собрания участников  или путем оформления соответствующего отдельного документа.   </w:t>
      </w:r>
    </w:p>
    <w:p w:rsidR="00AC03CF" w:rsidRPr="00930AAA" w:rsidRDefault="00AC03CF" w:rsidP="00AC03CF">
      <w:pPr>
        <w:adjustRightInd w:val="0"/>
        <w:ind w:left="540"/>
        <w:jc w:val="both"/>
        <w:rPr>
          <w:sz w:val="19"/>
          <w:szCs w:val="19"/>
        </w:rPr>
      </w:pPr>
      <w:r w:rsidRPr="00930AAA">
        <w:rPr>
          <w:sz w:val="19"/>
          <w:szCs w:val="19"/>
        </w:rPr>
        <w:t xml:space="preserve">                   *-решения в форме заочного голосования не могут быть подтверждены нотариусами</w:t>
      </w:r>
    </w:p>
    <w:p w:rsidR="00AC03CF" w:rsidRPr="00930AAA" w:rsidRDefault="00AC03CF" w:rsidP="00AC03CF">
      <w:pPr>
        <w:adjustRightInd w:val="0"/>
        <w:ind w:left="540"/>
        <w:jc w:val="both"/>
        <w:rPr>
          <w:sz w:val="19"/>
          <w:szCs w:val="19"/>
        </w:rPr>
      </w:pPr>
      <w:r w:rsidRPr="00930AAA">
        <w:rPr>
          <w:b/>
          <w:sz w:val="19"/>
          <w:szCs w:val="19"/>
          <w:vertAlign w:val="superscript"/>
        </w:rPr>
        <w:t>2</w:t>
      </w:r>
      <w:r w:rsidRPr="00930AAA">
        <w:rPr>
          <w:sz w:val="19"/>
          <w:szCs w:val="19"/>
        </w:rPr>
        <w:t xml:space="preserve"> -  Выписка  из ЕГРЮЛ может быть сформирована Банком самостоятельно. При отсутствии возможности у Банка получить корректные данные при самостоятельном формировании выписки  актуальная выписка из ЕГРЮЛ  запрашивается у Клиента. </w:t>
      </w:r>
    </w:p>
    <w:p w:rsidR="00AC03CF" w:rsidRPr="00930AAA" w:rsidRDefault="00AC03CF" w:rsidP="00AC03CF">
      <w:pPr>
        <w:adjustRightInd w:val="0"/>
        <w:ind w:left="540"/>
        <w:jc w:val="both"/>
        <w:rPr>
          <w:sz w:val="19"/>
          <w:szCs w:val="19"/>
        </w:rPr>
      </w:pPr>
      <w:r w:rsidRPr="00930AAA">
        <w:rPr>
          <w:b/>
          <w:sz w:val="19"/>
          <w:szCs w:val="19"/>
          <w:vertAlign w:val="superscript"/>
        </w:rPr>
        <w:t>3</w:t>
      </w:r>
      <w:r w:rsidRPr="00930AAA">
        <w:rPr>
          <w:sz w:val="19"/>
          <w:szCs w:val="19"/>
        </w:rPr>
        <w:t xml:space="preserve">-  Документ  может  не предоставляться Клиентом при наличии необходимой информации на официальных ресурсах Росстата в сети Интернет. В данном случае  документ формируется  Должностным лицом банка  самостоятельно. </w:t>
      </w:r>
    </w:p>
    <w:p w:rsidR="00AC03CF" w:rsidRPr="00930AAA" w:rsidRDefault="00AC03CF" w:rsidP="00AC03CF">
      <w:pPr>
        <w:adjustRightInd w:val="0"/>
        <w:ind w:left="540"/>
        <w:jc w:val="both"/>
        <w:rPr>
          <w:sz w:val="19"/>
          <w:szCs w:val="19"/>
        </w:rPr>
      </w:pPr>
      <w:r w:rsidRPr="00930AAA">
        <w:rPr>
          <w:b/>
          <w:sz w:val="19"/>
          <w:szCs w:val="19"/>
          <w:vertAlign w:val="superscript"/>
        </w:rPr>
        <w:t xml:space="preserve">4 - </w:t>
      </w:r>
      <w:r w:rsidRPr="00930AAA">
        <w:rPr>
          <w:sz w:val="19"/>
          <w:szCs w:val="19"/>
        </w:rPr>
        <w:t xml:space="preserve">Сведения о праве собственности могут быть получены Должностным лицом банка самостоятельно с официального сайта Федеральной службы государственной регистрации, кадастра и картографии- </w:t>
      </w:r>
      <w:proofErr w:type="spellStart"/>
      <w:r w:rsidRPr="00930AAA">
        <w:rPr>
          <w:sz w:val="19"/>
          <w:szCs w:val="19"/>
        </w:rPr>
        <w:t>rosreestr.ru</w:t>
      </w:r>
      <w:proofErr w:type="spellEnd"/>
      <w:r w:rsidRPr="00930AAA">
        <w:rPr>
          <w:sz w:val="19"/>
          <w:szCs w:val="19"/>
        </w:rPr>
        <w:t>. При невозможности ее получения из вышеуказанного источника документы запрашиваются у Клиента</w:t>
      </w:r>
    </w:p>
    <w:p w:rsidR="00AC03CF" w:rsidRPr="00930AAA" w:rsidRDefault="00AC03CF" w:rsidP="00AC03CF">
      <w:pPr>
        <w:adjustRightInd w:val="0"/>
        <w:ind w:left="540"/>
        <w:jc w:val="both"/>
        <w:rPr>
          <w:sz w:val="19"/>
          <w:szCs w:val="19"/>
        </w:rPr>
      </w:pPr>
      <w:r w:rsidRPr="00930AAA">
        <w:rPr>
          <w:b/>
          <w:sz w:val="19"/>
          <w:szCs w:val="19"/>
          <w:vertAlign w:val="superscript"/>
        </w:rPr>
        <w:t xml:space="preserve">5 </w:t>
      </w:r>
      <w:r w:rsidRPr="00930AAA">
        <w:rPr>
          <w:sz w:val="19"/>
          <w:szCs w:val="19"/>
        </w:rPr>
        <w:t>-  Сведения (документы) о финансовом положении не представляются в случае, если период деятельности юридического лица, открывающего счет, не превышает  трех месяцев со дня его регистрации. В остальных случаях, Должностным лицом Банка могут быть  самостоятельно  получены сведения из официальных источников. При отсутствии, недостаточности необходимой информации или в случае невозможности ее  получения  по техническим причинам, сведения (документы) могут быть  запрошены у Клиента.</w:t>
      </w:r>
    </w:p>
    <w:p w:rsidR="00AC03CF" w:rsidRPr="00930AAA" w:rsidRDefault="00AC03CF" w:rsidP="00AC03CF">
      <w:pPr>
        <w:adjustRightInd w:val="0"/>
        <w:ind w:left="540"/>
        <w:jc w:val="both"/>
        <w:rPr>
          <w:sz w:val="19"/>
          <w:szCs w:val="19"/>
        </w:rPr>
      </w:pPr>
      <w:r w:rsidRPr="00930AAA">
        <w:rPr>
          <w:sz w:val="19"/>
          <w:szCs w:val="19"/>
        </w:rPr>
        <w:t xml:space="preserve">  </w:t>
      </w:r>
    </w:p>
    <w:p w:rsidR="00AC03CF" w:rsidRPr="00930AAA" w:rsidRDefault="00AC03CF" w:rsidP="00AC03CF">
      <w:pPr>
        <w:ind w:firstLine="708"/>
        <w:jc w:val="both"/>
        <w:rPr>
          <w:b/>
          <w:sz w:val="19"/>
          <w:szCs w:val="19"/>
        </w:rPr>
      </w:pPr>
      <w:r w:rsidRPr="00930AAA">
        <w:rPr>
          <w:b/>
          <w:sz w:val="19"/>
          <w:szCs w:val="19"/>
        </w:rPr>
        <w:t>Дополнительные документы:</w:t>
      </w:r>
    </w:p>
    <w:p w:rsidR="00AC03CF" w:rsidRPr="00930AAA" w:rsidRDefault="00AC03CF" w:rsidP="00AC03CF">
      <w:pPr>
        <w:ind w:firstLine="708"/>
        <w:jc w:val="both"/>
        <w:rPr>
          <w:sz w:val="19"/>
          <w:szCs w:val="19"/>
        </w:rPr>
      </w:pPr>
      <w:r w:rsidRPr="00930AAA">
        <w:rPr>
          <w:b/>
          <w:sz w:val="19"/>
          <w:szCs w:val="19"/>
        </w:rPr>
        <w:t>Филиалы, представительства, отделения и т.п</w:t>
      </w:r>
      <w:r w:rsidRPr="00930AAA">
        <w:rPr>
          <w:sz w:val="19"/>
          <w:szCs w:val="19"/>
        </w:rPr>
        <w:t>., предоставляют документы</w:t>
      </w:r>
      <w:proofErr w:type="gramStart"/>
      <w:r w:rsidRPr="00930AAA">
        <w:rPr>
          <w:sz w:val="19"/>
          <w:szCs w:val="19"/>
        </w:rPr>
        <w:t xml:space="preserve"> ,</w:t>
      </w:r>
      <w:proofErr w:type="gramEnd"/>
      <w:r w:rsidRPr="00930AAA">
        <w:rPr>
          <w:sz w:val="19"/>
          <w:szCs w:val="19"/>
        </w:rPr>
        <w:t>подтверждающие назначение на должность руководителя филиала (представительства), доверенность от юр..лица на заключение договора банковского счета и распоряжение счетом, Положение о филиале (представительстве).</w:t>
      </w:r>
    </w:p>
    <w:p w:rsidR="00AC03CF" w:rsidRPr="00930AAA" w:rsidRDefault="00AC03CF" w:rsidP="00AC03CF">
      <w:pPr>
        <w:jc w:val="both"/>
        <w:rPr>
          <w:sz w:val="19"/>
          <w:szCs w:val="19"/>
        </w:rPr>
      </w:pPr>
      <w:r w:rsidRPr="00930AAA">
        <w:rPr>
          <w:sz w:val="19"/>
          <w:szCs w:val="19"/>
        </w:rPr>
        <w:t xml:space="preserve">                </w:t>
      </w:r>
      <w:r w:rsidRPr="00930AAA">
        <w:rPr>
          <w:b/>
          <w:sz w:val="19"/>
          <w:szCs w:val="19"/>
        </w:rPr>
        <w:t>При конкурсном управлении  необходимо предоставить</w:t>
      </w:r>
      <w:r w:rsidRPr="00930AAA">
        <w:rPr>
          <w:sz w:val="19"/>
          <w:szCs w:val="19"/>
        </w:rPr>
        <w:t>:</w:t>
      </w:r>
    </w:p>
    <w:p w:rsidR="00AC03CF" w:rsidRPr="00930AAA" w:rsidRDefault="00AC03CF" w:rsidP="00AC03CF">
      <w:pPr>
        <w:jc w:val="both"/>
        <w:rPr>
          <w:sz w:val="19"/>
          <w:szCs w:val="19"/>
        </w:rPr>
      </w:pPr>
      <w:r w:rsidRPr="00930AAA">
        <w:rPr>
          <w:sz w:val="19"/>
          <w:szCs w:val="19"/>
        </w:rPr>
        <w:t>- копию решения арбитражного суда о признании должника банкротом и открытии конкурсного производства, заверенную нотариально или гербовой печатью и подписью представителя суда, принявшего решение об открытии конкурсного производства;</w:t>
      </w:r>
    </w:p>
    <w:p w:rsidR="00AC03CF" w:rsidRPr="00930AAA" w:rsidRDefault="00AC03CF" w:rsidP="00AC03CF">
      <w:pPr>
        <w:jc w:val="both"/>
        <w:rPr>
          <w:sz w:val="19"/>
          <w:szCs w:val="19"/>
        </w:rPr>
      </w:pPr>
      <w:r w:rsidRPr="00930AAA">
        <w:rPr>
          <w:sz w:val="19"/>
          <w:szCs w:val="19"/>
        </w:rPr>
        <w:t>-копию определения арбитражного суда об утверждении конкурсного управляющего, заверенную нотариально или гербовой печатью и подписью представителя суда, принявшего решение о признании должника банкротом и открытии конкурсного производства;</w:t>
      </w:r>
    </w:p>
    <w:p w:rsidR="00AC03CF" w:rsidRPr="00930AAA" w:rsidRDefault="00AC03CF" w:rsidP="00AC03CF">
      <w:pPr>
        <w:jc w:val="both"/>
        <w:rPr>
          <w:sz w:val="19"/>
          <w:szCs w:val="19"/>
        </w:rPr>
      </w:pPr>
      <w:r w:rsidRPr="00930AAA">
        <w:rPr>
          <w:sz w:val="19"/>
          <w:szCs w:val="19"/>
        </w:rPr>
        <w:t>-копию  паспорта конкурсного управляющего, заверенную нотариально или сотрудниками банка в установленном порядке.</w:t>
      </w:r>
    </w:p>
    <w:p w:rsidR="00AC03CF" w:rsidRPr="00930AAA" w:rsidRDefault="00AC03CF" w:rsidP="00AC03CF">
      <w:pPr>
        <w:autoSpaceDE w:val="0"/>
        <w:autoSpaceDN w:val="0"/>
        <w:adjustRightInd w:val="0"/>
        <w:ind w:firstLine="720"/>
        <w:jc w:val="both"/>
        <w:rPr>
          <w:sz w:val="19"/>
          <w:szCs w:val="19"/>
        </w:rPr>
      </w:pPr>
      <w:r w:rsidRPr="00930AAA">
        <w:rPr>
          <w:b/>
          <w:sz w:val="19"/>
          <w:szCs w:val="19"/>
        </w:rPr>
        <w:t>Для открытия расчетного счета юридическому лицу, созданному в соответствии с законодательством иностранного государства и имеющему место нахождения за пределами территории Российской Федерации</w:t>
      </w:r>
      <w:r w:rsidRPr="00930AAA">
        <w:rPr>
          <w:sz w:val="19"/>
          <w:szCs w:val="19"/>
        </w:rPr>
        <w:t>, в банк дополнительно представляются:</w:t>
      </w:r>
    </w:p>
    <w:p w:rsidR="00AC03CF" w:rsidRPr="00930AAA" w:rsidRDefault="00AC03CF" w:rsidP="00AC03CF">
      <w:pPr>
        <w:autoSpaceDE w:val="0"/>
        <w:autoSpaceDN w:val="0"/>
        <w:adjustRightInd w:val="0"/>
        <w:ind w:firstLine="720"/>
        <w:jc w:val="both"/>
        <w:rPr>
          <w:sz w:val="19"/>
          <w:szCs w:val="19"/>
        </w:rPr>
      </w:pPr>
      <w:r w:rsidRPr="00930AAA">
        <w:rPr>
          <w:sz w:val="19"/>
          <w:szCs w:val="19"/>
        </w:rPr>
        <w:t xml:space="preserve">а) </w:t>
      </w:r>
      <w:bookmarkStart w:id="1" w:name="Par2"/>
      <w:bookmarkEnd w:id="1"/>
      <w:r w:rsidRPr="00930AAA">
        <w:rPr>
          <w:sz w:val="19"/>
          <w:szCs w:val="19"/>
        </w:rPr>
        <w:t>документы, подтверждающие правовой статус юридического лица по законодательству страны, на территории которой создано это юридическое лицо, в частности, документы, подтверждающие его государственную регистрацию;</w:t>
      </w:r>
    </w:p>
    <w:p w:rsidR="00AC03CF" w:rsidRPr="00930AAA" w:rsidRDefault="00AC03CF" w:rsidP="00AC03CF">
      <w:pPr>
        <w:autoSpaceDE w:val="0"/>
        <w:autoSpaceDN w:val="0"/>
        <w:adjustRightInd w:val="0"/>
        <w:ind w:firstLine="720"/>
        <w:jc w:val="both"/>
        <w:rPr>
          <w:sz w:val="19"/>
          <w:szCs w:val="19"/>
        </w:rPr>
      </w:pPr>
      <w:r w:rsidRPr="00930AAA">
        <w:rPr>
          <w:sz w:val="19"/>
          <w:szCs w:val="19"/>
        </w:rPr>
        <w:t>б) свидетельство о постановке на учет в налоговом органе в случаях, предусмотренных законодательством Российской Федерации.</w:t>
      </w:r>
    </w:p>
    <w:p w:rsidR="00AC03CF" w:rsidRPr="00930AAA" w:rsidRDefault="00AC03CF" w:rsidP="00AC03CF">
      <w:pPr>
        <w:autoSpaceDE w:val="0"/>
        <w:autoSpaceDN w:val="0"/>
        <w:adjustRightInd w:val="0"/>
        <w:ind w:firstLine="709"/>
        <w:jc w:val="both"/>
        <w:rPr>
          <w:sz w:val="19"/>
          <w:szCs w:val="19"/>
        </w:rPr>
      </w:pPr>
    </w:p>
    <w:p w:rsidR="00AC03CF" w:rsidRPr="00930AAA" w:rsidRDefault="00AC03CF" w:rsidP="00AC03CF">
      <w:pPr>
        <w:autoSpaceDE w:val="0"/>
        <w:autoSpaceDN w:val="0"/>
        <w:adjustRightInd w:val="0"/>
        <w:ind w:firstLine="709"/>
        <w:jc w:val="both"/>
        <w:rPr>
          <w:sz w:val="19"/>
          <w:szCs w:val="19"/>
        </w:rPr>
      </w:pPr>
      <w:r w:rsidRPr="00930AAA">
        <w:rPr>
          <w:sz w:val="19"/>
          <w:szCs w:val="19"/>
        </w:rPr>
        <w:t xml:space="preserve">Для открытия  счета посольству, консульству, а также иному дипломатическому и приравненному к нему представительству иностранного государства в банк представляются документы, предусмотренные </w:t>
      </w:r>
      <w:hyperlink r:id="rId15" w:history="1">
        <w:r w:rsidRPr="00930AAA">
          <w:rPr>
            <w:sz w:val="19"/>
            <w:szCs w:val="19"/>
          </w:rPr>
          <w:t>пунктами 5-7</w:t>
        </w:r>
      </w:hyperlink>
      <w:r w:rsidRPr="00930AAA">
        <w:rPr>
          <w:sz w:val="19"/>
          <w:szCs w:val="19"/>
        </w:rPr>
        <w:t xml:space="preserve"> Списка документов, а также свидетельство о постановке на учет в налоговом органе.</w:t>
      </w:r>
    </w:p>
    <w:p w:rsidR="00AC03CF" w:rsidRPr="00930AAA" w:rsidRDefault="00AC03CF" w:rsidP="00AC03CF">
      <w:pPr>
        <w:autoSpaceDE w:val="0"/>
        <w:autoSpaceDN w:val="0"/>
        <w:adjustRightInd w:val="0"/>
        <w:ind w:firstLine="709"/>
        <w:jc w:val="both"/>
        <w:rPr>
          <w:sz w:val="19"/>
          <w:szCs w:val="19"/>
        </w:rPr>
      </w:pPr>
      <w:r w:rsidRPr="00930AAA">
        <w:rPr>
          <w:sz w:val="19"/>
          <w:szCs w:val="19"/>
        </w:rPr>
        <w:t>Для открытия счета дипломатическому и приравненному к нему представительству иностранного государства дополнительно представляются документы, подтверждающие статус представительства.</w:t>
      </w:r>
    </w:p>
    <w:p w:rsidR="00AC03CF" w:rsidRPr="00930AAA" w:rsidRDefault="00AC03CF" w:rsidP="00AC03CF">
      <w:pPr>
        <w:autoSpaceDE w:val="0"/>
        <w:autoSpaceDN w:val="0"/>
        <w:adjustRightInd w:val="0"/>
        <w:ind w:firstLine="709"/>
        <w:jc w:val="both"/>
        <w:rPr>
          <w:sz w:val="19"/>
          <w:szCs w:val="19"/>
        </w:rPr>
      </w:pPr>
      <w:r w:rsidRPr="00930AAA">
        <w:rPr>
          <w:sz w:val="19"/>
          <w:szCs w:val="19"/>
        </w:rPr>
        <w:t xml:space="preserve">Для открытия счета международной организации в банк представляются международный договор, устав или иной аналогичный документ, подтверждающий статус организации, а также документы, предусмотренные </w:t>
      </w:r>
      <w:hyperlink r:id="rId16" w:history="1">
        <w:r w:rsidRPr="00930AAA">
          <w:rPr>
            <w:sz w:val="19"/>
            <w:szCs w:val="19"/>
          </w:rPr>
          <w:t>пунктами 5-</w:t>
        </w:r>
      </w:hyperlink>
      <w:r w:rsidRPr="00930AAA">
        <w:rPr>
          <w:sz w:val="19"/>
          <w:szCs w:val="19"/>
        </w:rPr>
        <w:t>8 Списка документов, а также свидетельство о постановке на учет в налоговом органе.</w:t>
      </w:r>
    </w:p>
    <w:p w:rsidR="00AC03CF" w:rsidRPr="00930AAA" w:rsidRDefault="00AC03CF" w:rsidP="00AC03CF">
      <w:pPr>
        <w:jc w:val="both"/>
        <w:rPr>
          <w:sz w:val="19"/>
          <w:szCs w:val="19"/>
        </w:rPr>
      </w:pPr>
    </w:p>
    <w:p w:rsidR="00AC03CF" w:rsidRPr="00930AAA" w:rsidRDefault="00AC03CF" w:rsidP="00AC03CF">
      <w:pPr>
        <w:ind w:firstLine="708"/>
        <w:jc w:val="both"/>
        <w:rPr>
          <w:sz w:val="19"/>
          <w:szCs w:val="19"/>
        </w:rPr>
      </w:pPr>
      <w:r w:rsidRPr="00930AAA">
        <w:rPr>
          <w:sz w:val="19"/>
          <w:szCs w:val="19"/>
        </w:rPr>
        <w:t xml:space="preserve">Клиент  при открытии счета может предоставить в Банк  копии  документов, заверенные нотариально  или государственным органом, выдавшим/ зарегистрировавшим  документ. </w:t>
      </w:r>
    </w:p>
    <w:p w:rsidR="00AC03CF" w:rsidRPr="00930AAA" w:rsidRDefault="00AC03CF" w:rsidP="00AC03CF">
      <w:pPr>
        <w:ind w:firstLine="708"/>
        <w:jc w:val="both"/>
        <w:rPr>
          <w:sz w:val="19"/>
          <w:szCs w:val="19"/>
        </w:rPr>
      </w:pPr>
      <w:r w:rsidRPr="00930AAA">
        <w:rPr>
          <w:sz w:val="19"/>
          <w:szCs w:val="19"/>
        </w:rPr>
        <w:t>Банк при открытии счета Клиенту, может заверить все необходимые документы самостоятельно при предоставлении их копий и оригиналов (согласно установленным Банком Тарифам).</w:t>
      </w:r>
    </w:p>
    <w:p w:rsidR="00AC03CF" w:rsidRPr="00930AAA" w:rsidRDefault="00AC03CF" w:rsidP="00AC03CF">
      <w:pPr>
        <w:ind w:firstLine="600"/>
        <w:jc w:val="both"/>
        <w:rPr>
          <w:sz w:val="19"/>
          <w:szCs w:val="19"/>
        </w:rPr>
      </w:pPr>
      <w:r w:rsidRPr="00930AAA">
        <w:rPr>
          <w:sz w:val="19"/>
          <w:szCs w:val="19"/>
        </w:rPr>
        <w:t xml:space="preserve">   При необходимости Банк может запросить дополнительно иные документы, необходимые для полного анализа документов  Клиента для открытия банковского счета. </w:t>
      </w:r>
    </w:p>
    <w:p w:rsidR="00AC03CF" w:rsidRPr="00930AAA" w:rsidRDefault="00AC03CF" w:rsidP="00AC03CF">
      <w:pPr>
        <w:jc w:val="both"/>
        <w:rPr>
          <w:sz w:val="19"/>
          <w:szCs w:val="19"/>
        </w:rPr>
      </w:pPr>
      <w:r w:rsidRPr="00930AAA">
        <w:rPr>
          <w:sz w:val="19"/>
          <w:szCs w:val="19"/>
        </w:rPr>
        <w:t xml:space="preserve">                  Телефон для справок: (3852) 63-21-63  (операционный  отдел).</w:t>
      </w:r>
    </w:p>
    <w:p w:rsidR="00AC03CF" w:rsidRPr="00930AAA" w:rsidRDefault="00AC03CF" w:rsidP="00AC03CF">
      <w:pPr>
        <w:jc w:val="both"/>
        <w:rPr>
          <w:sz w:val="19"/>
          <w:szCs w:val="19"/>
        </w:rPr>
      </w:pPr>
    </w:p>
    <w:p w:rsidR="00AC03CF" w:rsidRPr="00930AAA" w:rsidRDefault="00AC03CF" w:rsidP="00AC03CF">
      <w:pPr>
        <w:jc w:val="both"/>
        <w:rPr>
          <w:b/>
          <w:i/>
          <w:sz w:val="19"/>
          <w:szCs w:val="19"/>
        </w:rPr>
      </w:pPr>
    </w:p>
    <w:p w:rsidR="00AC03CF" w:rsidRPr="00930AAA" w:rsidRDefault="00AC03CF" w:rsidP="00AC03CF">
      <w:pPr>
        <w:jc w:val="both"/>
        <w:rPr>
          <w:b/>
          <w:bCs/>
          <w:i/>
          <w:iCs/>
          <w:sz w:val="19"/>
          <w:szCs w:val="19"/>
          <w:u w:val="single"/>
        </w:rPr>
      </w:pPr>
      <w:r w:rsidRPr="00930AAA">
        <w:rPr>
          <w:b/>
          <w:bCs/>
          <w:i/>
          <w:iCs/>
          <w:sz w:val="19"/>
          <w:szCs w:val="19"/>
          <w:u w:val="single"/>
        </w:rPr>
        <w:t>Список документов, предоставляемых  в  ООО КБ «</w:t>
      </w:r>
      <w:proofErr w:type="spellStart"/>
      <w:r w:rsidRPr="00930AAA">
        <w:rPr>
          <w:b/>
          <w:bCs/>
          <w:i/>
          <w:iCs/>
          <w:sz w:val="19"/>
          <w:szCs w:val="19"/>
          <w:u w:val="single"/>
        </w:rPr>
        <w:t>Алтайкапиталбанк</w:t>
      </w:r>
      <w:proofErr w:type="spellEnd"/>
      <w:r w:rsidRPr="00930AAA">
        <w:rPr>
          <w:b/>
          <w:bCs/>
          <w:i/>
          <w:iCs/>
          <w:sz w:val="19"/>
          <w:szCs w:val="19"/>
          <w:u w:val="single"/>
        </w:rPr>
        <w:t>» для открытия  счета  индивидуальному  предпринимателю,</w:t>
      </w:r>
      <w:r w:rsidRPr="00930AAA">
        <w:rPr>
          <w:b/>
          <w:bCs/>
          <w:sz w:val="19"/>
          <w:szCs w:val="19"/>
        </w:rPr>
        <w:t xml:space="preserve"> </w:t>
      </w:r>
      <w:r w:rsidRPr="00930AAA">
        <w:rPr>
          <w:b/>
          <w:bCs/>
          <w:i/>
          <w:iCs/>
          <w:sz w:val="19"/>
          <w:szCs w:val="19"/>
          <w:u w:val="single"/>
        </w:rPr>
        <w:t>физическому лицу, занимающемуся в установленном Законодательством РФ порядке частной практикой (в т.ч. адвокату, нотариусу):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648"/>
      </w:tblGrid>
      <w:tr w:rsidR="00AC03CF" w:rsidRPr="00930AAA" w:rsidTr="002169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8"/>
                <w:szCs w:val="18"/>
              </w:rPr>
            </w:pPr>
            <w:r w:rsidRPr="00930AA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b/>
                <w:bCs/>
                <w:sz w:val="18"/>
                <w:szCs w:val="18"/>
              </w:rPr>
            </w:pPr>
            <w:r w:rsidRPr="00930AAA">
              <w:rPr>
                <w:b/>
                <w:bCs/>
                <w:sz w:val="18"/>
                <w:szCs w:val="18"/>
              </w:rPr>
              <w:t>Лицензии (разрешения),</w:t>
            </w:r>
            <w:r w:rsidRPr="00930AAA">
              <w:rPr>
                <w:sz w:val="18"/>
                <w:szCs w:val="18"/>
              </w:rPr>
              <w:t xml:space="preserve"> выданные индивидуальному предпринимателю в установленном законодательством Российской Федерации порядке на право осуществления деятельности, подлежащей лицензированию.</w:t>
            </w:r>
          </w:p>
        </w:tc>
      </w:tr>
      <w:tr w:rsidR="00AC03CF" w:rsidRPr="00930AAA" w:rsidTr="002169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8"/>
                <w:szCs w:val="18"/>
              </w:rPr>
            </w:pPr>
            <w:r w:rsidRPr="00930AAA">
              <w:rPr>
                <w:sz w:val="18"/>
                <w:szCs w:val="18"/>
              </w:rPr>
              <w:t>2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b/>
                <w:bCs/>
                <w:sz w:val="18"/>
                <w:szCs w:val="18"/>
                <w:vertAlign w:val="superscript"/>
              </w:rPr>
            </w:pPr>
            <w:r w:rsidRPr="00930AAA">
              <w:rPr>
                <w:b/>
                <w:bCs/>
                <w:sz w:val="18"/>
                <w:szCs w:val="18"/>
              </w:rPr>
              <w:t>Выписка из Единого государственного реестра индивидуальных предпринимателей</w:t>
            </w:r>
            <w:r w:rsidRPr="00930AAA">
              <w:rPr>
                <w:sz w:val="18"/>
                <w:szCs w:val="18"/>
              </w:rPr>
              <w:t xml:space="preserve">, выданная не ранее, чем за месяц на момент подачи документов в Банк и содержащая актуальные сведения </w:t>
            </w:r>
            <w:r w:rsidRPr="00930AAA">
              <w:rPr>
                <w:b/>
                <w:bCs/>
                <w:sz w:val="18"/>
                <w:szCs w:val="18"/>
                <w:vertAlign w:val="superscript"/>
              </w:rPr>
              <w:t>1</w:t>
            </w:r>
          </w:p>
          <w:p w:rsidR="00AC03CF" w:rsidRPr="00930AAA" w:rsidRDefault="00AC03CF" w:rsidP="00216935">
            <w:pPr>
              <w:rPr>
                <w:b/>
                <w:bCs/>
                <w:sz w:val="18"/>
                <w:szCs w:val="18"/>
              </w:rPr>
            </w:pPr>
            <w:r w:rsidRPr="00930AAA">
              <w:rPr>
                <w:sz w:val="18"/>
                <w:szCs w:val="18"/>
              </w:rPr>
              <w:t>АДВОКАТОМ ИЛИ НОТАРИУСОМ, ФИЗИЧЕСКИМ ЛИЦОМ, ЗАНИМАЮЩИМСЯ ЧАСТНОЙ ПРАКТИКОЙ,  НЕ ПРЕДОСТАВЛЯЕТСЯ.</w:t>
            </w:r>
          </w:p>
        </w:tc>
      </w:tr>
      <w:tr w:rsidR="00AC03CF" w:rsidRPr="00930AAA" w:rsidTr="002169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8"/>
                <w:szCs w:val="18"/>
              </w:rPr>
            </w:pPr>
            <w:r w:rsidRPr="00930AAA">
              <w:rPr>
                <w:sz w:val="18"/>
                <w:szCs w:val="18"/>
              </w:rPr>
              <w:t>3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b/>
                <w:bCs/>
                <w:sz w:val="18"/>
                <w:szCs w:val="18"/>
              </w:rPr>
            </w:pPr>
            <w:r w:rsidRPr="00930AAA">
              <w:rPr>
                <w:b/>
                <w:bCs/>
                <w:sz w:val="18"/>
                <w:szCs w:val="18"/>
              </w:rPr>
              <w:t xml:space="preserve">Письмо управления государственной статистики о присвоенных клиенту кодах  </w:t>
            </w:r>
            <w:r w:rsidRPr="00930AAA">
              <w:rPr>
                <w:b/>
                <w:bCs/>
                <w:sz w:val="18"/>
                <w:szCs w:val="18"/>
                <w:vertAlign w:val="superscript"/>
              </w:rPr>
              <w:t xml:space="preserve">2.  </w:t>
            </w:r>
          </w:p>
        </w:tc>
      </w:tr>
      <w:tr w:rsidR="00AC03CF" w:rsidRPr="00930AAA" w:rsidTr="002169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8"/>
                <w:szCs w:val="18"/>
              </w:rPr>
            </w:pPr>
            <w:r w:rsidRPr="00930AAA">
              <w:rPr>
                <w:sz w:val="18"/>
                <w:szCs w:val="18"/>
              </w:rPr>
              <w:t>4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8"/>
                <w:szCs w:val="18"/>
              </w:rPr>
            </w:pPr>
            <w:r w:rsidRPr="00930AAA">
              <w:rPr>
                <w:b/>
                <w:bCs/>
                <w:sz w:val="18"/>
                <w:szCs w:val="18"/>
              </w:rPr>
              <w:t>Карточка с образцами подписей  и оттиска печати</w:t>
            </w:r>
            <w:r w:rsidRPr="00930AAA">
              <w:rPr>
                <w:sz w:val="18"/>
                <w:szCs w:val="18"/>
              </w:rPr>
              <w:t xml:space="preserve">, оформленная нотариально либо непосредственно  в помещении Банка  в присутствии  сотрудника Банка. </w:t>
            </w:r>
          </w:p>
          <w:p w:rsidR="00AC03CF" w:rsidRPr="00930AAA" w:rsidRDefault="00AC03CF" w:rsidP="00216935">
            <w:pPr>
              <w:rPr>
                <w:sz w:val="18"/>
                <w:szCs w:val="18"/>
              </w:rPr>
            </w:pPr>
            <w:r w:rsidRPr="00930AAA">
              <w:rPr>
                <w:sz w:val="18"/>
                <w:szCs w:val="18"/>
              </w:rPr>
              <w:t>Карточка может содержать подпись доверенных лиц при предоставлении нотариально  удостоверенной  доверенности на право распоряжения денежными средствами по счету.</w:t>
            </w:r>
          </w:p>
        </w:tc>
      </w:tr>
      <w:tr w:rsidR="00AC03CF" w:rsidRPr="00930AAA" w:rsidTr="002169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8"/>
                <w:szCs w:val="18"/>
              </w:rPr>
            </w:pPr>
            <w:r w:rsidRPr="00930AAA">
              <w:rPr>
                <w:sz w:val="18"/>
                <w:szCs w:val="18"/>
              </w:rPr>
              <w:t>5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8"/>
                <w:szCs w:val="18"/>
              </w:rPr>
            </w:pPr>
            <w:r w:rsidRPr="00930AAA">
              <w:rPr>
                <w:b/>
                <w:bCs/>
                <w:sz w:val="18"/>
                <w:szCs w:val="18"/>
              </w:rPr>
              <w:t>Копии документов, удостоверяющих личность лиц,</w:t>
            </w:r>
            <w:r w:rsidRPr="00930AAA">
              <w:rPr>
                <w:sz w:val="18"/>
                <w:szCs w:val="18"/>
              </w:rPr>
              <w:t xml:space="preserve"> указанных в карточке с образцами подписей и оттиска печати, наделенных правом подписи.</w:t>
            </w:r>
          </w:p>
        </w:tc>
      </w:tr>
      <w:tr w:rsidR="00AC03CF" w:rsidRPr="00930AAA" w:rsidTr="002169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8"/>
                <w:szCs w:val="18"/>
              </w:rPr>
            </w:pPr>
            <w:r w:rsidRPr="00930AAA">
              <w:rPr>
                <w:sz w:val="18"/>
                <w:szCs w:val="18"/>
              </w:rPr>
              <w:t>6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8"/>
                <w:szCs w:val="18"/>
              </w:rPr>
            </w:pPr>
            <w:r w:rsidRPr="00930AAA">
              <w:rPr>
                <w:b/>
                <w:bCs/>
                <w:sz w:val="18"/>
                <w:szCs w:val="18"/>
              </w:rPr>
              <w:t>Доверенность</w:t>
            </w:r>
            <w:r w:rsidRPr="00930AAA">
              <w:rPr>
                <w:sz w:val="18"/>
                <w:szCs w:val="18"/>
              </w:rPr>
              <w:t xml:space="preserve">, оформленная  в соответствии  с законодательством  Российской Федерации, на лиц, указанных в карточке, в случае, если  деятельность по  открытию  (распоряжению) денежными средствами на счете осуществляется через  доверенное лицо (уполномоченного  представителя индивидуального предпринимателя). Если договором  предусмотрено  удостоверение  прав распоряжаться  денежными средствами, находящимися  на счете, третьими лицами  с использованием  аналога  собственноручной  подписи,  необходимо  </w:t>
            </w:r>
            <w:proofErr w:type="gramStart"/>
            <w:r w:rsidRPr="00930AAA">
              <w:rPr>
                <w:sz w:val="18"/>
                <w:szCs w:val="18"/>
              </w:rPr>
              <w:t>предоставить документы</w:t>
            </w:r>
            <w:proofErr w:type="gramEnd"/>
            <w:r w:rsidRPr="00930AAA">
              <w:rPr>
                <w:sz w:val="18"/>
                <w:szCs w:val="18"/>
              </w:rPr>
              <w:t xml:space="preserve">, подтверждающие   полномочия   данных  лиц. </w:t>
            </w:r>
          </w:p>
        </w:tc>
      </w:tr>
      <w:tr w:rsidR="00AC03CF" w:rsidRPr="00930AAA" w:rsidTr="002169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8"/>
                <w:szCs w:val="18"/>
              </w:rPr>
            </w:pPr>
            <w:r w:rsidRPr="00930AAA">
              <w:rPr>
                <w:sz w:val="18"/>
                <w:szCs w:val="18"/>
              </w:rPr>
              <w:t>7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8"/>
                <w:szCs w:val="18"/>
              </w:rPr>
            </w:pPr>
            <w:r w:rsidRPr="00930AAA">
              <w:rPr>
                <w:b/>
                <w:bCs/>
                <w:sz w:val="18"/>
                <w:szCs w:val="18"/>
              </w:rPr>
              <w:t>Приложение к анкете клиента</w:t>
            </w:r>
            <w:r w:rsidRPr="00930AAA">
              <w:rPr>
                <w:sz w:val="18"/>
                <w:szCs w:val="18"/>
              </w:rPr>
              <w:t xml:space="preserve"> </w:t>
            </w:r>
            <w:r w:rsidRPr="00930AAA">
              <w:rPr>
                <w:b/>
                <w:bCs/>
                <w:sz w:val="18"/>
                <w:szCs w:val="18"/>
              </w:rPr>
              <w:t>юридического лица, ИСБОЮЛ, индивидуального предпринимателя, физического лица, занимающегося в установленном законодательством РФ порядке, частной практикой</w:t>
            </w:r>
          </w:p>
        </w:tc>
      </w:tr>
      <w:tr w:rsidR="00AC03CF" w:rsidRPr="00930AAA" w:rsidTr="002169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8"/>
                <w:szCs w:val="18"/>
              </w:rPr>
            </w:pPr>
            <w:r w:rsidRPr="00930AAA">
              <w:rPr>
                <w:sz w:val="18"/>
                <w:szCs w:val="18"/>
              </w:rPr>
              <w:t>8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trike/>
                <w:sz w:val="18"/>
                <w:szCs w:val="18"/>
              </w:rPr>
            </w:pPr>
            <w:r w:rsidRPr="00930AAA">
              <w:rPr>
                <w:b/>
                <w:bCs/>
                <w:sz w:val="18"/>
                <w:szCs w:val="18"/>
              </w:rPr>
              <w:t>Согласие физического лица на обработку персональных данных лица, являющегося представителем и (или</w:t>
            </w:r>
            <w:proofErr w:type="gramStart"/>
            <w:r w:rsidRPr="00930AAA">
              <w:rPr>
                <w:b/>
                <w:bCs/>
                <w:sz w:val="18"/>
                <w:szCs w:val="18"/>
              </w:rPr>
              <w:t xml:space="preserve"> )</w:t>
            </w:r>
            <w:proofErr w:type="gramEnd"/>
            <w:r w:rsidRPr="00930AA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AAA">
              <w:rPr>
                <w:b/>
                <w:bCs/>
                <w:sz w:val="18"/>
                <w:szCs w:val="18"/>
              </w:rPr>
              <w:t>бенефициарным</w:t>
            </w:r>
            <w:proofErr w:type="spellEnd"/>
            <w:r w:rsidRPr="00930AAA">
              <w:rPr>
                <w:b/>
                <w:bCs/>
                <w:sz w:val="18"/>
                <w:szCs w:val="18"/>
              </w:rPr>
              <w:t xml:space="preserve"> владельцем.</w:t>
            </w:r>
          </w:p>
        </w:tc>
      </w:tr>
      <w:tr w:rsidR="00AC03CF" w:rsidRPr="00930AAA" w:rsidTr="002169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8"/>
                <w:szCs w:val="18"/>
              </w:rPr>
            </w:pPr>
            <w:r w:rsidRPr="00930AAA">
              <w:rPr>
                <w:sz w:val="18"/>
                <w:szCs w:val="18"/>
              </w:rPr>
              <w:t>9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b/>
                <w:bCs/>
                <w:sz w:val="18"/>
                <w:szCs w:val="18"/>
              </w:rPr>
            </w:pPr>
            <w:r w:rsidRPr="00930AAA">
              <w:rPr>
                <w:b/>
                <w:bCs/>
                <w:sz w:val="18"/>
                <w:szCs w:val="18"/>
              </w:rPr>
              <w:t xml:space="preserve">Анкета </w:t>
            </w:r>
            <w:proofErr w:type="spellStart"/>
            <w:r w:rsidRPr="00930AAA">
              <w:rPr>
                <w:b/>
                <w:bCs/>
                <w:sz w:val="18"/>
                <w:szCs w:val="18"/>
              </w:rPr>
              <w:t>выгодоприобретателя</w:t>
            </w:r>
            <w:proofErr w:type="spellEnd"/>
            <w:r w:rsidRPr="00930AAA">
              <w:rPr>
                <w:b/>
                <w:bCs/>
                <w:sz w:val="18"/>
                <w:szCs w:val="18"/>
              </w:rPr>
              <w:t xml:space="preserve"> (при его наличии).</w:t>
            </w:r>
          </w:p>
        </w:tc>
      </w:tr>
      <w:tr w:rsidR="00AC03CF" w:rsidRPr="00930AAA" w:rsidTr="002169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8"/>
                <w:szCs w:val="18"/>
              </w:rPr>
            </w:pPr>
            <w:r w:rsidRPr="00930AAA">
              <w:rPr>
                <w:sz w:val="18"/>
                <w:szCs w:val="18"/>
              </w:rPr>
              <w:t>10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b/>
                <w:bCs/>
                <w:sz w:val="18"/>
                <w:szCs w:val="18"/>
              </w:rPr>
            </w:pPr>
            <w:r w:rsidRPr="00930AAA">
              <w:rPr>
                <w:b/>
                <w:bCs/>
                <w:sz w:val="18"/>
                <w:szCs w:val="18"/>
              </w:rPr>
              <w:t xml:space="preserve">Адвокат </w:t>
            </w:r>
            <w:r w:rsidRPr="00930AAA">
              <w:rPr>
                <w:sz w:val="18"/>
                <w:szCs w:val="18"/>
              </w:rPr>
              <w:t xml:space="preserve"> </w:t>
            </w:r>
            <w:proofErr w:type="gramStart"/>
            <w:r w:rsidRPr="00930AAA">
              <w:rPr>
                <w:sz w:val="18"/>
                <w:szCs w:val="18"/>
              </w:rPr>
              <w:t>предоставляет документ</w:t>
            </w:r>
            <w:proofErr w:type="gramEnd"/>
            <w:r w:rsidRPr="00930AAA">
              <w:rPr>
                <w:sz w:val="18"/>
                <w:szCs w:val="18"/>
              </w:rPr>
              <w:t>, удостоверяющий регистрацию адвоката в реестре адвокатов, а также документ, подтверждающий учреждение адвокатского кабинета.</w:t>
            </w:r>
          </w:p>
        </w:tc>
      </w:tr>
      <w:tr w:rsidR="00AC03CF" w:rsidRPr="00930AAA" w:rsidTr="002169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8"/>
                <w:szCs w:val="18"/>
              </w:rPr>
            </w:pPr>
            <w:r w:rsidRPr="00930AAA">
              <w:rPr>
                <w:sz w:val="18"/>
                <w:szCs w:val="18"/>
              </w:rPr>
              <w:t>11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8"/>
                <w:szCs w:val="18"/>
              </w:rPr>
            </w:pPr>
            <w:r w:rsidRPr="00930AAA">
              <w:rPr>
                <w:b/>
                <w:bCs/>
                <w:sz w:val="18"/>
                <w:szCs w:val="18"/>
              </w:rPr>
              <w:t>Нотариус</w:t>
            </w:r>
            <w:r w:rsidRPr="00930AAA">
              <w:rPr>
                <w:sz w:val="18"/>
                <w:szCs w:val="18"/>
              </w:rPr>
              <w:t xml:space="preserve"> </w:t>
            </w:r>
            <w:proofErr w:type="gramStart"/>
            <w:r w:rsidRPr="00930AAA">
              <w:rPr>
                <w:sz w:val="18"/>
                <w:szCs w:val="18"/>
              </w:rPr>
              <w:t>предоставляет документ</w:t>
            </w:r>
            <w:proofErr w:type="gramEnd"/>
            <w:r w:rsidRPr="00930AAA">
              <w:rPr>
                <w:sz w:val="18"/>
                <w:szCs w:val="18"/>
              </w:rPr>
              <w:t>, подтверждающий наделение нотариуса полномочиями (назначение на должность), выданного органами юстиции субъекта РФ.</w:t>
            </w:r>
          </w:p>
        </w:tc>
      </w:tr>
      <w:tr w:rsidR="00AC03CF" w:rsidRPr="00930AAA" w:rsidTr="002169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b/>
                <w:bCs/>
                <w:sz w:val="18"/>
                <w:szCs w:val="18"/>
              </w:rPr>
            </w:pPr>
            <w:r w:rsidRPr="00930AAA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b/>
                <w:bCs/>
                <w:sz w:val="18"/>
                <w:szCs w:val="18"/>
              </w:rPr>
            </w:pPr>
            <w:r w:rsidRPr="00930AAA">
              <w:rPr>
                <w:b/>
                <w:bCs/>
                <w:sz w:val="18"/>
                <w:szCs w:val="18"/>
              </w:rPr>
              <w:t>Сведения (документы) о финансовом положении (предоставляются на выбор клиента)</w:t>
            </w:r>
            <w:r w:rsidRPr="00930AAA">
              <w:rPr>
                <w:b/>
                <w:bCs/>
                <w:sz w:val="18"/>
                <w:szCs w:val="18"/>
                <w:vertAlign w:val="superscript"/>
              </w:rPr>
              <w:t>3</w:t>
            </w:r>
            <w:proofErr w:type="gramStart"/>
            <w:r w:rsidRPr="00930AAA">
              <w:rPr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Pr="00930AAA">
              <w:rPr>
                <w:b/>
                <w:bCs/>
                <w:sz w:val="18"/>
                <w:szCs w:val="18"/>
              </w:rPr>
              <w:t>:</w:t>
            </w:r>
            <w:proofErr w:type="gramEnd"/>
          </w:p>
        </w:tc>
      </w:tr>
      <w:tr w:rsidR="00AC03CF" w:rsidRPr="00930AAA" w:rsidTr="002169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8"/>
                <w:szCs w:val="18"/>
              </w:rPr>
            </w:pPr>
            <w:r w:rsidRPr="00930AAA">
              <w:rPr>
                <w:sz w:val="18"/>
                <w:szCs w:val="18"/>
              </w:rPr>
              <w:t>12.1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b/>
                <w:bCs/>
                <w:sz w:val="18"/>
                <w:szCs w:val="18"/>
              </w:rPr>
            </w:pPr>
            <w:r w:rsidRPr="00930AAA">
              <w:rPr>
                <w:sz w:val="18"/>
                <w:szCs w:val="18"/>
              </w:rPr>
              <w:t xml:space="preserve">Копии годовой бухгалтерской отчетности </w:t>
            </w:r>
            <w:proofErr w:type="gramStart"/>
            <w:r w:rsidRPr="00930AAA">
              <w:rPr>
                <w:sz w:val="18"/>
                <w:szCs w:val="18"/>
              </w:rPr>
              <w:t xml:space="preserve">( </w:t>
            </w:r>
            <w:proofErr w:type="gramEnd"/>
            <w:r w:rsidRPr="00930AAA">
              <w:rPr>
                <w:sz w:val="18"/>
                <w:szCs w:val="18"/>
              </w:rPr>
              <w:t>отчет о финансовом результате);</w:t>
            </w:r>
          </w:p>
        </w:tc>
      </w:tr>
      <w:tr w:rsidR="00AC03CF" w:rsidRPr="00930AAA" w:rsidTr="002169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8"/>
                <w:szCs w:val="18"/>
              </w:rPr>
            </w:pPr>
            <w:r w:rsidRPr="00930AAA">
              <w:rPr>
                <w:sz w:val="18"/>
                <w:szCs w:val="18"/>
              </w:rPr>
              <w:t>12.2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b/>
                <w:bCs/>
                <w:sz w:val="18"/>
                <w:szCs w:val="18"/>
              </w:rPr>
            </w:pPr>
            <w:r w:rsidRPr="00930AAA">
              <w:rPr>
                <w:sz w:val="18"/>
                <w:szCs w:val="18"/>
              </w:rPr>
              <w:t>и (или) 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виде;</w:t>
            </w:r>
          </w:p>
        </w:tc>
      </w:tr>
      <w:tr w:rsidR="00AC03CF" w:rsidRPr="00930AAA" w:rsidTr="002169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8"/>
                <w:szCs w:val="18"/>
              </w:rPr>
            </w:pPr>
            <w:r w:rsidRPr="00930AAA">
              <w:rPr>
                <w:sz w:val="18"/>
                <w:szCs w:val="18"/>
              </w:rPr>
              <w:t>12.3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b/>
                <w:bCs/>
                <w:sz w:val="18"/>
                <w:szCs w:val="18"/>
              </w:rPr>
            </w:pPr>
            <w:r w:rsidRPr="00930AAA">
              <w:rPr>
                <w:sz w:val="18"/>
                <w:szCs w:val="18"/>
              </w:rPr>
              <w:t>и (или) 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РФ;</w:t>
            </w:r>
          </w:p>
        </w:tc>
      </w:tr>
      <w:tr w:rsidR="00AC03CF" w:rsidRPr="00930AAA" w:rsidTr="002169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8"/>
                <w:szCs w:val="18"/>
              </w:rPr>
            </w:pPr>
            <w:r w:rsidRPr="00930AAA">
              <w:rPr>
                <w:sz w:val="18"/>
                <w:szCs w:val="18"/>
              </w:rPr>
              <w:t>12.4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8"/>
                <w:szCs w:val="18"/>
              </w:rPr>
            </w:pPr>
            <w:proofErr w:type="gramStart"/>
            <w:r w:rsidRPr="00930AAA">
              <w:rPr>
                <w:sz w:val="18"/>
                <w:szCs w:val="18"/>
              </w:rPr>
              <w:t>и (или)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</w:t>
            </w:r>
            <w:proofErr w:type="gramEnd"/>
          </w:p>
        </w:tc>
      </w:tr>
      <w:tr w:rsidR="00AC03CF" w:rsidRPr="00930AAA" w:rsidTr="002169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8"/>
                <w:szCs w:val="18"/>
              </w:rPr>
            </w:pPr>
            <w:r w:rsidRPr="00930AAA">
              <w:rPr>
                <w:sz w:val="18"/>
                <w:szCs w:val="18"/>
              </w:rPr>
              <w:t>12.5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8"/>
                <w:szCs w:val="18"/>
              </w:rPr>
            </w:pPr>
            <w:r w:rsidRPr="00930AAA">
              <w:rPr>
                <w:sz w:val="18"/>
                <w:szCs w:val="18"/>
              </w:rPr>
              <w:t>и (или) сведения об отсутствии  производства по делу о несостоятельности (банкротстве), вступивших в силу решений судебных органов о признании его несостоятельным (банкротом),  ликвидации по состоянию на дату представления документов в кредитную организацию;</w:t>
            </w:r>
          </w:p>
        </w:tc>
      </w:tr>
      <w:tr w:rsidR="00AC03CF" w:rsidRPr="00930AAA" w:rsidTr="002169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8"/>
                <w:szCs w:val="18"/>
              </w:rPr>
            </w:pPr>
            <w:r w:rsidRPr="00930AAA">
              <w:rPr>
                <w:sz w:val="18"/>
                <w:szCs w:val="18"/>
              </w:rPr>
              <w:t>12.6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8"/>
                <w:szCs w:val="18"/>
              </w:rPr>
            </w:pPr>
            <w:r w:rsidRPr="00930AAA">
              <w:rPr>
                <w:sz w:val="18"/>
                <w:szCs w:val="18"/>
              </w:rPr>
              <w:t>и (или) сведения об отсутствии фактов неисполнения  своих денежных обязательств по причине отсутствия денежных средств на банковских счетах;</w:t>
            </w:r>
          </w:p>
        </w:tc>
      </w:tr>
      <w:tr w:rsidR="00AC03CF" w:rsidRPr="00930AAA" w:rsidTr="002169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8"/>
                <w:szCs w:val="18"/>
              </w:rPr>
            </w:pPr>
            <w:r w:rsidRPr="00930AAA">
              <w:rPr>
                <w:sz w:val="18"/>
                <w:szCs w:val="18"/>
              </w:rPr>
              <w:t>12.7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widowControl w:val="0"/>
              <w:adjustRightInd w:val="0"/>
              <w:rPr>
                <w:sz w:val="18"/>
                <w:szCs w:val="18"/>
                <w:highlight w:val="green"/>
              </w:rPr>
            </w:pPr>
            <w:r w:rsidRPr="00930AAA">
              <w:rPr>
                <w:sz w:val="18"/>
                <w:szCs w:val="18"/>
              </w:rPr>
              <w:t>и (или) данные о рейтинге, размещенные в сети "Интернет" на сайтах международных рейтинговых агентств ("</w:t>
            </w:r>
            <w:proofErr w:type="spellStart"/>
            <w:r w:rsidRPr="00930AAA">
              <w:rPr>
                <w:sz w:val="18"/>
                <w:szCs w:val="18"/>
              </w:rPr>
              <w:t>Standard</w:t>
            </w:r>
            <w:proofErr w:type="spellEnd"/>
            <w:r w:rsidRPr="00930AAA">
              <w:rPr>
                <w:sz w:val="18"/>
                <w:szCs w:val="18"/>
              </w:rPr>
              <w:t xml:space="preserve"> &amp; </w:t>
            </w:r>
            <w:proofErr w:type="spellStart"/>
            <w:r w:rsidRPr="00930AAA">
              <w:rPr>
                <w:sz w:val="18"/>
                <w:szCs w:val="18"/>
              </w:rPr>
              <w:t>Poor's</w:t>
            </w:r>
            <w:proofErr w:type="spellEnd"/>
            <w:r w:rsidRPr="00930AAA">
              <w:rPr>
                <w:sz w:val="18"/>
                <w:szCs w:val="18"/>
              </w:rPr>
              <w:t>", "</w:t>
            </w:r>
            <w:proofErr w:type="spellStart"/>
            <w:r w:rsidRPr="00930AAA">
              <w:rPr>
                <w:sz w:val="18"/>
                <w:szCs w:val="18"/>
              </w:rPr>
              <w:t>Fitch-Ratings</w:t>
            </w:r>
            <w:proofErr w:type="spellEnd"/>
            <w:r w:rsidRPr="00930AAA">
              <w:rPr>
                <w:sz w:val="18"/>
                <w:szCs w:val="18"/>
              </w:rPr>
              <w:t>", "</w:t>
            </w:r>
            <w:proofErr w:type="spellStart"/>
            <w:r w:rsidRPr="00930AAA">
              <w:rPr>
                <w:sz w:val="18"/>
                <w:szCs w:val="18"/>
              </w:rPr>
              <w:t>Moody's</w:t>
            </w:r>
            <w:proofErr w:type="spellEnd"/>
            <w:r w:rsidRPr="00930AAA">
              <w:rPr>
                <w:sz w:val="18"/>
                <w:szCs w:val="18"/>
              </w:rPr>
              <w:t xml:space="preserve"> </w:t>
            </w:r>
            <w:proofErr w:type="spellStart"/>
            <w:r w:rsidRPr="00930AAA">
              <w:rPr>
                <w:sz w:val="18"/>
                <w:szCs w:val="18"/>
              </w:rPr>
              <w:t>Investors</w:t>
            </w:r>
            <w:proofErr w:type="spellEnd"/>
            <w:r w:rsidRPr="00930AAA">
              <w:rPr>
                <w:sz w:val="18"/>
                <w:szCs w:val="18"/>
              </w:rPr>
              <w:t xml:space="preserve"> </w:t>
            </w:r>
            <w:proofErr w:type="spellStart"/>
            <w:r w:rsidRPr="00930AAA">
              <w:rPr>
                <w:sz w:val="18"/>
                <w:szCs w:val="18"/>
              </w:rPr>
              <w:t>Service</w:t>
            </w:r>
            <w:proofErr w:type="spellEnd"/>
            <w:r w:rsidRPr="00930AAA">
              <w:rPr>
                <w:sz w:val="18"/>
                <w:szCs w:val="18"/>
              </w:rPr>
              <w:t>" и другие) и национальных рейтинговых агентств).</w:t>
            </w:r>
          </w:p>
        </w:tc>
      </w:tr>
      <w:tr w:rsidR="00AC03CF" w:rsidRPr="00930AAA" w:rsidTr="002169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8"/>
                <w:szCs w:val="18"/>
              </w:rPr>
            </w:pPr>
            <w:r w:rsidRPr="00930AAA">
              <w:rPr>
                <w:sz w:val="18"/>
                <w:szCs w:val="18"/>
              </w:rPr>
              <w:t>13.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8"/>
                <w:szCs w:val="18"/>
              </w:rPr>
            </w:pPr>
            <w:proofErr w:type="gramStart"/>
            <w:r w:rsidRPr="00930AAA">
              <w:rPr>
                <w:sz w:val="18"/>
                <w:szCs w:val="18"/>
              </w:rPr>
              <w:t xml:space="preserve">Сведения о деловой репутации (отзывы о деловой репутации (в произвольной письменной форме, </w:t>
            </w:r>
            <w:r w:rsidRPr="00930AAA">
              <w:rPr>
                <w:sz w:val="18"/>
                <w:szCs w:val="18"/>
                <w:u w:val="single"/>
              </w:rPr>
              <w:t>при возможности их получения</w:t>
            </w:r>
            <w:r w:rsidRPr="00930AAA">
              <w:rPr>
                <w:sz w:val="18"/>
                <w:szCs w:val="18"/>
              </w:rPr>
              <w:t>)  других клиентов Банка, имеющих с ним деловые отношения; и (или) отзывы (в произвольной письменной форме, при возможности их получения) от других кредитных организаций, в которых заявитель ранее находился на обслуживании, с информацией этих кредитных организаций об оценке деловой репутации)</w:t>
            </w:r>
            <w:proofErr w:type="gramEnd"/>
          </w:p>
        </w:tc>
      </w:tr>
      <w:tr w:rsidR="00AC03CF" w:rsidRPr="00930AAA" w:rsidTr="002169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8"/>
                <w:szCs w:val="18"/>
              </w:rPr>
            </w:pPr>
            <w:r w:rsidRPr="00930AAA">
              <w:rPr>
                <w:sz w:val="18"/>
                <w:szCs w:val="18"/>
              </w:rPr>
              <w:t>14.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b/>
                <w:bCs/>
                <w:sz w:val="18"/>
                <w:szCs w:val="18"/>
              </w:rPr>
            </w:pPr>
            <w:r w:rsidRPr="00930AAA">
              <w:rPr>
                <w:sz w:val="18"/>
                <w:szCs w:val="18"/>
              </w:rPr>
              <w:t>Опросный лист Клиента - иностранного налогоплательщика</w:t>
            </w:r>
          </w:p>
        </w:tc>
      </w:tr>
      <w:tr w:rsidR="00AC03CF" w:rsidRPr="00930AAA" w:rsidTr="002169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8"/>
                <w:szCs w:val="18"/>
              </w:rPr>
            </w:pPr>
            <w:r w:rsidRPr="00930AAA">
              <w:rPr>
                <w:sz w:val="18"/>
                <w:szCs w:val="18"/>
              </w:rPr>
              <w:t>15.</w:t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CF" w:rsidRPr="00930AAA" w:rsidRDefault="00AC03CF" w:rsidP="00216935">
            <w:pPr>
              <w:rPr>
                <w:sz w:val="18"/>
                <w:szCs w:val="18"/>
              </w:rPr>
            </w:pPr>
            <w:r w:rsidRPr="00930AAA">
              <w:rPr>
                <w:sz w:val="18"/>
                <w:szCs w:val="18"/>
              </w:rPr>
              <w:t xml:space="preserve"> АДВОКАТОМ ИЛИ НОТАРИУСОМ, ФИЗИЧЕСКИМ ЛИЦОМ, ЗАНИМАЮЩИМСЯ ЧАСТНОЙ ПРАКТИКОЙ,  ПРЕДОСТАВЛЯЕТСЯ </w:t>
            </w:r>
            <w:r w:rsidRPr="00930AAA">
              <w:rPr>
                <w:b/>
                <w:bCs/>
                <w:sz w:val="18"/>
                <w:szCs w:val="18"/>
              </w:rPr>
              <w:t>Свидетельство о постановке на учет в налоговом органе</w:t>
            </w:r>
            <w:r w:rsidRPr="00930AAA">
              <w:rPr>
                <w:sz w:val="18"/>
                <w:szCs w:val="18"/>
              </w:rPr>
              <w:t xml:space="preserve">  (ИНН)</w:t>
            </w:r>
            <w:r w:rsidRPr="00930AAA">
              <w:rPr>
                <w:b/>
                <w:bCs/>
                <w:sz w:val="18"/>
                <w:szCs w:val="18"/>
              </w:rPr>
              <w:t>.</w:t>
            </w:r>
          </w:p>
        </w:tc>
      </w:tr>
    </w:tbl>
    <w:p w:rsidR="00AC03CF" w:rsidRPr="00930AAA" w:rsidRDefault="00AC03CF" w:rsidP="00AC03CF">
      <w:pPr>
        <w:rPr>
          <w:sz w:val="18"/>
          <w:szCs w:val="18"/>
        </w:rPr>
      </w:pPr>
      <w:r w:rsidRPr="00930AAA">
        <w:rPr>
          <w:sz w:val="18"/>
          <w:szCs w:val="18"/>
        </w:rPr>
        <w:t>Примечание:</w:t>
      </w:r>
    </w:p>
    <w:p w:rsidR="00AC03CF" w:rsidRPr="00930AAA" w:rsidRDefault="00AC03CF" w:rsidP="00AC03CF">
      <w:pPr>
        <w:adjustRightInd w:val="0"/>
        <w:ind w:left="540"/>
        <w:jc w:val="both"/>
        <w:rPr>
          <w:sz w:val="18"/>
          <w:szCs w:val="18"/>
        </w:rPr>
      </w:pPr>
      <w:r w:rsidRPr="00930AAA">
        <w:rPr>
          <w:b/>
          <w:bCs/>
          <w:sz w:val="18"/>
          <w:szCs w:val="18"/>
          <w:vertAlign w:val="superscript"/>
        </w:rPr>
        <w:t>1</w:t>
      </w:r>
      <w:r w:rsidRPr="00930AAA">
        <w:rPr>
          <w:sz w:val="18"/>
          <w:szCs w:val="18"/>
        </w:rPr>
        <w:t xml:space="preserve"> -  Выписка  из ЕГРИП может быть сформирована Банком самостоятельно. При отсутствии возможности у Банка получить корректные данные при самостоятельном формировании выписки  актуальная выписка из ЕГРЮЛ  запрашивается у Клиента. </w:t>
      </w:r>
    </w:p>
    <w:p w:rsidR="00AC03CF" w:rsidRPr="00930AAA" w:rsidRDefault="00AC03CF" w:rsidP="00AC03CF">
      <w:pPr>
        <w:adjustRightInd w:val="0"/>
        <w:ind w:left="540"/>
        <w:jc w:val="both"/>
        <w:rPr>
          <w:sz w:val="18"/>
          <w:szCs w:val="18"/>
        </w:rPr>
      </w:pPr>
      <w:r w:rsidRPr="00930AAA">
        <w:rPr>
          <w:b/>
          <w:bCs/>
          <w:sz w:val="18"/>
          <w:szCs w:val="18"/>
          <w:vertAlign w:val="superscript"/>
        </w:rPr>
        <w:t>2</w:t>
      </w:r>
      <w:r w:rsidRPr="00930AAA">
        <w:rPr>
          <w:sz w:val="18"/>
          <w:szCs w:val="18"/>
        </w:rPr>
        <w:t xml:space="preserve">-  Документ  может  не предоставляться Клиентом при наличии необходимой информации на официальных ресурсах Росстата в сети Интернет. В данном случае  документ формируется  Должностным лицом банка  самостоятельно. </w:t>
      </w:r>
    </w:p>
    <w:p w:rsidR="00AC03CF" w:rsidRPr="00930AAA" w:rsidRDefault="00AC03CF" w:rsidP="00AC03CF">
      <w:pPr>
        <w:adjustRightInd w:val="0"/>
        <w:ind w:left="540"/>
        <w:jc w:val="both"/>
        <w:rPr>
          <w:sz w:val="18"/>
          <w:szCs w:val="18"/>
        </w:rPr>
      </w:pPr>
      <w:r w:rsidRPr="00930AAA">
        <w:rPr>
          <w:b/>
          <w:bCs/>
          <w:sz w:val="18"/>
          <w:szCs w:val="18"/>
          <w:vertAlign w:val="superscript"/>
        </w:rPr>
        <w:t xml:space="preserve">3 </w:t>
      </w:r>
      <w:r w:rsidRPr="00930AAA">
        <w:rPr>
          <w:sz w:val="18"/>
          <w:szCs w:val="18"/>
        </w:rPr>
        <w:t>-  Сведения (документы) о финансовом положении не представляются в случае, если период деятельности лица, открывающего счет, не превышает  трех месяцев со дня его регистрации. В остальных случаях, Должностным лицом Банка могут быть  самостоятельно  получены сведения из официальных источников. При отсутствии, недостаточности необходимой информации или в случае невозможности ее  получения  по техническим причинам, сведения (документы) могут быть  запрошены у Клиента.</w:t>
      </w:r>
    </w:p>
    <w:p w:rsidR="00AC03CF" w:rsidRPr="00930AAA" w:rsidRDefault="00AC03CF" w:rsidP="00AC03CF">
      <w:pPr>
        <w:ind w:firstLine="708"/>
        <w:jc w:val="both"/>
        <w:rPr>
          <w:sz w:val="18"/>
          <w:szCs w:val="18"/>
        </w:rPr>
      </w:pPr>
      <w:r w:rsidRPr="00930AAA">
        <w:rPr>
          <w:sz w:val="18"/>
          <w:szCs w:val="18"/>
        </w:rPr>
        <w:t xml:space="preserve">Клиент  при открытии счета может предоставить в Банк  копии  документов, заверенные нотариально  или государственным органом, выдавшим/ зарегистрировавшим  документ. </w:t>
      </w:r>
    </w:p>
    <w:p w:rsidR="00AC03CF" w:rsidRPr="00930AAA" w:rsidRDefault="00AC03CF" w:rsidP="00AC03CF">
      <w:pPr>
        <w:ind w:firstLine="708"/>
        <w:jc w:val="both"/>
        <w:rPr>
          <w:sz w:val="18"/>
          <w:szCs w:val="18"/>
        </w:rPr>
      </w:pPr>
      <w:r w:rsidRPr="00930AAA">
        <w:rPr>
          <w:sz w:val="18"/>
          <w:szCs w:val="18"/>
        </w:rPr>
        <w:t>Банк при открытии счета Клиенту, может заверить все необходимые документы самостоятельно при предоставлении их копий и оригиналов (согласно установленным Банком Тарифам).</w:t>
      </w:r>
    </w:p>
    <w:p w:rsidR="00AC03CF" w:rsidRPr="00930AAA" w:rsidRDefault="00AC03CF" w:rsidP="00AC03CF">
      <w:pPr>
        <w:ind w:firstLine="600"/>
        <w:jc w:val="both"/>
        <w:rPr>
          <w:sz w:val="18"/>
          <w:szCs w:val="18"/>
        </w:rPr>
      </w:pPr>
      <w:r w:rsidRPr="00930AAA">
        <w:rPr>
          <w:sz w:val="18"/>
          <w:szCs w:val="18"/>
        </w:rPr>
        <w:t xml:space="preserve">   При необходимости Банк может запросить дополнительно иные документы, необходимые для полного анализа документов  Клиента для открытия банковского счета. </w:t>
      </w:r>
    </w:p>
    <w:p w:rsidR="00AC03CF" w:rsidRPr="00930AAA" w:rsidRDefault="00AC03CF" w:rsidP="00AC03CF">
      <w:pPr>
        <w:jc w:val="both"/>
        <w:rPr>
          <w:sz w:val="18"/>
          <w:szCs w:val="18"/>
        </w:rPr>
      </w:pPr>
      <w:r w:rsidRPr="00930AAA">
        <w:rPr>
          <w:sz w:val="18"/>
          <w:szCs w:val="18"/>
        </w:rPr>
        <w:t xml:space="preserve">                  Телефон для справок: (3852) 63-21-63  (операционный  отдел)</w:t>
      </w:r>
    </w:p>
    <w:p w:rsidR="00680740" w:rsidRDefault="00680740"/>
    <w:sectPr w:rsidR="00680740" w:rsidSect="00930AAA">
      <w:footerReference w:type="even" r:id="rId17"/>
      <w:footerReference w:type="default" r:id="rId18"/>
      <w:footerReference w:type="first" r:id="rId19"/>
      <w:pgSz w:w="11906" w:h="16838" w:code="9"/>
      <w:pgMar w:top="567" w:right="567" w:bottom="567" w:left="1134" w:header="709" w:footer="23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3CF" w:rsidRDefault="00AC03CF" w:rsidP="00AC03CF">
      <w:r>
        <w:separator/>
      </w:r>
    </w:p>
  </w:endnote>
  <w:endnote w:type="continuationSeparator" w:id="1">
    <w:p w:rsidR="00AC03CF" w:rsidRDefault="00AC03CF" w:rsidP="00AC0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C72" w:rsidRDefault="00AC03CF" w:rsidP="005A47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7C72" w:rsidRDefault="00AC03CF" w:rsidP="0028528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C72" w:rsidRDefault="00AC03C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fldChar w:fldCharType="end"/>
    </w:r>
  </w:p>
  <w:p w:rsidR="00897C72" w:rsidRPr="00A26E0E" w:rsidRDefault="00AC03CF" w:rsidP="00244F77">
    <w:pPr>
      <w:pStyle w:val="a3"/>
      <w:rPr>
        <w:rFonts w:ascii="Arial" w:hAnsi="Arial" w:cs="Arial"/>
        <w:sz w:val="20"/>
        <w:szCs w:val="20"/>
      </w:rPr>
    </w:pPr>
    <w:r w:rsidRPr="00A26E0E">
      <w:rPr>
        <w:rFonts w:ascii="Arial" w:hAnsi="Arial" w:cs="Arial"/>
        <w:sz w:val="20"/>
        <w:szCs w:val="20"/>
      </w:rPr>
      <w:t xml:space="preserve">БАНК ________________             </w:t>
    </w:r>
    <w:r>
      <w:rPr>
        <w:rFonts w:ascii="Arial" w:hAnsi="Arial" w:cs="Arial"/>
        <w:sz w:val="20"/>
        <w:szCs w:val="20"/>
      </w:rPr>
      <w:t>ДЕПОНЕНТ</w:t>
    </w:r>
    <w:r w:rsidRPr="00A26E0E">
      <w:rPr>
        <w:rFonts w:ascii="Arial" w:hAnsi="Arial" w:cs="Arial"/>
        <w:sz w:val="20"/>
        <w:szCs w:val="20"/>
      </w:rPr>
      <w:t xml:space="preserve"> ________________</w:t>
    </w:r>
    <w:r>
      <w:rPr>
        <w:rFonts w:ascii="Arial" w:hAnsi="Arial" w:cs="Arial"/>
        <w:sz w:val="20"/>
        <w:szCs w:val="20"/>
      </w:rPr>
      <w:t xml:space="preserve">     БЕНЕФИЦИАР_________________</w:t>
    </w:r>
  </w:p>
  <w:p w:rsidR="00897C72" w:rsidRDefault="00AC03C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C72" w:rsidRPr="00A26E0E" w:rsidRDefault="00AC03CF" w:rsidP="00A26E0E">
    <w:pPr>
      <w:pStyle w:val="a3"/>
      <w:rPr>
        <w:rFonts w:ascii="Arial" w:hAnsi="Arial" w:cs="Arial"/>
        <w:sz w:val="20"/>
        <w:szCs w:val="20"/>
      </w:rPr>
    </w:pPr>
    <w:r w:rsidRPr="00A26E0E">
      <w:rPr>
        <w:rFonts w:ascii="Arial" w:hAnsi="Arial" w:cs="Arial"/>
        <w:sz w:val="20"/>
        <w:szCs w:val="20"/>
      </w:rPr>
      <w:t xml:space="preserve">БАНК ________________             </w:t>
    </w:r>
    <w:r>
      <w:rPr>
        <w:rFonts w:ascii="Arial" w:hAnsi="Arial" w:cs="Arial"/>
        <w:sz w:val="20"/>
        <w:szCs w:val="20"/>
      </w:rPr>
      <w:t>ДЕПОНЕНТ</w:t>
    </w:r>
    <w:r w:rsidRPr="00A26E0E">
      <w:rPr>
        <w:rFonts w:ascii="Arial" w:hAnsi="Arial" w:cs="Arial"/>
        <w:sz w:val="20"/>
        <w:szCs w:val="20"/>
      </w:rPr>
      <w:t xml:space="preserve"> ________________</w:t>
    </w:r>
    <w:r>
      <w:rPr>
        <w:rFonts w:ascii="Arial" w:hAnsi="Arial" w:cs="Arial"/>
        <w:sz w:val="20"/>
        <w:szCs w:val="20"/>
      </w:rPr>
      <w:t xml:space="preserve">     БЕНЕФИЦИАР_________________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3CF" w:rsidRDefault="00AC03CF" w:rsidP="00AC03CF">
      <w:r>
        <w:separator/>
      </w:r>
    </w:p>
  </w:footnote>
  <w:footnote w:type="continuationSeparator" w:id="1">
    <w:p w:rsidR="00AC03CF" w:rsidRDefault="00AC03CF" w:rsidP="00AC03CF">
      <w:r>
        <w:continuationSeparator/>
      </w:r>
    </w:p>
  </w:footnote>
  <w:footnote w:id="2">
    <w:p w:rsidR="00AC03CF" w:rsidRPr="00012DFE" w:rsidRDefault="00AC03CF" w:rsidP="00AC03CF">
      <w:pPr>
        <w:pStyle w:val="a6"/>
        <w:rPr>
          <w:rFonts w:ascii="Arial" w:hAnsi="Arial" w:cs="Arial"/>
          <w:sz w:val="16"/>
          <w:szCs w:val="16"/>
        </w:rPr>
      </w:pPr>
      <w:r w:rsidRPr="007863DF">
        <w:rPr>
          <w:rStyle w:val="a8"/>
          <w:sz w:val="16"/>
          <w:szCs w:val="16"/>
        </w:rPr>
        <w:footnoteRef/>
      </w:r>
      <w:r w:rsidRPr="007863DF">
        <w:rPr>
          <w:sz w:val="16"/>
          <w:szCs w:val="16"/>
        </w:rPr>
        <w:t xml:space="preserve"> Выдача наличных денежных средств осуществляется с учетом ограничений, установленных законодательством.</w:t>
      </w:r>
    </w:p>
  </w:footnote>
  <w:footnote w:id="3">
    <w:p w:rsidR="00AC03CF" w:rsidRPr="007863DF" w:rsidRDefault="00AC03CF" w:rsidP="00AC03CF">
      <w:pPr>
        <w:pStyle w:val="a6"/>
        <w:rPr>
          <w:sz w:val="16"/>
          <w:szCs w:val="16"/>
        </w:rPr>
      </w:pPr>
      <w:r>
        <w:rPr>
          <w:rStyle w:val="a8"/>
        </w:rPr>
        <w:footnoteRef/>
      </w:r>
      <w:r>
        <w:t xml:space="preserve"> </w:t>
      </w:r>
      <w:r w:rsidRPr="007863DF">
        <w:rPr>
          <w:sz w:val="16"/>
          <w:szCs w:val="16"/>
        </w:rPr>
        <w:t>БЕНЕФИЦИАР указывается в данном пункте в случае исп</w:t>
      </w:r>
      <w:r>
        <w:rPr>
          <w:sz w:val="16"/>
          <w:szCs w:val="16"/>
        </w:rPr>
        <w:t>ользования варианта 2 пункта 1.5</w:t>
      </w:r>
      <w:r w:rsidRPr="007863DF">
        <w:rPr>
          <w:sz w:val="16"/>
          <w:szCs w:val="16"/>
        </w:rPr>
        <w:t xml:space="preserve"> Договора</w:t>
      </w:r>
    </w:p>
  </w:footnote>
  <w:footnote w:id="4">
    <w:p w:rsidR="00AC03CF" w:rsidRPr="007863DF" w:rsidRDefault="00AC03CF" w:rsidP="00AC03CF">
      <w:pPr>
        <w:pStyle w:val="a6"/>
        <w:rPr>
          <w:sz w:val="16"/>
          <w:szCs w:val="16"/>
        </w:rPr>
      </w:pPr>
      <w:r w:rsidRPr="007863DF">
        <w:rPr>
          <w:rStyle w:val="a8"/>
          <w:sz w:val="16"/>
          <w:szCs w:val="16"/>
        </w:rPr>
        <w:footnoteRef/>
      </w:r>
      <w:r w:rsidRPr="007863DF">
        <w:rPr>
          <w:sz w:val="16"/>
          <w:szCs w:val="16"/>
        </w:rPr>
        <w:t xml:space="preserve"> Выбирается вариант в зависимости от варианта п. 1.5 Договора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F7323"/>
    <w:multiLevelType w:val="multilevel"/>
    <w:tmpl w:val="8A8E0C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3CF"/>
    <w:rsid w:val="00080455"/>
    <w:rsid w:val="00680740"/>
    <w:rsid w:val="00AC03CF"/>
    <w:rsid w:val="00EE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C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03CF"/>
    <w:pPr>
      <w:keepNext/>
      <w:ind w:right="-85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03CF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2">
    <w:name w:val="Body Text 2"/>
    <w:basedOn w:val="a"/>
    <w:link w:val="20"/>
    <w:rsid w:val="00AC03CF"/>
    <w:pPr>
      <w:ind w:right="-1333"/>
      <w:jc w:val="both"/>
    </w:pPr>
    <w:rPr>
      <w:sz w:val="22"/>
      <w:szCs w:val="20"/>
    </w:rPr>
  </w:style>
  <w:style w:type="character" w:customStyle="1" w:styleId="20">
    <w:name w:val="Основной текст 2 Знак"/>
    <w:basedOn w:val="a0"/>
    <w:link w:val="2"/>
    <w:rsid w:val="00AC03CF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3"/>
    <w:basedOn w:val="a"/>
    <w:link w:val="30"/>
    <w:rsid w:val="00AC03CF"/>
    <w:pPr>
      <w:ind w:right="-85"/>
      <w:jc w:val="both"/>
    </w:pPr>
    <w:rPr>
      <w:sz w:val="22"/>
      <w:szCs w:val="20"/>
    </w:rPr>
  </w:style>
  <w:style w:type="character" w:customStyle="1" w:styleId="30">
    <w:name w:val="Основной текст 3 Знак"/>
    <w:basedOn w:val="a0"/>
    <w:link w:val="3"/>
    <w:rsid w:val="00AC03CF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Indent 2"/>
    <w:basedOn w:val="a"/>
    <w:link w:val="22"/>
    <w:rsid w:val="00AC03CF"/>
    <w:pPr>
      <w:ind w:right="-85" w:firstLine="720"/>
      <w:jc w:val="both"/>
    </w:pPr>
    <w:rPr>
      <w:sz w:val="22"/>
      <w:szCs w:val="20"/>
    </w:rPr>
  </w:style>
  <w:style w:type="character" w:customStyle="1" w:styleId="22">
    <w:name w:val="Основной текст с отступом 2 Знак"/>
    <w:basedOn w:val="a0"/>
    <w:link w:val="21"/>
    <w:rsid w:val="00AC03CF"/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Body Text Indent 3"/>
    <w:basedOn w:val="a"/>
    <w:link w:val="32"/>
    <w:rsid w:val="00AC03CF"/>
    <w:pPr>
      <w:ind w:firstLine="708"/>
      <w:jc w:val="both"/>
    </w:pPr>
    <w:rPr>
      <w:sz w:val="20"/>
    </w:rPr>
  </w:style>
  <w:style w:type="character" w:customStyle="1" w:styleId="32">
    <w:name w:val="Основной текст с отступом 3 Знак"/>
    <w:basedOn w:val="a0"/>
    <w:link w:val="31"/>
    <w:rsid w:val="00AC03C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1">
    <w:name w:val="Обычный1"/>
    <w:rsid w:val="00AC03C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AC03C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C03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C03CF"/>
  </w:style>
  <w:style w:type="paragraph" w:styleId="a6">
    <w:name w:val="footnote text"/>
    <w:basedOn w:val="a"/>
    <w:link w:val="a7"/>
    <w:semiHidden/>
    <w:rsid w:val="00AC03CF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AC0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AC03CF"/>
    <w:rPr>
      <w:vertAlign w:val="superscript"/>
    </w:rPr>
  </w:style>
  <w:style w:type="paragraph" w:customStyle="1" w:styleId="ConsPlusNormal">
    <w:name w:val="ConsPlusNormal"/>
    <w:rsid w:val="00AC03CF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Нормальный 1"/>
    <w:basedOn w:val="a"/>
    <w:rsid w:val="00AC03CF"/>
    <w:pPr>
      <w:jc w:val="center"/>
    </w:pPr>
    <w:rPr>
      <w:rFonts w:ascii="Courier New" w:hAnsi="Courier New" w:cs="Courier New"/>
      <w:sz w:val="22"/>
      <w:szCs w:val="22"/>
    </w:rPr>
  </w:style>
  <w:style w:type="paragraph" w:customStyle="1" w:styleId="Default">
    <w:name w:val="Default"/>
    <w:rsid w:val="00AC03CF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3">
    <w:name w:val="Абзац списка1"/>
    <w:basedOn w:val="a"/>
    <w:rsid w:val="00AC03CF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styleId="a9">
    <w:name w:val="List Paragraph"/>
    <w:basedOn w:val="a"/>
    <w:uiPriority w:val="34"/>
    <w:qFormat/>
    <w:rsid w:val="00AC03CF"/>
    <w:pPr>
      <w:ind w:left="720"/>
      <w:contextualSpacing/>
    </w:pPr>
  </w:style>
  <w:style w:type="character" w:styleId="aa">
    <w:name w:val="Hyperlink"/>
    <w:basedOn w:val="a0"/>
    <w:semiHidden/>
    <w:unhideWhenUsed/>
    <w:rsid w:val="00AC03C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C03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03C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AC03C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169" TargetMode="External"/><Relationship Id="rId13" Type="http://schemas.openxmlformats.org/officeDocument/2006/relationships/hyperlink" Target="https://login.consultant.ru/link/?req=doc&amp;base=LAW&amp;n=494968&amp;date=13.03.2025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https://login.consultant.ru/link/?req=doc&amp;base=LAW&amp;n=454032&amp;dst=299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4F548DDF170718C10212FB3E480F10F025F2FD9021358E96887AE3CACD9F1925B58E8F3B0FB7BC6A1DB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2840&amp;dst=1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4F548DDF170718C10212FB3E480F10F025F2FD9021358E96887AE3CACD9F1925B58E8F3B0FB7BC6A1DBL" TargetMode="External"/><Relationship Id="rId10" Type="http://schemas.openxmlformats.org/officeDocument/2006/relationships/hyperlink" Target="https://login.consultant.ru/link/?req=doc&amp;base=LAW&amp;n=454032&amp;dst=299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032" TargetMode="External"/><Relationship Id="rId1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7658</Words>
  <Characters>43656</Characters>
  <Application>Microsoft Office Word</Application>
  <DocSecurity>0</DocSecurity>
  <Lines>363</Lines>
  <Paragraphs>102</Paragraphs>
  <ScaleCrop>false</ScaleCrop>
  <Company/>
  <LinksUpToDate>false</LinksUpToDate>
  <CharactersWithSpaces>51212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veselka_on</dc:creator>
  <cp:lastModifiedBy>veselka_on</cp:lastModifiedBy>
  <cp:revision>1</cp:revision>
  <dcterms:created xsi:type="dcterms:W3CDTF">2025-03-13T03:14:00Z</dcterms:created>
  <dcterms:modified xsi:type="dcterms:W3CDTF">2025-03-13T03:24:00Z</dcterms:modified>
</cp:coreProperties>
</file>